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0609AB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924125" w:rsidRDefault="000609AB" w:rsidP="000609AB">
      <w:pPr>
        <w:jc w:val="center"/>
        <w:rPr>
          <w:rFonts w:ascii="Arial" w:hAnsi="Arial" w:cs="Arial"/>
          <w:b/>
          <w:sz w:val="56"/>
          <w:szCs w:val="56"/>
        </w:rPr>
      </w:pPr>
      <w:r w:rsidRPr="000609AB">
        <w:rPr>
          <w:rFonts w:ascii="Arial" w:hAnsi="Arial" w:cs="Arial"/>
          <w:b/>
          <w:sz w:val="56"/>
          <w:szCs w:val="56"/>
        </w:rPr>
        <w:t>DOCUMENTO BASE</w:t>
      </w: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2930C2">
      <w:pPr>
        <w:pStyle w:val="Corpodetexto"/>
        <w:rPr>
          <w:rFonts w:ascii="Times New Roman"/>
          <w:sz w:val="20"/>
        </w:rPr>
      </w:pPr>
    </w:p>
    <w:p w:rsidR="002930C2" w:rsidRDefault="002930C2" w:rsidP="002930C2">
      <w:pPr>
        <w:pStyle w:val="Corpodetexto"/>
        <w:rPr>
          <w:rFonts w:ascii="Times New Roman"/>
          <w:sz w:val="20"/>
        </w:rPr>
      </w:pPr>
    </w:p>
    <w:p w:rsidR="002930C2" w:rsidRDefault="002930C2" w:rsidP="002930C2">
      <w:pPr>
        <w:pStyle w:val="Corpodetexto"/>
        <w:rPr>
          <w:rFonts w:ascii="Times New Roman"/>
          <w:sz w:val="20"/>
        </w:rPr>
      </w:pPr>
    </w:p>
    <w:p w:rsidR="0036127E" w:rsidRPr="0036127E" w:rsidRDefault="0036127E" w:rsidP="0036127E">
      <w:pPr>
        <w:pStyle w:val="Ttulo1"/>
        <w:spacing w:line="480" w:lineRule="auto"/>
        <w:ind w:left="4761" w:right="4036" w:hanging="600"/>
      </w:pPr>
      <w:r w:rsidRPr="0036127E">
        <w:t>DOCUMENTO BASE</w:t>
      </w:r>
    </w:p>
    <w:p w:rsidR="0036127E" w:rsidRDefault="0036127E" w:rsidP="002930C2">
      <w:pPr>
        <w:pStyle w:val="Corpodetexto"/>
        <w:rPr>
          <w:rFonts w:ascii="Times New Roman"/>
          <w:sz w:val="20"/>
        </w:rPr>
      </w:pPr>
    </w:p>
    <w:p w:rsidR="002930C2" w:rsidRDefault="002930C2" w:rsidP="002930C2">
      <w:pPr>
        <w:pStyle w:val="Corpodetexto"/>
        <w:spacing w:before="6"/>
        <w:rPr>
          <w:rFonts w:ascii="Times New Roman"/>
          <w:sz w:val="19"/>
        </w:rPr>
      </w:pPr>
    </w:p>
    <w:p w:rsidR="002930C2" w:rsidRDefault="002930C2" w:rsidP="002930C2">
      <w:pPr>
        <w:pStyle w:val="Ttulo1"/>
        <w:spacing w:line="480" w:lineRule="auto"/>
        <w:ind w:left="4761" w:right="4036" w:hanging="600"/>
      </w:pPr>
      <w:r>
        <w:t>INDICE</w:t>
      </w:r>
    </w:p>
    <w:p w:rsidR="002930C2" w:rsidRDefault="002930C2" w:rsidP="002930C2">
      <w:pPr>
        <w:pStyle w:val="Corpodetexto"/>
        <w:spacing w:before="11"/>
        <w:rPr>
          <w:b/>
          <w:sz w:val="21"/>
        </w:rPr>
      </w:pPr>
    </w:p>
    <w:p w:rsidR="002930C2" w:rsidRDefault="002930C2" w:rsidP="002930C2">
      <w:pPr>
        <w:tabs>
          <w:tab w:val="left" w:pos="881"/>
        </w:tabs>
        <w:spacing w:line="360" w:lineRule="auto"/>
        <w:ind w:left="161" w:right="5522"/>
        <w:rPr>
          <w:b/>
        </w:rPr>
      </w:pPr>
      <w:r>
        <w:rPr>
          <w:b/>
        </w:rPr>
        <w:t>I-</w:t>
      </w:r>
      <w:r>
        <w:rPr>
          <w:b/>
        </w:rPr>
        <w:tab/>
        <w:t>OBJETO DA PRESTAÇÃO DOS SERVIÇOS II-</w:t>
      </w:r>
      <w:r>
        <w:rPr>
          <w:b/>
        </w:rPr>
        <w:tab/>
        <w:t>LOCAIS DE EXECUÇÃO DOS SERVIÇOS III-</w:t>
      </w:r>
      <w:r>
        <w:rPr>
          <w:b/>
        </w:rPr>
        <w:tab/>
        <w:t>VIGÊNCIA DO</w:t>
      </w:r>
      <w:r>
        <w:rPr>
          <w:b/>
          <w:spacing w:val="-7"/>
        </w:rPr>
        <w:t xml:space="preserve"> </w:t>
      </w:r>
      <w:r>
        <w:rPr>
          <w:b/>
        </w:rPr>
        <w:t>CONTRATO</w:t>
      </w:r>
    </w:p>
    <w:p w:rsidR="002930C2" w:rsidRDefault="002930C2" w:rsidP="002930C2">
      <w:pPr>
        <w:pStyle w:val="PargrafodaLista"/>
        <w:numPr>
          <w:ilvl w:val="0"/>
          <w:numId w:val="43"/>
        </w:numPr>
        <w:tabs>
          <w:tab w:val="left" w:pos="881"/>
          <w:tab w:val="left" w:pos="883"/>
        </w:tabs>
        <w:spacing w:before="2" w:line="360" w:lineRule="auto"/>
        <w:ind w:right="5742" w:firstLine="0"/>
        <w:rPr>
          <w:b/>
        </w:rPr>
      </w:pPr>
      <w:r>
        <w:rPr>
          <w:b/>
        </w:rPr>
        <w:t xml:space="preserve">RESUMO </w:t>
      </w:r>
      <w:r>
        <w:rPr>
          <w:b/>
          <w:spacing w:val="-3"/>
        </w:rPr>
        <w:t xml:space="preserve">DAS </w:t>
      </w:r>
      <w:r>
        <w:rPr>
          <w:b/>
        </w:rPr>
        <w:t>ATIVIDADES DO OBJETO V-</w:t>
      </w:r>
      <w:r>
        <w:rPr>
          <w:b/>
        </w:rPr>
        <w:tab/>
        <w:t>DESCRIÇÃO DOS SERVIÇOS</w:t>
      </w:r>
    </w:p>
    <w:p w:rsidR="002930C2" w:rsidRPr="002E5810" w:rsidRDefault="002930C2" w:rsidP="002930C2">
      <w:pPr>
        <w:pStyle w:val="Corpodetexto"/>
        <w:spacing w:before="2"/>
        <w:rPr>
          <w:b/>
          <w:sz w:val="33"/>
        </w:rPr>
      </w:pPr>
    </w:p>
    <w:p w:rsidR="002930C2" w:rsidRPr="002E5810" w:rsidRDefault="002930C2" w:rsidP="002930C2">
      <w:pPr>
        <w:pStyle w:val="PargrafodaLista"/>
        <w:numPr>
          <w:ilvl w:val="1"/>
          <w:numId w:val="43"/>
        </w:numPr>
        <w:tabs>
          <w:tab w:val="left" w:pos="1067"/>
        </w:tabs>
        <w:ind w:hanging="184"/>
      </w:pPr>
      <w:r w:rsidRPr="002E5810">
        <w:t>– Serviços Continuados de Adaptação de Espaços</w:t>
      </w:r>
      <w:r w:rsidRPr="002E5810">
        <w:rPr>
          <w:spacing w:val="-2"/>
        </w:rPr>
        <w:t xml:space="preserve"> </w:t>
      </w:r>
      <w:r w:rsidRPr="002E5810">
        <w:t>internos</w:t>
      </w:r>
    </w:p>
    <w:p w:rsidR="002930C2" w:rsidRPr="002E5810" w:rsidRDefault="002930C2" w:rsidP="002930C2">
      <w:pPr>
        <w:pStyle w:val="PargrafodaLista"/>
        <w:numPr>
          <w:ilvl w:val="2"/>
          <w:numId w:val="43"/>
        </w:numPr>
        <w:tabs>
          <w:tab w:val="left" w:pos="1958"/>
        </w:tabs>
        <w:spacing w:before="126" w:line="252" w:lineRule="exact"/>
        <w:ind w:hanging="367"/>
      </w:pPr>
      <w:r w:rsidRPr="002E5810">
        <w:t>- Leiautes e elaboração de desenhos</w:t>
      </w:r>
      <w:r w:rsidRPr="002E5810">
        <w:rPr>
          <w:spacing w:val="-5"/>
        </w:rPr>
        <w:t xml:space="preserve"> </w:t>
      </w:r>
      <w:r w:rsidRPr="002E5810">
        <w:t>técnicos</w:t>
      </w:r>
    </w:p>
    <w:p w:rsidR="002930C2" w:rsidRPr="002E5810" w:rsidRDefault="002930C2" w:rsidP="002930C2">
      <w:pPr>
        <w:pStyle w:val="PargrafodaLista"/>
        <w:numPr>
          <w:ilvl w:val="2"/>
          <w:numId w:val="43"/>
        </w:numPr>
        <w:tabs>
          <w:tab w:val="left" w:pos="1958"/>
        </w:tabs>
        <w:spacing w:line="252" w:lineRule="exact"/>
        <w:ind w:hanging="367"/>
      </w:pPr>
      <w:r w:rsidRPr="002E5810">
        <w:t>- Implantação de</w:t>
      </w:r>
      <w:r w:rsidRPr="002E5810">
        <w:rPr>
          <w:spacing w:val="-4"/>
        </w:rPr>
        <w:t xml:space="preserve"> </w:t>
      </w:r>
      <w:r w:rsidRPr="002E5810">
        <w:t>leiautes</w:t>
      </w:r>
    </w:p>
    <w:p w:rsidR="002930C2" w:rsidRPr="002E5810" w:rsidRDefault="002930C2" w:rsidP="002930C2">
      <w:pPr>
        <w:pStyle w:val="PargrafodaLista"/>
        <w:numPr>
          <w:ilvl w:val="2"/>
          <w:numId w:val="43"/>
        </w:numPr>
        <w:tabs>
          <w:tab w:val="left" w:pos="1958"/>
        </w:tabs>
        <w:spacing w:before="2" w:line="253" w:lineRule="exact"/>
        <w:ind w:hanging="367"/>
      </w:pPr>
      <w:r w:rsidRPr="002E5810">
        <w:t>- Movimentação de mobiliários, materiais e</w:t>
      </w:r>
      <w:r w:rsidRPr="002E5810">
        <w:rPr>
          <w:spacing w:val="-2"/>
        </w:rPr>
        <w:t xml:space="preserve"> </w:t>
      </w:r>
      <w:r w:rsidRPr="002E5810">
        <w:t>equipamentos</w:t>
      </w:r>
    </w:p>
    <w:p w:rsidR="002930C2" w:rsidRPr="002E5810" w:rsidRDefault="002930C2" w:rsidP="002930C2">
      <w:pPr>
        <w:pStyle w:val="Corpodetexto"/>
        <w:ind w:left="2158" w:right="1498" w:hanging="540"/>
      </w:pPr>
      <w:r w:rsidRPr="002E5810">
        <w:t>1.4- Adequações para realização de eventos diversos nos prédios da Secretaria</w:t>
      </w:r>
    </w:p>
    <w:p w:rsidR="002930C2" w:rsidRPr="002E5810" w:rsidRDefault="002930C2" w:rsidP="002930C2">
      <w:pPr>
        <w:pStyle w:val="PargrafodaLista"/>
        <w:numPr>
          <w:ilvl w:val="1"/>
          <w:numId w:val="42"/>
        </w:numPr>
        <w:tabs>
          <w:tab w:val="left" w:pos="1958"/>
        </w:tabs>
        <w:ind w:hanging="367"/>
      </w:pPr>
      <w:r w:rsidRPr="002E5810">
        <w:t>- Manutenção da comunicação visual dos prédios</w:t>
      </w:r>
    </w:p>
    <w:p w:rsidR="002930C2" w:rsidRPr="002E5810" w:rsidRDefault="002930C2" w:rsidP="002930C2">
      <w:pPr>
        <w:pStyle w:val="PargrafodaLista"/>
        <w:numPr>
          <w:ilvl w:val="1"/>
          <w:numId w:val="42"/>
        </w:numPr>
        <w:tabs>
          <w:tab w:val="left" w:pos="1958"/>
        </w:tabs>
        <w:spacing w:before="1"/>
        <w:ind w:hanging="367"/>
      </w:pPr>
      <w:r w:rsidRPr="002E5810">
        <w:t>- Assessoria Técnica</w:t>
      </w:r>
    </w:p>
    <w:p w:rsidR="002930C2" w:rsidRDefault="002930C2" w:rsidP="002930C2">
      <w:pPr>
        <w:pStyle w:val="PargrafodaLista"/>
        <w:numPr>
          <w:ilvl w:val="0"/>
          <w:numId w:val="42"/>
        </w:numPr>
        <w:tabs>
          <w:tab w:val="left" w:pos="1067"/>
        </w:tabs>
        <w:spacing w:before="124" w:line="380" w:lineRule="atLeast"/>
        <w:ind w:right="6401" w:hanging="708"/>
        <w:jc w:val="left"/>
      </w:pPr>
      <w:r>
        <w:t>– Manutenção Predial e Mobiliária 2.1- Manutenção</w:t>
      </w:r>
      <w:r>
        <w:rPr>
          <w:spacing w:val="-7"/>
        </w:rPr>
        <w:t xml:space="preserve"> </w:t>
      </w:r>
      <w:r>
        <w:t>Preventiva</w:t>
      </w:r>
    </w:p>
    <w:p w:rsidR="002930C2" w:rsidRDefault="002930C2" w:rsidP="002930C2">
      <w:pPr>
        <w:pStyle w:val="Corpodetexto"/>
        <w:spacing w:before="1"/>
        <w:ind w:left="1590" w:right="2881" w:firstLine="708"/>
      </w:pPr>
      <w:r>
        <w:t>2.1.1- Programa Básico de Manutenção Preventiva-PBMP 2.2- Manutenção Corretiva</w:t>
      </w:r>
    </w:p>
    <w:p w:rsidR="002930C2" w:rsidRDefault="002930C2" w:rsidP="002930C2">
      <w:pPr>
        <w:pStyle w:val="Corpodetexto"/>
        <w:spacing w:line="252" w:lineRule="exact"/>
        <w:ind w:left="2298"/>
      </w:pPr>
      <w:r>
        <w:t>2.2.1- Manutenção Corretiva da Preventiva</w:t>
      </w:r>
    </w:p>
    <w:p w:rsidR="002930C2" w:rsidRDefault="002930C2" w:rsidP="002930C2">
      <w:pPr>
        <w:pStyle w:val="PargrafodaLista"/>
        <w:numPr>
          <w:ilvl w:val="2"/>
          <w:numId w:val="41"/>
        </w:numPr>
        <w:tabs>
          <w:tab w:val="left" w:pos="2850"/>
        </w:tabs>
        <w:spacing w:line="251" w:lineRule="exact"/>
        <w:ind w:firstLine="0"/>
      </w:pPr>
      <w:r>
        <w:t>– Manutenção Corretiva</w:t>
      </w:r>
      <w:r>
        <w:rPr>
          <w:spacing w:val="-1"/>
        </w:rPr>
        <w:t xml:space="preserve"> </w:t>
      </w:r>
      <w:r>
        <w:t>Programada</w:t>
      </w:r>
    </w:p>
    <w:p w:rsidR="002930C2" w:rsidRDefault="002930C2" w:rsidP="002930C2">
      <w:pPr>
        <w:pStyle w:val="PargrafodaLista"/>
        <w:numPr>
          <w:ilvl w:val="2"/>
          <w:numId w:val="41"/>
        </w:numPr>
        <w:tabs>
          <w:tab w:val="left" w:pos="2850"/>
        </w:tabs>
        <w:spacing w:line="244" w:lineRule="auto"/>
        <w:ind w:right="3335" w:firstLine="0"/>
      </w:pPr>
      <w:r>
        <w:rPr>
          <w:b/>
        </w:rPr>
        <w:t xml:space="preserve">- </w:t>
      </w:r>
      <w:r>
        <w:t>Serviços Abrangidos na Manutenção</w:t>
      </w:r>
      <w:r>
        <w:rPr>
          <w:spacing w:val="-12"/>
        </w:rPr>
        <w:t xml:space="preserve"> </w:t>
      </w:r>
      <w:r>
        <w:t>Corretiva 2.3- Manutenção Emergencial e/ou de Urgência</w:t>
      </w:r>
    </w:p>
    <w:p w:rsidR="002930C2" w:rsidRDefault="002930C2" w:rsidP="002930C2">
      <w:pPr>
        <w:pStyle w:val="Corpodetexto"/>
        <w:spacing w:before="5"/>
        <w:rPr>
          <w:sz w:val="21"/>
        </w:rPr>
      </w:pP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8"/>
        <w:rPr>
          <w:sz w:val="19"/>
        </w:rPr>
      </w:pPr>
    </w:p>
    <w:p w:rsidR="002930C2" w:rsidRDefault="002930C2" w:rsidP="002930C2">
      <w:pPr>
        <w:pStyle w:val="Ttulo1"/>
        <w:numPr>
          <w:ilvl w:val="0"/>
          <w:numId w:val="40"/>
        </w:numPr>
        <w:tabs>
          <w:tab w:val="left" w:pos="881"/>
          <w:tab w:val="left" w:pos="883"/>
        </w:tabs>
        <w:ind w:firstLine="0"/>
      </w:pPr>
      <w:r>
        <w:t>REGIME DOS</w:t>
      </w:r>
      <w:r>
        <w:rPr>
          <w:spacing w:val="-4"/>
        </w:rPr>
        <w:t xml:space="preserve"> </w:t>
      </w:r>
      <w:r>
        <w:t>SERVIÇOS</w:t>
      </w:r>
    </w:p>
    <w:p w:rsidR="002930C2" w:rsidRDefault="002930C2" w:rsidP="002930C2">
      <w:pPr>
        <w:pStyle w:val="PargrafodaLista"/>
        <w:numPr>
          <w:ilvl w:val="0"/>
          <w:numId w:val="40"/>
        </w:numPr>
        <w:tabs>
          <w:tab w:val="left" w:pos="881"/>
          <w:tab w:val="left" w:pos="883"/>
        </w:tabs>
        <w:spacing w:before="127"/>
        <w:ind w:firstLine="0"/>
        <w:rPr>
          <w:b/>
        </w:rPr>
      </w:pPr>
      <w:r>
        <w:rPr>
          <w:b/>
        </w:rPr>
        <w:t>PROCEDIMENTOS PARA</w:t>
      </w:r>
      <w:r>
        <w:rPr>
          <w:b/>
          <w:spacing w:val="-5"/>
        </w:rPr>
        <w:t xml:space="preserve"> </w:t>
      </w:r>
      <w:r>
        <w:rPr>
          <w:b/>
        </w:rPr>
        <w:t>EXECUÇÃO</w:t>
      </w:r>
    </w:p>
    <w:p w:rsidR="002930C2" w:rsidRDefault="002930C2" w:rsidP="002930C2">
      <w:pPr>
        <w:pStyle w:val="PargrafodaLista"/>
        <w:numPr>
          <w:ilvl w:val="0"/>
          <w:numId w:val="40"/>
        </w:numPr>
        <w:tabs>
          <w:tab w:val="left" w:pos="881"/>
          <w:tab w:val="left" w:pos="883"/>
        </w:tabs>
        <w:spacing w:before="126"/>
        <w:ind w:firstLine="0"/>
        <w:rPr>
          <w:b/>
        </w:rPr>
      </w:pPr>
      <w:r>
        <w:rPr>
          <w:b/>
        </w:rPr>
        <w:t xml:space="preserve">CARACTERÍSTICAS DE </w:t>
      </w:r>
      <w:r>
        <w:rPr>
          <w:b/>
          <w:spacing w:val="-2"/>
        </w:rPr>
        <w:t xml:space="preserve">MÃO </w:t>
      </w:r>
      <w:r>
        <w:rPr>
          <w:b/>
        </w:rPr>
        <w:t>DE OBRA –</w:t>
      </w:r>
      <w:r>
        <w:rPr>
          <w:b/>
          <w:spacing w:val="-1"/>
        </w:rPr>
        <w:t xml:space="preserve"> </w:t>
      </w:r>
      <w:r>
        <w:rPr>
          <w:b/>
        </w:rPr>
        <w:t>SOFTWARE</w:t>
      </w:r>
    </w:p>
    <w:p w:rsidR="002930C2" w:rsidRDefault="002930C2" w:rsidP="002930C2">
      <w:pPr>
        <w:pStyle w:val="PargrafodaLista"/>
        <w:numPr>
          <w:ilvl w:val="1"/>
          <w:numId w:val="40"/>
        </w:numPr>
        <w:tabs>
          <w:tab w:val="left" w:pos="1142"/>
        </w:tabs>
        <w:spacing w:before="133"/>
        <w:ind w:hanging="259"/>
      </w:pPr>
      <w:r>
        <w:t>EQUIPE TÉCNICA PERMANENTE</w:t>
      </w:r>
      <w:r>
        <w:rPr>
          <w:spacing w:val="-3"/>
        </w:rPr>
        <w:t xml:space="preserve"> </w:t>
      </w:r>
      <w:r>
        <w:t>MÍNIMA</w:t>
      </w:r>
    </w:p>
    <w:p w:rsidR="002930C2" w:rsidRDefault="002930C2" w:rsidP="002930C2">
      <w:pPr>
        <w:pStyle w:val="PargrafodaLista"/>
        <w:numPr>
          <w:ilvl w:val="1"/>
          <w:numId w:val="40"/>
        </w:numPr>
        <w:tabs>
          <w:tab w:val="left" w:pos="1142"/>
        </w:tabs>
        <w:spacing w:before="11"/>
        <w:ind w:hanging="259"/>
      </w:pPr>
      <w:r>
        <w:t>EQUIPE OPERACIONAL</w:t>
      </w:r>
      <w:r>
        <w:rPr>
          <w:spacing w:val="-3"/>
        </w:rPr>
        <w:t xml:space="preserve"> </w:t>
      </w:r>
      <w:r>
        <w:t>PERMANENTE</w:t>
      </w:r>
    </w:p>
    <w:p w:rsidR="002930C2" w:rsidRDefault="002930C2" w:rsidP="002930C2">
      <w:pPr>
        <w:pStyle w:val="Corpodetexto"/>
        <w:spacing w:before="11" w:line="252" w:lineRule="auto"/>
        <w:ind w:left="882" w:right="2623"/>
      </w:pPr>
      <w:r>
        <w:t>2.1- Equipe para execução do Programa Básico de Manutenção Preventiva</w:t>
      </w:r>
    </w:p>
    <w:p w:rsidR="002930C2" w:rsidRDefault="002930C2" w:rsidP="002930C2">
      <w:pPr>
        <w:pStyle w:val="Corpodetexto"/>
        <w:spacing w:before="11" w:line="252" w:lineRule="auto"/>
        <w:ind w:left="882" w:right="2623"/>
      </w:pPr>
      <w:r>
        <w:t>2.2- Equipe Volante</w:t>
      </w:r>
    </w:p>
    <w:p w:rsidR="002930C2" w:rsidRDefault="002930C2" w:rsidP="002930C2">
      <w:pPr>
        <w:pStyle w:val="PargrafodaLista"/>
        <w:numPr>
          <w:ilvl w:val="1"/>
          <w:numId w:val="41"/>
        </w:numPr>
        <w:tabs>
          <w:tab w:val="left" w:pos="1310"/>
        </w:tabs>
        <w:spacing w:line="249" w:lineRule="auto"/>
        <w:ind w:left="882" w:right="4834" w:firstLine="0"/>
        <w:jc w:val="left"/>
      </w:pPr>
      <w:r>
        <w:t>- Equipe de Manutenção de Emergência Mínima 2.4- Equipe de Movimentação de</w:t>
      </w:r>
      <w:r>
        <w:rPr>
          <w:spacing w:val="-6"/>
        </w:rPr>
        <w:t xml:space="preserve"> </w:t>
      </w:r>
      <w:r>
        <w:t>Mobiliarios</w:t>
      </w:r>
    </w:p>
    <w:p w:rsidR="002930C2" w:rsidRDefault="002930C2" w:rsidP="002930C2">
      <w:pPr>
        <w:spacing w:line="249" w:lineRule="auto"/>
        <w:sectPr w:rsidR="002930C2" w:rsidSect="002930C2">
          <w:headerReference w:type="default" r:id="rId7"/>
          <w:pgSz w:w="11910" w:h="16840" w:code="9"/>
          <w:pgMar w:top="2223" w:right="221" w:bottom="278" w:left="822" w:header="754" w:footer="720" w:gutter="0"/>
          <w:cols w:space="720"/>
        </w:sectPr>
      </w:pPr>
    </w:p>
    <w:p w:rsidR="002930C2" w:rsidRDefault="002930C2" w:rsidP="002930C2">
      <w:pPr>
        <w:pStyle w:val="Corpodetexto"/>
        <w:spacing w:before="5"/>
        <w:rPr>
          <w:sz w:val="11"/>
        </w:rPr>
      </w:pPr>
    </w:p>
    <w:p w:rsidR="002930C2" w:rsidRDefault="002930C2" w:rsidP="002930C2">
      <w:pPr>
        <w:pStyle w:val="Ttulo1"/>
        <w:numPr>
          <w:ilvl w:val="0"/>
          <w:numId w:val="40"/>
        </w:numPr>
        <w:tabs>
          <w:tab w:val="left" w:pos="881"/>
          <w:tab w:val="left" w:pos="883"/>
        </w:tabs>
        <w:spacing w:before="94"/>
        <w:ind w:firstLine="0"/>
      </w:pPr>
      <w:r>
        <w:t>MATERIAIS</w:t>
      </w:r>
    </w:p>
    <w:p w:rsidR="002930C2" w:rsidRDefault="002930C2" w:rsidP="002930C2">
      <w:pPr>
        <w:pStyle w:val="PargrafodaLista"/>
        <w:numPr>
          <w:ilvl w:val="0"/>
          <w:numId w:val="40"/>
        </w:numPr>
        <w:tabs>
          <w:tab w:val="left" w:pos="881"/>
          <w:tab w:val="left" w:pos="883"/>
        </w:tabs>
        <w:spacing w:before="126" w:line="360" w:lineRule="auto"/>
        <w:ind w:right="6242" w:firstLine="0"/>
        <w:rPr>
          <w:b/>
        </w:rPr>
      </w:pPr>
      <w:r>
        <w:rPr>
          <w:b/>
        </w:rPr>
        <w:t>FERRAMENTAS E EQUIPAMENTOS XI-</w:t>
      </w:r>
      <w:r>
        <w:rPr>
          <w:b/>
        </w:rPr>
        <w:tab/>
        <w:t>FORMA DE</w:t>
      </w:r>
      <w:r>
        <w:rPr>
          <w:b/>
          <w:spacing w:val="-9"/>
        </w:rPr>
        <w:t xml:space="preserve"> </w:t>
      </w:r>
      <w:r>
        <w:rPr>
          <w:b/>
        </w:rPr>
        <w:t>REMUNERAÇÃO</w:t>
      </w:r>
    </w:p>
    <w:p w:rsidR="002930C2" w:rsidRDefault="002930C2" w:rsidP="002930C2">
      <w:pPr>
        <w:pStyle w:val="PargrafodaLista"/>
        <w:numPr>
          <w:ilvl w:val="0"/>
          <w:numId w:val="39"/>
        </w:numPr>
        <w:tabs>
          <w:tab w:val="left" w:pos="881"/>
          <w:tab w:val="left" w:pos="883"/>
        </w:tabs>
        <w:spacing w:line="252" w:lineRule="exact"/>
        <w:ind w:firstLine="0"/>
        <w:rPr>
          <w:b/>
        </w:rPr>
      </w:pPr>
      <w:r>
        <w:rPr>
          <w:b/>
        </w:rPr>
        <w:t>RELATÓRIOS</w:t>
      </w:r>
    </w:p>
    <w:p w:rsidR="002930C2" w:rsidRDefault="002930C2" w:rsidP="002930C2">
      <w:pPr>
        <w:pStyle w:val="PargrafodaLista"/>
        <w:numPr>
          <w:ilvl w:val="0"/>
          <w:numId w:val="39"/>
        </w:numPr>
        <w:tabs>
          <w:tab w:val="left" w:pos="881"/>
          <w:tab w:val="left" w:pos="883"/>
        </w:tabs>
        <w:spacing w:before="126" w:line="360" w:lineRule="auto"/>
        <w:ind w:right="5263" w:firstLine="0"/>
        <w:rPr>
          <w:b/>
        </w:rPr>
      </w:pPr>
      <w:r>
        <w:rPr>
          <w:b/>
        </w:rPr>
        <w:t>PROCESSO DE AVALIAÇÃO DOS SERVIÇOS XIV-</w:t>
      </w:r>
      <w:r>
        <w:rPr>
          <w:b/>
        </w:rPr>
        <w:tab/>
        <w:t>DAS</w:t>
      </w:r>
      <w:r>
        <w:rPr>
          <w:b/>
          <w:spacing w:val="-1"/>
        </w:rPr>
        <w:t xml:space="preserve"> </w:t>
      </w:r>
      <w:r>
        <w:rPr>
          <w:b/>
        </w:rPr>
        <w:t>OBRIGAÇÕES</w:t>
      </w:r>
    </w:p>
    <w:p w:rsidR="002930C2" w:rsidRDefault="002930C2" w:rsidP="002930C2">
      <w:pPr>
        <w:pStyle w:val="PargrafodaLista"/>
        <w:numPr>
          <w:ilvl w:val="0"/>
          <w:numId w:val="38"/>
        </w:numPr>
        <w:tabs>
          <w:tab w:val="left" w:pos="881"/>
          <w:tab w:val="left" w:pos="883"/>
        </w:tabs>
        <w:spacing w:line="362" w:lineRule="auto"/>
        <w:ind w:right="7256" w:firstLine="0"/>
        <w:rPr>
          <w:b/>
        </w:rPr>
      </w:pPr>
      <w:r>
        <w:rPr>
          <w:b/>
        </w:rPr>
        <w:t>QUALIFICAÇÃO</w:t>
      </w:r>
      <w:r>
        <w:rPr>
          <w:b/>
          <w:spacing w:val="-5"/>
        </w:rPr>
        <w:t xml:space="preserve"> </w:t>
      </w:r>
      <w:r>
        <w:rPr>
          <w:b/>
        </w:rPr>
        <w:t>TÉCNICA</w:t>
      </w:r>
    </w:p>
    <w:p w:rsidR="002930C2" w:rsidRDefault="002930C2" w:rsidP="002930C2">
      <w:pPr>
        <w:spacing w:line="362" w:lineRule="auto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4"/>
        <w:rPr>
          <w:b/>
          <w:sz w:val="27"/>
        </w:rPr>
      </w:pPr>
    </w:p>
    <w:p w:rsidR="002930C2" w:rsidRDefault="002930C2" w:rsidP="002930C2">
      <w:pPr>
        <w:spacing w:before="94"/>
        <w:ind w:left="882"/>
        <w:rPr>
          <w:b/>
        </w:rPr>
      </w:pPr>
      <w:r>
        <w:rPr>
          <w:b/>
        </w:rPr>
        <w:t>I- OBJETO DA PRESTAÇÃO DOS SERVIÇOS</w:t>
      </w:r>
    </w:p>
    <w:p w:rsidR="002930C2" w:rsidRDefault="002930C2" w:rsidP="002930C2">
      <w:pPr>
        <w:pStyle w:val="Corpodetexto"/>
        <w:spacing w:before="2"/>
        <w:rPr>
          <w:b/>
        </w:rPr>
      </w:pPr>
    </w:p>
    <w:p w:rsidR="002930C2" w:rsidRDefault="002930C2" w:rsidP="002930C2">
      <w:pPr>
        <w:pStyle w:val="Corpodetexto"/>
        <w:spacing w:before="1"/>
        <w:ind w:left="882" w:right="1478"/>
        <w:jc w:val="both"/>
      </w:pPr>
      <w:r>
        <w:t xml:space="preserve">Contratação de serviços continuados </w:t>
      </w:r>
      <w:r w:rsidRPr="002E5810">
        <w:t>de orientação e execução na adaptação de espaços internos, compreendendo implantação de leiautes e outros trabalhos relacionados</w:t>
      </w:r>
      <w:r w:rsidRPr="002E5810">
        <w:rPr>
          <w:i/>
        </w:rPr>
        <w:t xml:space="preserve">, </w:t>
      </w:r>
      <w:r w:rsidRPr="002E5810">
        <w:t>bem como</w:t>
      </w:r>
      <w:r>
        <w:t xml:space="preserve"> manutenção</w:t>
      </w:r>
    </w:p>
    <w:p w:rsidR="002930C2" w:rsidRDefault="002930C2" w:rsidP="002930C2">
      <w:pPr>
        <w:pStyle w:val="Corpodetexto"/>
        <w:spacing w:before="1"/>
        <w:ind w:left="882" w:right="1478"/>
        <w:jc w:val="both"/>
      </w:pPr>
    </w:p>
    <w:p w:rsidR="002930C2" w:rsidRDefault="002930C2" w:rsidP="002930C2">
      <w:pPr>
        <w:pStyle w:val="Corpodetexto"/>
        <w:spacing w:before="1"/>
        <w:ind w:left="882" w:right="1478"/>
        <w:jc w:val="both"/>
      </w:pPr>
    </w:p>
    <w:p w:rsidR="002930C2" w:rsidRDefault="002930C2" w:rsidP="002930C2">
      <w:pPr>
        <w:pStyle w:val="Corpodetexto"/>
        <w:spacing w:before="1"/>
        <w:ind w:left="882" w:right="1478"/>
        <w:jc w:val="both"/>
      </w:pPr>
    </w:p>
    <w:p w:rsidR="002930C2" w:rsidRDefault="002930C2" w:rsidP="002930C2">
      <w:pPr>
        <w:pStyle w:val="Corpodetexto"/>
        <w:spacing w:before="1"/>
        <w:ind w:left="882" w:right="1478"/>
        <w:jc w:val="both"/>
      </w:pPr>
      <w:r>
        <w:t xml:space="preserve">o predial </w:t>
      </w:r>
      <w:r w:rsidRPr="00EE4B12">
        <w:t>nas modalidades preventiva, corretiva e mobiliária</w:t>
      </w:r>
      <w:r w:rsidRPr="002E5810">
        <w:t xml:space="preserve">, destinadas aos prédios </w:t>
      </w:r>
      <w:r>
        <w:t>administrativos pertencentes</w:t>
      </w:r>
      <w:r w:rsidRPr="002E5810">
        <w:t xml:space="preserve"> </w:t>
      </w:r>
      <w:r>
        <w:t>a</w:t>
      </w:r>
      <w:r w:rsidRPr="002E5810">
        <w:t xml:space="preserve"> Secretaria de Estado da Educação</w:t>
      </w:r>
      <w:r w:rsidRPr="00EE4B12">
        <w:t>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192"/>
        <w:jc w:val="both"/>
      </w:pPr>
      <w:r>
        <w:t>II - LOCAIS DE EXECUÇÃO DOS SERVIÇOS</w:t>
      </w:r>
    </w:p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4"/>
        <w:rPr>
          <w:b/>
          <w:sz w:val="24"/>
        </w:rPr>
      </w:pPr>
    </w:p>
    <w:tbl>
      <w:tblPr>
        <w:tblStyle w:val="TableNormal1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269"/>
        <w:gridCol w:w="3322"/>
        <w:gridCol w:w="1949"/>
      </w:tblGrid>
      <w:tr w:rsidR="002930C2" w:rsidTr="001D195D">
        <w:trPr>
          <w:trHeight w:val="760"/>
        </w:trPr>
        <w:tc>
          <w:tcPr>
            <w:tcW w:w="1092" w:type="dxa"/>
          </w:tcPr>
          <w:p w:rsidR="002930C2" w:rsidRP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  <w:lang w:val="pt-BR"/>
              </w:rPr>
            </w:pPr>
          </w:p>
          <w:p w:rsidR="002930C2" w:rsidRDefault="002930C2" w:rsidP="001D195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Área</w:t>
            </w:r>
          </w:p>
          <w:p w:rsidR="002930C2" w:rsidRDefault="002930C2" w:rsidP="001D195D">
            <w:pPr>
              <w:pStyle w:val="TableParagraph"/>
              <w:spacing w:before="6" w:line="252" w:lineRule="exact"/>
              <w:ind w:left="108" w:right="539"/>
              <w:rPr>
                <w:b/>
              </w:rPr>
            </w:pPr>
            <w:r>
              <w:rPr>
                <w:b/>
              </w:rPr>
              <w:t>Aproximada (m</w:t>
            </w:r>
            <w:r>
              <w:rPr>
                <w:b/>
                <w:position w:val="8"/>
                <w:sz w:val="14"/>
              </w:rPr>
              <w:t>2</w:t>
            </w:r>
            <w:r>
              <w:rPr>
                <w:b/>
              </w:rPr>
              <w:t>)</w:t>
            </w:r>
          </w:p>
        </w:tc>
      </w:tr>
      <w:tr w:rsidR="002930C2" w:rsidTr="001D195D">
        <w:trPr>
          <w:trHeight w:val="508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4"/>
              <w:ind w:left="107"/>
            </w:pPr>
            <w:r>
              <w:t>1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Sede – SEE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19"/>
              <w:ind w:left="108"/>
            </w:pPr>
            <w:r>
              <w:t>Praça da República n</w:t>
            </w:r>
            <w:r>
              <w:rPr>
                <w:position w:val="8"/>
                <w:sz w:val="14"/>
              </w:rPr>
              <w:t xml:space="preserve">o </w:t>
            </w:r>
            <w:r>
              <w:t>53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21.000</w:t>
            </w:r>
          </w:p>
        </w:tc>
      </w:tr>
      <w:tr w:rsidR="002930C2" w:rsidTr="001D195D">
        <w:trPr>
          <w:trHeight w:val="510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7"/>
              <w:ind w:left="107"/>
            </w:pPr>
            <w:r>
              <w:t>2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AROUCHE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2"/>
              <w:ind w:left="108"/>
            </w:pPr>
            <w:r>
              <w:t>Largo do Arouche, n</w:t>
            </w:r>
            <w:r>
              <w:rPr>
                <w:position w:val="8"/>
                <w:sz w:val="14"/>
              </w:rPr>
              <w:t xml:space="preserve">o </w:t>
            </w:r>
            <w:r>
              <w:t>302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4.200</w:t>
            </w:r>
          </w:p>
        </w:tc>
      </w:tr>
      <w:tr w:rsidR="002930C2" w:rsidTr="001D195D">
        <w:trPr>
          <w:trHeight w:val="511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7"/>
              <w:ind w:left="107"/>
            </w:pPr>
            <w:r>
              <w:t>3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EFAP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Rua João Ramalho, 1546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8.500</w:t>
            </w:r>
          </w:p>
        </w:tc>
      </w:tr>
      <w:tr w:rsidR="002930C2" w:rsidTr="001D195D">
        <w:trPr>
          <w:trHeight w:val="508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4"/>
              <w:ind w:left="107"/>
            </w:pPr>
            <w:r>
              <w:t>4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CASA VERDE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Rua Prof. Luciano Prata, 160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2.100</w:t>
            </w:r>
          </w:p>
        </w:tc>
      </w:tr>
      <w:tr w:rsidR="002930C2" w:rsidTr="001D195D">
        <w:trPr>
          <w:trHeight w:val="510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7"/>
              <w:ind w:left="107"/>
            </w:pPr>
            <w:r>
              <w:t>5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PENSILVÂNIA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17"/>
              <w:ind w:left="108"/>
            </w:pPr>
            <w:r>
              <w:t>Rua Pensilvânia, 115 Fundos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2.500</w:t>
            </w:r>
          </w:p>
        </w:tc>
      </w:tr>
      <w:tr w:rsidR="002930C2" w:rsidTr="001D195D">
        <w:trPr>
          <w:trHeight w:val="510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7"/>
              <w:ind w:left="107"/>
            </w:pPr>
            <w:r>
              <w:t>6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RIO BRANCO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Av. Rio Branco, 1260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2.500</w:t>
            </w:r>
          </w:p>
        </w:tc>
      </w:tr>
      <w:tr w:rsidR="002930C2" w:rsidTr="001D195D">
        <w:trPr>
          <w:trHeight w:val="508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4"/>
              <w:ind w:left="107"/>
            </w:pPr>
            <w:r>
              <w:t>7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7" w:lineRule="exact"/>
              <w:ind w:left="108"/>
            </w:pPr>
            <w:r>
              <w:t>SÃO DOMINGOS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Rua São Domingos, 156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4"/>
              <w:ind w:left="108"/>
            </w:pPr>
            <w:r>
              <w:t>3.000</w:t>
            </w:r>
          </w:p>
        </w:tc>
      </w:tr>
      <w:tr w:rsidR="002930C2" w:rsidTr="001D195D">
        <w:trPr>
          <w:trHeight w:val="510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spacing w:before="127"/>
              <w:ind w:left="107"/>
            </w:pPr>
            <w:r>
              <w:t>8</w:t>
            </w: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ARMÊNIA</w:t>
            </w: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Rua Paulino Guimarães, 244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7"/>
              <w:ind w:left="108"/>
            </w:pPr>
            <w:r>
              <w:t>5.400</w:t>
            </w:r>
          </w:p>
        </w:tc>
      </w:tr>
      <w:tr w:rsidR="002930C2" w:rsidTr="001D195D">
        <w:trPr>
          <w:trHeight w:val="511"/>
        </w:trPr>
        <w:tc>
          <w:tcPr>
            <w:tcW w:w="1092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9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22" w:type="dxa"/>
          </w:tcPr>
          <w:p w:rsidR="002930C2" w:rsidRDefault="002930C2" w:rsidP="001D195D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9" w:type="dxa"/>
          </w:tcPr>
          <w:p w:rsidR="002930C2" w:rsidRDefault="002930C2" w:rsidP="001D195D">
            <w:pPr>
              <w:pStyle w:val="TableParagraph"/>
              <w:spacing w:before="120"/>
              <w:ind w:left="108"/>
              <w:rPr>
                <w:b/>
                <w:sz w:val="14"/>
              </w:rPr>
            </w:pPr>
            <w:r>
              <w:rPr>
                <w:b/>
              </w:rPr>
              <w:t>49.200 m</w:t>
            </w:r>
            <w:r>
              <w:rPr>
                <w:b/>
                <w:position w:val="8"/>
                <w:sz w:val="14"/>
              </w:rPr>
              <w:t>2</w:t>
            </w:r>
          </w:p>
        </w:tc>
      </w:tr>
    </w:tbl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7"/>
        <w:rPr>
          <w:b/>
          <w:sz w:val="23"/>
        </w:rPr>
      </w:pPr>
    </w:p>
    <w:p w:rsidR="002930C2" w:rsidRDefault="002930C2" w:rsidP="002930C2">
      <w:pPr>
        <w:pStyle w:val="PargrafodaLista"/>
        <w:numPr>
          <w:ilvl w:val="0"/>
          <w:numId w:val="37"/>
        </w:numPr>
        <w:tabs>
          <w:tab w:val="left" w:pos="1202"/>
        </w:tabs>
        <w:ind w:hanging="319"/>
        <w:rPr>
          <w:b/>
        </w:rPr>
      </w:pPr>
      <w:r>
        <w:rPr>
          <w:b/>
        </w:rPr>
        <w:t>VIGÊNCIA DO</w:t>
      </w:r>
      <w:r>
        <w:rPr>
          <w:b/>
          <w:spacing w:val="-7"/>
        </w:rPr>
        <w:t xml:space="preserve"> </w:t>
      </w:r>
      <w:r>
        <w:rPr>
          <w:b/>
        </w:rPr>
        <w:t>CONTRATO</w:t>
      </w:r>
    </w:p>
    <w:p w:rsidR="002930C2" w:rsidRDefault="002930C2" w:rsidP="002930C2">
      <w:pPr>
        <w:pStyle w:val="Corpodetexto"/>
        <w:rPr>
          <w:b/>
        </w:rPr>
      </w:pPr>
    </w:p>
    <w:p w:rsidR="002930C2" w:rsidRDefault="002930C2" w:rsidP="002930C2">
      <w:pPr>
        <w:pStyle w:val="Corpodetexto"/>
        <w:ind w:left="882" w:right="1498"/>
        <w:jc w:val="both"/>
      </w:pPr>
      <w:r>
        <w:t>O período de execução desta contratação será de 15 (quinze) meses, com início dos serviços decorridos 10 dias da assinatura do contrato, podendo ser prorrogado a critério da CONTRATANTE e nos termos da legislação vigente.</w:t>
      </w:r>
    </w:p>
    <w:p w:rsidR="002930C2" w:rsidRDefault="002930C2" w:rsidP="002930C2">
      <w:pPr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6"/>
        <w:rPr>
          <w:sz w:val="26"/>
        </w:rPr>
      </w:pPr>
    </w:p>
    <w:p w:rsidR="002930C2" w:rsidRDefault="002930C2" w:rsidP="002930C2">
      <w:pPr>
        <w:pStyle w:val="Ttulo1"/>
        <w:numPr>
          <w:ilvl w:val="0"/>
          <w:numId w:val="37"/>
        </w:numPr>
        <w:tabs>
          <w:tab w:val="left" w:pos="1228"/>
        </w:tabs>
        <w:spacing w:before="94"/>
        <w:ind w:left="1227" w:hanging="345"/>
      </w:pPr>
      <w:r>
        <w:t>RESUMO DAS ATIVIDADES DO</w:t>
      </w:r>
      <w:r>
        <w:rPr>
          <w:spacing w:val="3"/>
        </w:rPr>
        <w:t xml:space="preserve"> </w:t>
      </w:r>
      <w:r>
        <w:t>OBJETO</w:t>
      </w:r>
    </w:p>
    <w:p w:rsidR="002930C2" w:rsidRDefault="002930C2" w:rsidP="002930C2">
      <w:pPr>
        <w:pStyle w:val="Corpodetexto"/>
        <w:spacing w:before="2"/>
        <w:rPr>
          <w:b/>
        </w:rPr>
      </w:pPr>
    </w:p>
    <w:p w:rsidR="002930C2" w:rsidRPr="00EE4B12" w:rsidRDefault="002930C2" w:rsidP="002930C2">
      <w:pPr>
        <w:pStyle w:val="Corpodetexto"/>
        <w:ind w:left="882" w:right="1498"/>
      </w:pPr>
      <w:r w:rsidRPr="00EE4B12">
        <w:t>Para melhor entendimento do objeto do contrato, relacionamos a seguir as atividades que o compõem:</w:t>
      </w:r>
    </w:p>
    <w:p w:rsidR="002930C2" w:rsidRPr="00EE4B12" w:rsidRDefault="002930C2" w:rsidP="002930C2">
      <w:pPr>
        <w:pStyle w:val="Corpodetexto"/>
        <w:rPr>
          <w:sz w:val="24"/>
        </w:rPr>
      </w:pPr>
    </w:p>
    <w:p w:rsidR="002930C2" w:rsidRPr="00EE4B12" w:rsidRDefault="002930C2" w:rsidP="002930C2">
      <w:pPr>
        <w:pStyle w:val="Corpodetexto"/>
        <w:spacing w:before="8"/>
        <w:rPr>
          <w:sz w:val="19"/>
        </w:rPr>
      </w:pPr>
    </w:p>
    <w:p w:rsidR="002930C2" w:rsidRPr="002E5810" w:rsidRDefault="002930C2" w:rsidP="002930C2">
      <w:pPr>
        <w:pStyle w:val="Ttulo1"/>
      </w:pPr>
      <w:r w:rsidRPr="002E5810">
        <w:t>1 – Serviços continuados de adaptação de espaços internos, compreendendo:</w:t>
      </w:r>
    </w:p>
    <w:p w:rsidR="002930C2" w:rsidRPr="002E5810" w:rsidRDefault="002930C2" w:rsidP="002930C2">
      <w:pPr>
        <w:pStyle w:val="Corpodetexto"/>
        <w:spacing w:before="3"/>
        <w:rPr>
          <w:b/>
        </w:rPr>
      </w:pPr>
    </w:p>
    <w:p w:rsidR="002930C2" w:rsidRPr="002E5810" w:rsidRDefault="002930C2" w:rsidP="002930C2">
      <w:pPr>
        <w:pStyle w:val="Corpodetexto"/>
        <w:ind w:left="882" w:right="4978"/>
      </w:pPr>
      <w:r w:rsidRPr="002E5810">
        <w:t>1.1) - Leiautes e elaboração de desenhos técnicos; 1.2) - Implantação de leiautes;</w:t>
      </w:r>
    </w:p>
    <w:p w:rsidR="002930C2" w:rsidRPr="002E5810" w:rsidRDefault="002930C2" w:rsidP="002930C2">
      <w:pPr>
        <w:pStyle w:val="PargrafodaLista"/>
        <w:numPr>
          <w:ilvl w:val="1"/>
          <w:numId w:val="36"/>
        </w:numPr>
        <w:tabs>
          <w:tab w:val="left" w:pos="1324"/>
        </w:tabs>
        <w:spacing w:before="1" w:line="252" w:lineRule="exact"/>
        <w:ind w:firstLine="0"/>
      </w:pPr>
      <w:r w:rsidRPr="002E5810">
        <w:t>- Movimentação de mobiliários, materiais e</w:t>
      </w:r>
      <w:r w:rsidRPr="002E5810">
        <w:rPr>
          <w:spacing w:val="-7"/>
        </w:rPr>
        <w:t xml:space="preserve"> </w:t>
      </w:r>
      <w:r w:rsidRPr="002E5810">
        <w:t>equipamentos;</w:t>
      </w:r>
    </w:p>
    <w:p w:rsidR="002930C2" w:rsidRPr="002E5810" w:rsidRDefault="002930C2" w:rsidP="002930C2">
      <w:pPr>
        <w:pStyle w:val="PargrafodaLista"/>
        <w:numPr>
          <w:ilvl w:val="1"/>
          <w:numId w:val="36"/>
        </w:numPr>
        <w:tabs>
          <w:tab w:val="left" w:pos="1324"/>
        </w:tabs>
        <w:ind w:right="1972" w:firstLine="0"/>
      </w:pPr>
      <w:r w:rsidRPr="002E5810">
        <w:t>- Adequações para realização de eventos diversos nos prédios da Secretaria; 1.5) - Manutenção da comunicação visual dos</w:t>
      </w:r>
      <w:r w:rsidRPr="002E5810">
        <w:rPr>
          <w:spacing w:val="-3"/>
        </w:rPr>
        <w:t xml:space="preserve"> </w:t>
      </w:r>
      <w:r w:rsidRPr="002E5810">
        <w:t>prédios;</w:t>
      </w:r>
    </w:p>
    <w:p w:rsidR="002930C2" w:rsidRPr="002E5810" w:rsidRDefault="002930C2" w:rsidP="002930C2">
      <w:pPr>
        <w:pStyle w:val="Corpodetexto"/>
        <w:ind w:left="882"/>
      </w:pPr>
      <w:r w:rsidRPr="002E5810">
        <w:t>1.6) - Assessoria Técnica</w:t>
      </w:r>
    </w:p>
    <w:p w:rsidR="002930C2" w:rsidRPr="002E5810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8"/>
        <w:rPr>
          <w:sz w:val="19"/>
        </w:rPr>
      </w:pPr>
    </w:p>
    <w:p w:rsidR="002930C2" w:rsidRDefault="002930C2" w:rsidP="002930C2">
      <w:pPr>
        <w:pStyle w:val="Ttulo1"/>
        <w:numPr>
          <w:ilvl w:val="0"/>
          <w:numId w:val="36"/>
        </w:numPr>
        <w:tabs>
          <w:tab w:val="left" w:pos="1067"/>
        </w:tabs>
        <w:ind w:left="1066" w:hanging="184"/>
      </w:pPr>
      <w:r>
        <w:t>–Serviços relativos a Manutenção Predial e mobiliária ,</w:t>
      </w:r>
      <w:r>
        <w:rPr>
          <w:spacing w:val="-13"/>
        </w:rPr>
        <w:t xml:space="preserve"> </w:t>
      </w:r>
      <w:r>
        <w:t>compreendendo:</w:t>
      </w:r>
    </w:p>
    <w:p w:rsidR="002930C2" w:rsidRDefault="002930C2" w:rsidP="002930C2">
      <w:pPr>
        <w:pStyle w:val="Corpodetexto"/>
        <w:spacing w:before="129"/>
        <w:ind w:left="882"/>
      </w:pPr>
      <w:r>
        <w:t>2.1)- Manutenção Preventiva</w:t>
      </w:r>
    </w:p>
    <w:p w:rsidR="002930C2" w:rsidRDefault="002930C2" w:rsidP="002930C2">
      <w:pPr>
        <w:pStyle w:val="Corpodetexto"/>
        <w:spacing w:before="1" w:line="253" w:lineRule="exact"/>
        <w:ind w:left="882"/>
      </w:pPr>
      <w:r>
        <w:t>2.2)- Manutenção Corretiva</w:t>
      </w:r>
    </w:p>
    <w:p w:rsidR="002930C2" w:rsidRDefault="002930C2" w:rsidP="002930C2">
      <w:pPr>
        <w:pStyle w:val="Corpodetexto"/>
        <w:spacing w:line="253" w:lineRule="exact"/>
        <w:ind w:left="882"/>
      </w:pPr>
      <w:r>
        <w:t>2.3)- Manutenção Emergencial e/ou de urgência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Pr="002E5810" w:rsidRDefault="002930C2" w:rsidP="002930C2">
      <w:pPr>
        <w:pStyle w:val="Corpodetexto"/>
        <w:spacing w:before="9"/>
        <w:rPr>
          <w:sz w:val="19"/>
        </w:rPr>
      </w:pPr>
    </w:p>
    <w:p w:rsidR="002930C2" w:rsidRDefault="002930C2" w:rsidP="002930C2">
      <w:pPr>
        <w:pStyle w:val="Ttulo1"/>
        <w:numPr>
          <w:ilvl w:val="0"/>
          <w:numId w:val="37"/>
        </w:numPr>
        <w:tabs>
          <w:tab w:val="left" w:pos="1166"/>
        </w:tabs>
        <w:spacing w:before="94"/>
        <w:ind w:left="1165" w:hanging="283"/>
      </w:pPr>
      <w:r>
        <w:t>DESCRIÇÃO DOS</w:t>
      </w:r>
      <w:r w:rsidRPr="00F46649">
        <w:rPr>
          <w:spacing w:val="1"/>
        </w:rPr>
        <w:t xml:space="preserve"> </w:t>
      </w:r>
      <w:r>
        <w:t>SERVIÇOS</w:t>
      </w: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Pr="002E5810" w:rsidRDefault="002930C2" w:rsidP="002930C2">
      <w:pPr>
        <w:pStyle w:val="Corpodetexto"/>
        <w:spacing w:before="10"/>
        <w:rPr>
          <w:b/>
          <w:sz w:val="19"/>
        </w:rPr>
      </w:pPr>
    </w:p>
    <w:p w:rsidR="002930C2" w:rsidRPr="002E5810" w:rsidRDefault="002930C2" w:rsidP="002930C2">
      <w:pPr>
        <w:pStyle w:val="PargrafodaLista"/>
        <w:numPr>
          <w:ilvl w:val="0"/>
          <w:numId w:val="35"/>
        </w:numPr>
        <w:tabs>
          <w:tab w:val="left" w:pos="1142"/>
        </w:tabs>
        <w:spacing w:before="1"/>
        <w:ind w:hanging="259"/>
        <w:jc w:val="both"/>
        <w:rPr>
          <w:b/>
        </w:rPr>
      </w:pPr>
      <w:r w:rsidRPr="002E5810">
        <w:rPr>
          <w:b/>
        </w:rPr>
        <w:t>– Serviços continuados de adaptação de espaços</w:t>
      </w:r>
      <w:r w:rsidRPr="002E5810">
        <w:rPr>
          <w:b/>
          <w:spacing w:val="-6"/>
        </w:rPr>
        <w:t xml:space="preserve"> </w:t>
      </w:r>
      <w:r w:rsidRPr="002E5810">
        <w:rPr>
          <w:b/>
        </w:rPr>
        <w:t>internos:</w:t>
      </w:r>
    </w:p>
    <w:p w:rsidR="002930C2" w:rsidRPr="002E5810" w:rsidRDefault="002930C2" w:rsidP="002930C2">
      <w:pPr>
        <w:pStyle w:val="Corpodetexto"/>
        <w:spacing w:before="203"/>
        <w:ind w:left="882" w:right="1477"/>
        <w:jc w:val="both"/>
      </w:pPr>
      <w:r w:rsidRPr="002E5810">
        <w:t>Refere-se</w:t>
      </w:r>
      <w:r w:rsidRPr="002E5810">
        <w:rPr>
          <w:spacing w:val="-10"/>
        </w:rPr>
        <w:t xml:space="preserve"> </w:t>
      </w:r>
      <w:r w:rsidRPr="002E5810">
        <w:t>a</w:t>
      </w:r>
      <w:r w:rsidRPr="002E5810">
        <w:rPr>
          <w:spacing w:val="-7"/>
        </w:rPr>
        <w:t xml:space="preserve"> </w:t>
      </w:r>
      <w:r w:rsidRPr="002E5810">
        <w:t>execução</w:t>
      </w:r>
      <w:r w:rsidRPr="002E5810">
        <w:rPr>
          <w:spacing w:val="-8"/>
        </w:rPr>
        <w:t xml:space="preserve"> </w:t>
      </w:r>
      <w:r w:rsidRPr="002E5810">
        <w:t>de</w:t>
      </w:r>
      <w:r w:rsidRPr="002E5810">
        <w:rPr>
          <w:spacing w:val="-7"/>
        </w:rPr>
        <w:t xml:space="preserve"> </w:t>
      </w:r>
      <w:r w:rsidRPr="002E5810">
        <w:t>serviços</w:t>
      </w:r>
      <w:r w:rsidRPr="002E5810">
        <w:rPr>
          <w:spacing w:val="-8"/>
        </w:rPr>
        <w:t xml:space="preserve"> </w:t>
      </w:r>
      <w:r w:rsidRPr="002E5810">
        <w:t>continuados</w:t>
      </w:r>
      <w:r w:rsidRPr="002E5810">
        <w:rPr>
          <w:spacing w:val="-7"/>
        </w:rPr>
        <w:t xml:space="preserve"> </w:t>
      </w:r>
      <w:r w:rsidRPr="002E5810">
        <w:t>de</w:t>
      </w:r>
      <w:r w:rsidRPr="002E5810">
        <w:rPr>
          <w:spacing w:val="-11"/>
        </w:rPr>
        <w:t xml:space="preserve"> </w:t>
      </w:r>
      <w:r w:rsidRPr="002E5810">
        <w:t>arranjo</w:t>
      </w:r>
      <w:r w:rsidRPr="002E5810">
        <w:rPr>
          <w:spacing w:val="-9"/>
        </w:rPr>
        <w:t xml:space="preserve"> </w:t>
      </w:r>
      <w:r w:rsidRPr="002E5810">
        <w:t>físico</w:t>
      </w:r>
      <w:r w:rsidRPr="002E5810">
        <w:rPr>
          <w:spacing w:val="-8"/>
        </w:rPr>
        <w:t xml:space="preserve"> </w:t>
      </w:r>
      <w:r w:rsidRPr="002E5810">
        <w:t>dos</w:t>
      </w:r>
      <w:r w:rsidRPr="002E5810">
        <w:rPr>
          <w:spacing w:val="-6"/>
        </w:rPr>
        <w:t xml:space="preserve"> </w:t>
      </w:r>
      <w:r w:rsidRPr="002E5810">
        <w:t>elementos,</w:t>
      </w:r>
      <w:r w:rsidRPr="002E5810">
        <w:rPr>
          <w:spacing w:val="-6"/>
        </w:rPr>
        <w:t xml:space="preserve"> </w:t>
      </w:r>
      <w:r w:rsidRPr="002E5810">
        <w:t>visando proporcionar uma funcionabilidade ideal no espaço para melhor aproveitamento de áreas, objetivando a melhoria no conforto dos diversos ambientes, tais como: espaço, circulação, iluminação, ventilação e térmico, seja pela necessidade de melhorar o desempenho dos diversos setores internos, seja pela necessidade de criação de</w:t>
      </w:r>
      <w:r w:rsidRPr="002E5810">
        <w:rPr>
          <w:spacing w:val="-36"/>
        </w:rPr>
        <w:t xml:space="preserve"> </w:t>
      </w:r>
      <w:r w:rsidRPr="002E5810">
        <w:t>novos espaços e/ ou departamentalização.</w:t>
      </w:r>
    </w:p>
    <w:p w:rsidR="002930C2" w:rsidRPr="002E5810" w:rsidRDefault="002930C2" w:rsidP="002930C2">
      <w:pPr>
        <w:pStyle w:val="Corpodetexto"/>
      </w:pPr>
    </w:p>
    <w:p w:rsidR="002930C2" w:rsidRPr="002E5810" w:rsidRDefault="002930C2" w:rsidP="002930C2">
      <w:pPr>
        <w:pStyle w:val="Corpodetexto"/>
        <w:spacing w:before="1"/>
        <w:ind w:left="882"/>
      </w:pPr>
      <w:r w:rsidRPr="002E5810">
        <w:t>A seguir estão listados e caracterizados cada um desses serviços:</w:t>
      </w:r>
    </w:p>
    <w:p w:rsidR="002930C2" w:rsidRPr="002E5810" w:rsidRDefault="002930C2" w:rsidP="002930C2">
      <w:pPr>
        <w:pStyle w:val="Corpodetexto"/>
        <w:spacing w:before="9"/>
        <w:rPr>
          <w:sz w:val="21"/>
        </w:rPr>
      </w:pPr>
    </w:p>
    <w:p w:rsidR="002930C2" w:rsidRPr="002E5810" w:rsidRDefault="002930C2" w:rsidP="002930C2">
      <w:pPr>
        <w:pStyle w:val="Ttulo1"/>
      </w:pPr>
      <w:r w:rsidRPr="002E5810">
        <w:t>1.1) –Leiautes e Elaboração de Desenhos Técnicos</w:t>
      </w:r>
    </w:p>
    <w:p w:rsidR="002930C2" w:rsidRPr="002E5810" w:rsidRDefault="002930C2" w:rsidP="002930C2">
      <w:pPr>
        <w:pStyle w:val="Corpodetexto"/>
        <w:spacing w:before="3"/>
        <w:rPr>
          <w:b/>
        </w:rPr>
      </w:pPr>
    </w:p>
    <w:p w:rsidR="002930C2" w:rsidRPr="002E5810" w:rsidRDefault="002930C2" w:rsidP="002930C2">
      <w:pPr>
        <w:pStyle w:val="Corpodetexto"/>
        <w:ind w:left="885" w:right="1474"/>
        <w:jc w:val="both"/>
      </w:pPr>
      <w:r w:rsidRPr="002E5810">
        <w:t>Caberá à Contratada a elaboração de leiautes e dos desenhos técnicos relacionados com</w:t>
      </w:r>
      <w:r w:rsidRPr="002E5810">
        <w:rPr>
          <w:spacing w:val="-10"/>
        </w:rPr>
        <w:t xml:space="preserve"> </w:t>
      </w:r>
      <w:r w:rsidRPr="002E5810">
        <w:t>as</w:t>
      </w:r>
      <w:r w:rsidRPr="002E5810">
        <w:rPr>
          <w:spacing w:val="-10"/>
        </w:rPr>
        <w:t xml:space="preserve"> </w:t>
      </w:r>
      <w:r w:rsidRPr="002E5810">
        <w:t>atividades,</w:t>
      </w:r>
      <w:r w:rsidRPr="002E5810">
        <w:rPr>
          <w:spacing w:val="-7"/>
        </w:rPr>
        <w:t xml:space="preserve"> </w:t>
      </w:r>
      <w:r w:rsidRPr="002E5810">
        <w:t>assim</w:t>
      </w:r>
      <w:r w:rsidRPr="002E5810">
        <w:rPr>
          <w:spacing w:val="-9"/>
        </w:rPr>
        <w:t xml:space="preserve"> </w:t>
      </w:r>
      <w:r w:rsidRPr="002E5810">
        <w:t>entendidos</w:t>
      </w:r>
      <w:r w:rsidRPr="002E5810">
        <w:rPr>
          <w:spacing w:val="-10"/>
        </w:rPr>
        <w:t xml:space="preserve"> </w:t>
      </w:r>
      <w:r w:rsidRPr="002E5810">
        <w:t>os</w:t>
      </w:r>
      <w:r w:rsidRPr="002E5810">
        <w:rPr>
          <w:spacing w:val="-11"/>
        </w:rPr>
        <w:t xml:space="preserve"> </w:t>
      </w:r>
      <w:r w:rsidRPr="002E5810">
        <w:t>decorrentes</w:t>
      </w:r>
      <w:r w:rsidRPr="002E5810">
        <w:rPr>
          <w:spacing w:val="-8"/>
        </w:rPr>
        <w:t xml:space="preserve"> </w:t>
      </w:r>
      <w:r w:rsidRPr="002E5810">
        <w:t>de</w:t>
      </w:r>
      <w:r w:rsidRPr="002E5810">
        <w:rPr>
          <w:spacing w:val="-11"/>
        </w:rPr>
        <w:t xml:space="preserve"> </w:t>
      </w:r>
      <w:r w:rsidRPr="002E5810">
        <w:t>leiautes</w:t>
      </w:r>
      <w:r w:rsidRPr="002E5810">
        <w:rPr>
          <w:spacing w:val="-10"/>
        </w:rPr>
        <w:t xml:space="preserve"> </w:t>
      </w:r>
      <w:r w:rsidRPr="002E5810">
        <w:t>propriamente</w:t>
      </w:r>
      <w:r w:rsidRPr="002E5810">
        <w:rPr>
          <w:spacing w:val="-7"/>
        </w:rPr>
        <w:t xml:space="preserve"> </w:t>
      </w:r>
      <w:r w:rsidRPr="002E5810">
        <w:t>ditos</w:t>
      </w:r>
      <w:r w:rsidRPr="002E5810">
        <w:rPr>
          <w:spacing w:val="-9"/>
        </w:rPr>
        <w:t xml:space="preserve"> </w:t>
      </w:r>
      <w:r w:rsidRPr="002E5810">
        <w:t>e</w:t>
      </w:r>
      <w:r w:rsidRPr="002E5810">
        <w:rPr>
          <w:spacing w:val="-10"/>
        </w:rPr>
        <w:t xml:space="preserve"> </w:t>
      </w:r>
      <w:r w:rsidRPr="002E5810">
        <w:t>os relativos à arquitetura, ao mobiliário e às instalações com eles</w:t>
      </w:r>
      <w:r w:rsidRPr="002E5810">
        <w:rPr>
          <w:spacing w:val="-8"/>
        </w:rPr>
        <w:t xml:space="preserve"> </w:t>
      </w:r>
      <w:r w:rsidRPr="002E5810">
        <w:t>relacionados;</w:t>
      </w:r>
    </w:p>
    <w:p w:rsidR="002930C2" w:rsidRPr="002E5810" w:rsidRDefault="002930C2" w:rsidP="002930C2">
      <w:pPr>
        <w:pStyle w:val="Corpodetexto"/>
        <w:spacing w:before="1"/>
      </w:pPr>
    </w:p>
    <w:p w:rsidR="002930C2" w:rsidRPr="002E5810" w:rsidRDefault="002930C2" w:rsidP="002930C2">
      <w:pPr>
        <w:pStyle w:val="Corpodetexto"/>
        <w:ind w:left="882" w:right="1479"/>
        <w:jc w:val="both"/>
      </w:pPr>
      <w:r w:rsidRPr="002E5810">
        <w:t>Caberá ainda à Contratada, a execução de desenhos técnicos, com o emprego de software tipo CAD, (licenciado em seu nome) relativos a leiautes, “as built” e cadastramento de imóveis da Secretaria nos locais descritos no item II;</w:t>
      </w:r>
    </w:p>
    <w:p w:rsidR="002930C2" w:rsidRPr="002E5810" w:rsidRDefault="002930C2" w:rsidP="002930C2">
      <w:pPr>
        <w:pStyle w:val="Corpodetexto"/>
        <w:spacing w:before="10"/>
        <w:rPr>
          <w:sz w:val="21"/>
        </w:rPr>
      </w:pPr>
    </w:p>
    <w:p w:rsidR="002930C2" w:rsidRPr="002E5810" w:rsidRDefault="002930C2" w:rsidP="002930C2">
      <w:pPr>
        <w:pStyle w:val="Corpodetexto"/>
        <w:ind w:left="882" w:right="1480"/>
        <w:jc w:val="both"/>
      </w:pPr>
      <w:r w:rsidRPr="002E5810">
        <w:t>Os serviços dos profissionais e técnicos da contratada serão executados mediante pedido da Fiscalização, através de e-mail ou através do software de gerenciamento de manutenção, e serão realizados nas dependências do Contratante;</w:t>
      </w:r>
    </w:p>
    <w:p w:rsidR="002930C2" w:rsidRPr="002E5810" w:rsidRDefault="002930C2" w:rsidP="002930C2">
      <w:pPr>
        <w:pStyle w:val="Corpodetexto"/>
        <w:spacing w:before="11"/>
        <w:rPr>
          <w:sz w:val="21"/>
        </w:rPr>
      </w:pPr>
    </w:p>
    <w:p w:rsidR="002930C2" w:rsidRPr="002E5810" w:rsidRDefault="002930C2" w:rsidP="002930C2">
      <w:pPr>
        <w:pStyle w:val="Corpodetexto"/>
        <w:ind w:left="882" w:right="1475"/>
        <w:jc w:val="both"/>
      </w:pPr>
      <w:r w:rsidRPr="002E5810">
        <w:t>No caso de reorganização de espaço, será indicado o nome do funcionário do setor solicitante, que centralizará as informações necessárias à elaboração do desenho, aprovará o estudo elaborado e confirmará, no final do trabalho, a sua execução;</w:t>
      </w:r>
    </w:p>
    <w:p w:rsidR="002930C2" w:rsidRPr="002E5810" w:rsidRDefault="002930C2" w:rsidP="002930C2">
      <w:pPr>
        <w:pStyle w:val="Corpodetexto"/>
        <w:spacing w:before="1"/>
      </w:pPr>
    </w:p>
    <w:p w:rsidR="002930C2" w:rsidRPr="002E5810" w:rsidRDefault="002930C2" w:rsidP="002930C2">
      <w:pPr>
        <w:pStyle w:val="Corpodetexto"/>
        <w:ind w:left="882" w:right="1475"/>
        <w:jc w:val="both"/>
      </w:pPr>
      <w:r w:rsidRPr="002E5810">
        <w:lastRenderedPageBreak/>
        <w:t>Para</w:t>
      </w:r>
      <w:r w:rsidRPr="002E5810">
        <w:rPr>
          <w:spacing w:val="-4"/>
        </w:rPr>
        <w:t xml:space="preserve"> </w:t>
      </w:r>
      <w:r w:rsidRPr="002E5810">
        <w:t>subsidiar</w:t>
      </w:r>
      <w:r w:rsidRPr="002E5810">
        <w:rPr>
          <w:spacing w:val="-5"/>
        </w:rPr>
        <w:t xml:space="preserve"> </w:t>
      </w:r>
      <w:r w:rsidRPr="002E5810">
        <w:t>o</w:t>
      </w:r>
      <w:r w:rsidRPr="002E5810">
        <w:rPr>
          <w:spacing w:val="-4"/>
        </w:rPr>
        <w:t xml:space="preserve"> </w:t>
      </w:r>
      <w:r w:rsidRPr="002E5810">
        <w:t>dimensionamento</w:t>
      </w:r>
      <w:r w:rsidRPr="002E5810">
        <w:rPr>
          <w:spacing w:val="-5"/>
        </w:rPr>
        <w:t xml:space="preserve"> </w:t>
      </w:r>
      <w:r w:rsidRPr="002E5810">
        <w:t>dos</w:t>
      </w:r>
      <w:r w:rsidRPr="002E5810">
        <w:rPr>
          <w:spacing w:val="-5"/>
        </w:rPr>
        <w:t xml:space="preserve"> </w:t>
      </w:r>
      <w:r w:rsidRPr="002E5810">
        <w:t>serviços</w:t>
      </w:r>
      <w:r w:rsidRPr="002E5810">
        <w:rPr>
          <w:spacing w:val="-4"/>
        </w:rPr>
        <w:t xml:space="preserve"> </w:t>
      </w:r>
      <w:r w:rsidRPr="002E5810">
        <w:t>de</w:t>
      </w:r>
      <w:r w:rsidRPr="002E5810">
        <w:rPr>
          <w:spacing w:val="-3"/>
        </w:rPr>
        <w:t xml:space="preserve"> </w:t>
      </w:r>
      <w:r w:rsidRPr="002E5810">
        <w:t>leiaute,</w:t>
      </w:r>
      <w:r w:rsidRPr="002E5810">
        <w:rPr>
          <w:spacing w:val="-4"/>
        </w:rPr>
        <w:t xml:space="preserve"> </w:t>
      </w:r>
      <w:r w:rsidRPr="002E5810">
        <w:t>listamos</w:t>
      </w:r>
      <w:r w:rsidRPr="002E5810">
        <w:rPr>
          <w:spacing w:val="-6"/>
        </w:rPr>
        <w:t xml:space="preserve"> </w:t>
      </w:r>
      <w:r w:rsidRPr="002E5810">
        <w:t>a</w:t>
      </w:r>
      <w:r w:rsidRPr="002E5810">
        <w:rPr>
          <w:spacing w:val="-5"/>
        </w:rPr>
        <w:t xml:space="preserve"> </w:t>
      </w:r>
      <w:r w:rsidRPr="002E5810">
        <w:t>seguir,</w:t>
      </w:r>
      <w:r w:rsidRPr="002E5810">
        <w:rPr>
          <w:spacing w:val="-2"/>
        </w:rPr>
        <w:t xml:space="preserve"> </w:t>
      </w:r>
      <w:r w:rsidRPr="002E5810">
        <w:t>as</w:t>
      </w:r>
      <w:r w:rsidRPr="002E5810">
        <w:rPr>
          <w:spacing w:val="-3"/>
        </w:rPr>
        <w:t xml:space="preserve"> </w:t>
      </w:r>
      <w:r w:rsidRPr="002E5810">
        <w:t>etapas a serem cumpridas, após a autorização para</w:t>
      </w:r>
      <w:r w:rsidRPr="002E5810">
        <w:rPr>
          <w:spacing w:val="-10"/>
        </w:rPr>
        <w:t xml:space="preserve"> </w:t>
      </w:r>
      <w:r w:rsidRPr="002E5810">
        <w:t>execução: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42"/>
        </w:tabs>
        <w:spacing w:before="200" w:line="252" w:lineRule="exact"/>
        <w:ind w:firstLine="0"/>
        <w:jc w:val="both"/>
      </w:pPr>
      <w:r w:rsidRPr="002E5810">
        <w:t>visita ao</w:t>
      </w:r>
      <w:r w:rsidRPr="002E5810">
        <w:rPr>
          <w:spacing w:val="-2"/>
        </w:rPr>
        <w:t xml:space="preserve"> </w:t>
      </w:r>
      <w:r w:rsidRPr="002E5810">
        <w:t>local;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42"/>
        </w:tabs>
        <w:spacing w:line="252" w:lineRule="exact"/>
        <w:ind w:firstLine="0"/>
        <w:jc w:val="both"/>
      </w:pPr>
      <w:r w:rsidRPr="002E5810">
        <w:t>entrevista com usuários do setor para entendimento da ocupação</w:t>
      </w:r>
      <w:r w:rsidRPr="002E5810">
        <w:rPr>
          <w:spacing w:val="-7"/>
        </w:rPr>
        <w:t xml:space="preserve"> </w:t>
      </w:r>
      <w:r w:rsidRPr="002E5810">
        <w:t>pretendida;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49"/>
        </w:tabs>
        <w:spacing w:before="2"/>
        <w:ind w:right="1479" w:firstLine="0"/>
        <w:jc w:val="both"/>
      </w:pPr>
      <w:r w:rsidRPr="002E5810">
        <w:t>levantamento de áreas, dimensões e localização de pilares, portas e caixilhos que venham</w:t>
      </w:r>
      <w:r w:rsidRPr="002E5810">
        <w:rPr>
          <w:spacing w:val="-14"/>
        </w:rPr>
        <w:t xml:space="preserve"> </w:t>
      </w:r>
      <w:r w:rsidRPr="002E5810">
        <w:t>a</w:t>
      </w:r>
      <w:r w:rsidRPr="002E5810">
        <w:rPr>
          <w:spacing w:val="-13"/>
        </w:rPr>
        <w:t xml:space="preserve"> </w:t>
      </w:r>
      <w:r w:rsidRPr="002E5810">
        <w:t>interferir</w:t>
      </w:r>
      <w:r w:rsidRPr="002E5810">
        <w:rPr>
          <w:spacing w:val="-13"/>
        </w:rPr>
        <w:t xml:space="preserve"> </w:t>
      </w:r>
      <w:r w:rsidRPr="002E5810">
        <w:t>com</w:t>
      </w:r>
      <w:r w:rsidRPr="002E5810">
        <w:rPr>
          <w:spacing w:val="-13"/>
        </w:rPr>
        <w:t xml:space="preserve"> </w:t>
      </w:r>
      <w:r w:rsidRPr="002E5810">
        <w:t>a</w:t>
      </w:r>
      <w:r w:rsidRPr="002E5810">
        <w:rPr>
          <w:spacing w:val="-16"/>
        </w:rPr>
        <w:t xml:space="preserve"> </w:t>
      </w:r>
      <w:r w:rsidRPr="002E5810">
        <w:t>distribuição</w:t>
      </w:r>
      <w:r w:rsidRPr="002E5810">
        <w:rPr>
          <w:spacing w:val="-14"/>
        </w:rPr>
        <w:t xml:space="preserve"> </w:t>
      </w:r>
      <w:r w:rsidRPr="002E5810">
        <w:t>e</w:t>
      </w:r>
      <w:r w:rsidRPr="002E5810">
        <w:rPr>
          <w:spacing w:val="-16"/>
        </w:rPr>
        <w:t xml:space="preserve"> </w:t>
      </w:r>
      <w:r w:rsidRPr="002E5810">
        <w:t>cadastramento</w:t>
      </w:r>
      <w:r w:rsidRPr="002E5810">
        <w:rPr>
          <w:spacing w:val="-13"/>
        </w:rPr>
        <w:t xml:space="preserve"> </w:t>
      </w:r>
      <w:r w:rsidRPr="002E5810">
        <w:t>dos</w:t>
      </w:r>
      <w:r w:rsidRPr="002E5810">
        <w:rPr>
          <w:spacing w:val="-16"/>
        </w:rPr>
        <w:t xml:space="preserve"> </w:t>
      </w:r>
      <w:r w:rsidRPr="002E5810">
        <w:t>mobiliários;</w:t>
      </w:r>
      <w:r w:rsidRPr="002E5810">
        <w:rPr>
          <w:spacing w:val="33"/>
        </w:rPr>
        <w:t xml:space="preserve"> </w:t>
      </w:r>
      <w:r w:rsidRPr="002E5810">
        <w:t>e</w:t>
      </w:r>
      <w:r w:rsidRPr="002E5810">
        <w:rPr>
          <w:spacing w:val="-13"/>
        </w:rPr>
        <w:t xml:space="preserve"> </w:t>
      </w:r>
      <w:r w:rsidRPr="002E5810">
        <w:t>equipamentos existentes ( microcomputadores, mesas , impressoras,</w:t>
      </w:r>
      <w:r w:rsidRPr="002E5810">
        <w:rPr>
          <w:spacing w:val="-4"/>
        </w:rPr>
        <w:t xml:space="preserve"> </w:t>
      </w:r>
      <w:r w:rsidRPr="002E5810">
        <w:t>etc);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89"/>
        </w:tabs>
        <w:ind w:right="1479" w:firstLine="0"/>
        <w:jc w:val="both"/>
      </w:pPr>
      <w:r w:rsidRPr="002E5810">
        <w:t>elaboração do desenho do novo leiaute, com indicação de pontos de tomadas,</w:t>
      </w:r>
      <w:r>
        <w:t xml:space="preserve"> pontos de rede lógica,</w:t>
      </w:r>
      <w:r w:rsidRPr="002E5810">
        <w:t xml:space="preserve"> iluminação, e disposição</w:t>
      </w:r>
      <w:r w:rsidRPr="002E5810">
        <w:rPr>
          <w:spacing w:val="-2"/>
        </w:rPr>
        <w:t xml:space="preserve"> </w:t>
      </w:r>
      <w:r w:rsidRPr="002E5810">
        <w:t>proposta;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73"/>
        </w:tabs>
        <w:ind w:right="1475" w:firstLine="0"/>
        <w:jc w:val="both"/>
      </w:pPr>
      <w:r w:rsidRPr="002E5810">
        <w:t>apresentação ao solicitante de cópia impressa em sulfite ou através de e-mail, a critério da contratante, para a aprovação e</w:t>
      </w:r>
      <w:r w:rsidRPr="002E5810">
        <w:rPr>
          <w:spacing w:val="-5"/>
        </w:rPr>
        <w:t xml:space="preserve"> </w:t>
      </w:r>
      <w:r w:rsidRPr="002E5810">
        <w:t>registro;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00"/>
        </w:tabs>
        <w:ind w:right="1478" w:firstLine="0"/>
        <w:jc w:val="both"/>
      </w:pPr>
      <w:r w:rsidRPr="002E5810">
        <w:t>manutenção de arquivo com cópia do leiaute, impresso em sulfite e aprovado pelo solicitante, com assinatura e</w:t>
      </w:r>
      <w:r w:rsidRPr="002E5810">
        <w:rPr>
          <w:spacing w:val="-5"/>
        </w:rPr>
        <w:t xml:space="preserve"> </w:t>
      </w:r>
      <w:r w:rsidRPr="002E5810">
        <w:t>carimbo;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44"/>
        </w:tabs>
        <w:ind w:right="1480" w:firstLine="0"/>
        <w:jc w:val="both"/>
      </w:pPr>
      <w:r w:rsidRPr="002E5810">
        <w:t>encaminhamento do leiaute aprovado para as equipes de instalações para análise e providências;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42"/>
        </w:tabs>
        <w:ind w:firstLine="0"/>
        <w:jc w:val="both"/>
      </w:pPr>
      <w:r w:rsidRPr="002E5810">
        <w:t>agendamento da</w:t>
      </w:r>
      <w:r w:rsidRPr="002E5810">
        <w:rPr>
          <w:spacing w:val="-3"/>
        </w:rPr>
        <w:t xml:space="preserve"> </w:t>
      </w:r>
      <w:r w:rsidRPr="002E5810">
        <w:t>implantação;</w:t>
      </w:r>
    </w:p>
    <w:p w:rsidR="002930C2" w:rsidRPr="002E5810" w:rsidRDefault="002930C2" w:rsidP="002930C2">
      <w:pPr>
        <w:pStyle w:val="PargrafodaLista"/>
        <w:numPr>
          <w:ilvl w:val="1"/>
          <w:numId w:val="35"/>
        </w:numPr>
        <w:tabs>
          <w:tab w:val="left" w:pos="1110"/>
        </w:tabs>
        <w:ind w:right="1481" w:firstLine="0"/>
        <w:jc w:val="both"/>
      </w:pPr>
      <w:r w:rsidRPr="002E5810">
        <w:t>Armazenar os arquivos de leiautes em área do servidor a ser definida, para ser acessado pela</w:t>
      </w:r>
      <w:r w:rsidRPr="002E5810">
        <w:rPr>
          <w:spacing w:val="-1"/>
        </w:rPr>
        <w:t xml:space="preserve"> </w:t>
      </w:r>
      <w:r w:rsidRPr="002E5810">
        <w:t>Fiscalização;</w:t>
      </w:r>
    </w:p>
    <w:p w:rsidR="002930C2" w:rsidRDefault="002930C2" w:rsidP="002930C2">
      <w:pPr>
        <w:jc w:val="both"/>
        <w:rPr>
          <w:highlight w:val="yellow"/>
        </w:rPr>
      </w:pPr>
    </w:p>
    <w:p w:rsidR="002930C2" w:rsidRPr="002E5810" w:rsidRDefault="002930C2" w:rsidP="002930C2">
      <w:pPr>
        <w:pStyle w:val="Ttulo1"/>
        <w:jc w:val="both"/>
      </w:pPr>
      <w:r w:rsidRPr="002E5810">
        <w:t>1.1.1. –Padronização Gráfica</w:t>
      </w:r>
    </w:p>
    <w:p w:rsidR="002930C2" w:rsidRPr="002E5810" w:rsidRDefault="002930C2" w:rsidP="002930C2">
      <w:pPr>
        <w:pStyle w:val="Corpodetexto"/>
        <w:spacing w:before="203"/>
        <w:ind w:left="882" w:right="1476"/>
        <w:jc w:val="both"/>
      </w:pPr>
      <w:r w:rsidRPr="002E5810">
        <w:t>Os desenhos deverão ser elaborados de acordo com as normas da ABNT, como, por exemplo, NBR-8196, NBR-8403, NBR-10067, NBR-10068, NBR-10126, NBR-10582, NBR-13142, tal qual padrões da Secretaria e a todas as prescrições estabelecidas em códigos, leis ou normas relacionadas;</w:t>
      </w:r>
    </w:p>
    <w:p w:rsidR="002930C2" w:rsidRPr="002E5810" w:rsidRDefault="002930C2" w:rsidP="002930C2">
      <w:pPr>
        <w:pStyle w:val="Corpodetexto"/>
        <w:spacing w:before="201"/>
        <w:ind w:left="882" w:right="1476"/>
        <w:jc w:val="both"/>
      </w:pPr>
      <w:r w:rsidRPr="002E5810">
        <w:t>Os novos leiautes deverão conter identificação de tomadas de energia em local visível (com</w:t>
      </w:r>
      <w:r w:rsidRPr="002E5810">
        <w:rPr>
          <w:spacing w:val="-6"/>
        </w:rPr>
        <w:t xml:space="preserve"> </w:t>
      </w:r>
      <w:r w:rsidRPr="002E5810">
        <w:t>indicação</w:t>
      </w:r>
      <w:r w:rsidRPr="002E5810">
        <w:rPr>
          <w:spacing w:val="-3"/>
        </w:rPr>
        <w:t xml:space="preserve"> </w:t>
      </w:r>
      <w:r w:rsidRPr="002E5810">
        <w:t>de</w:t>
      </w:r>
      <w:r w:rsidRPr="002E5810">
        <w:rPr>
          <w:spacing w:val="-7"/>
        </w:rPr>
        <w:t xml:space="preserve"> </w:t>
      </w:r>
      <w:r w:rsidRPr="002E5810">
        <w:t>tensão),</w:t>
      </w:r>
      <w:r w:rsidRPr="002E5810">
        <w:rPr>
          <w:spacing w:val="-2"/>
        </w:rPr>
        <w:t xml:space="preserve"> </w:t>
      </w:r>
      <w:r w:rsidRPr="002E5810">
        <w:t>locadas</w:t>
      </w:r>
      <w:r w:rsidRPr="002E5810">
        <w:rPr>
          <w:spacing w:val="-6"/>
        </w:rPr>
        <w:t xml:space="preserve"> </w:t>
      </w:r>
      <w:r w:rsidRPr="002E5810">
        <w:t>conforme</w:t>
      </w:r>
      <w:r w:rsidRPr="002E5810">
        <w:rPr>
          <w:spacing w:val="-3"/>
        </w:rPr>
        <w:t xml:space="preserve"> </w:t>
      </w:r>
      <w:r w:rsidRPr="002E5810">
        <w:t>leiaute/malha</w:t>
      </w:r>
      <w:r w:rsidRPr="002E5810">
        <w:rPr>
          <w:spacing w:val="-3"/>
        </w:rPr>
        <w:t xml:space="preserve"> </w:t>
      </w:r>
      <w:r w:rsidRPr="002E5810">
        <w:t>de</w:t>
      </w:r>
      <w:r w:rsidRPr="002E5810">
        <w:rPr>
          <w:spacing w:val="-7"/>
        </w:rPr>
        <w:t xml:space="preserve"> </w:t>
      </w:r>
      <w:r w:rsidRPr="002E5810">
        <w:t>piso</w:t>
      </w:r>
      <w:r w:rsidRPr="002E5810">
        <w:rPr>
          <w:spacing w:val="-3"/>
        </w:rPr>
        <w:t xml:space="preserve"> </w:t>
      </w:r>
      <w:r w:rsidRPr="002E5810">
        <w:t>e</w:t>
      </w:r>
      <w:r w:rsidRPr="002E5810">
        <w:rPr>
          <w:spacing w:val="-5"/>
        </w:rPr>
        <w:t xml:space="preserve"> </w:t>
      </w:r>
      <w:r w:rsidRPr="002E5810">
        <w:t>necessidades</w:t>
      </w:r>
      <w:r w:rsidRPr="002E5810">
        <w:rPr>
          <w:spacing w:val="-4"/>
        </w:rPr>
        <w:t xml:space="preserve"> </w:t>
      </w:r>
      <w:r w:rsidRPr="002E5810">
        <w:t>do solicitante, cabos de sinais e nomes dos usuários. As mesas com equipamento de informática deverão conter símbolos indicativos (micro e impressora), também deverão ser locados outros equipamentos</w:t>
      </w:r>
      <w:r w:rsidRPr="002E5810">
        <w:rPr>
          <w:spacing w:val="-4"/>
        </w:rPr>
        <w:t xml:space="preserve"> </w:t>
      </w:r>
      <w:r w:rsidRPr="002E5810">
        <w:t>existentes;</w:t>
      </w:r>
    </w:p>
    <w:p w:rsidR="002930C2" w:rsidRPr="002E5810" w:rsidRDefault="002930C2" w:rsidP="002930C2">
      <w:pPr>
        <w:pStyle w:val="Corpodetexto"/>
        <w:spacing w:before="202"/>
        <w:ind w:left="882" w:right="1478"/>
        <w:jc w:val="both"/>
      </w:pPr>
      <w:r w:rsidRPr="002E5810">
        <w:t>A</w:t>
      </w:r>
      <w:r w:rsidRPr="002E5810">
        <w:rPr>
          <w:spacing w:val="-11"/>
        </w:rPr>
        <w:t xml:space="preserve"> </w:t>
      </w:r>
      <w:r w:rsidRPr="002E5810">
        <w:t>aprovação</w:t>
      </w:r>
      <w:r w:rsidRPr="002E5810">
        <w:rPr>
          <w:spacing w:val="-10"/>
        </w:rPr>
        <w:t xml:space="preserve"> </w:t>
      </w:r>
      <w:r w:rsidRPr="002E5810">
        <w:t>de</w:t>
      </w:r>
      <w:r w:rsidRPr="002E5810">
        <w:rPr>
          <w:spacing w:val="-10"/>
        </w:rPr>
        <w:t xml:space="preserve"> </w:t>
      </w:r>
      <w:r w:rsidRPr="002E5810">
        <w:t>cada</w:t>
      </w:r>
      <w:r w:rsidRPr="002E5810">
        <w:rPr>
          <w:spacing w:val="-10"/>
        </w:rPr>
        <w:t xml:space="preserve"> </w:t>
      </w:r>
      <w:r w:rsidRPr="002E5810">
        <w:t>trabalho</w:t>
      </w:r>
      <w:r w:rsidRPr="002E5810">
        <w:rPr>
          <w:spacing w:val="-10"/>
        </w:rPr>
        <w:t xml:space="preserve"> </w:t>
      </w:r>
      <w:r w:rsidRPr="002E5810">
        <w:t>pelo</w:t>
      </w:r>
      <w:r w:rsidRPr="002E5810">
        <w:rPr>
          <w:spacing w:val="-10"/>
        </w:rPr>
        <w:t xml:space="preserve"> </w:t>
      </w:r>
      <w:r w:rsidRPr="002E5810">
        <w:t>Contratante</w:t>
      </w:r>
      <w:r w:rsidRPr="002E5810">
        <w:rPr>
          <w:spacing w:val="-13"/>
        </w:rPr>
        <w:t xml:space="preserve"> </w:t>
      </w:r>
      <w:r w:rsidRPr="002E5810">
        <w:t>dar-se-á</w:t>
      </w:r>
      <w:r w:rsidRPr="002E5810">
        <w:rPr>
          <w:spacing w:val="-9"/>
        </w:rPr>
        <w:t xml:space="preserve"> </w:t>
      </w:r>
      <w:r w:rsidRPr="002E5810">
        <w:t>apenas</w:t>
      </w:r>
      <w:r w:rsidRPr="002E5810">
        <w:rPr>
          <w:spacing w:val="-10"/>
        </w:rPr>
        <w:t xml:space="preserve"> </w:t>
      </w:r>
      <w:r w:rsidRPr="002E5810">
        <w:t>após</w:t>
      </w:r>
      <w:r w:rsidRPr="002E5810">
        <w:rPr>
          <w:spacing w:val="-11"/>
        </w:rPr>
        <w:t xml:space="preserve"> </w:t>
      </w:r>
      <w:r w:rsidRPr="002E5810">
        <w:t>minucioso</w:t>
      </w:r>
      <w:r w:rsidRPr="002E5810">
        <w:rPr>
          <w:spacing w:val="-11"/>
        </w:rPr>
        <w:t xml:space="preserve"> </w:t>
      </w:r>
      <w:r w:rsidRPr="002E5810">
        <w:t>exame e execução pela Contratada dos eventuais ajustes</w:t>
      </w:r>
      <w:r w:rsidRPr="002E5810">
        <w:rPr>
          <w:spacing w:val="-9"/>
        </w:rPr>
        <w:t xml:space="preserve"> </w:t>
      </w:r>
      <w:r w:rsidRPr="002E5810">
        <w:t>necessários;</w:t>
      </w:r>
    </w:p>
    <w:p w:rsidR="002930C2" w:rsidRPr="002E5810" w:rsidRDefault="002930C2" w:rsidP="002930C2">
      <w:pPr>
        <w:pStyle w:val="Corpodetexto"/>
        <w:spacing w:before="200"/>
        <w:ind w:left="882" w:right="1481"/>
        <w:jc w:val="both"/>
      </w:pPr>
      <w:r w:rsidRPr="002E5810">
        <w:t>O prazo de execução e entrega dos desenhos será definido pelo Contratante, caso a caso, em função do grau de complexidade e da urgência</w:t>
      </w:r>
      <w:r>
        <w:t>, observando, em todo caso a razoabilidade e eficiência administrativa.</w:t>
      </w:r>
    </w:p>
    <w:p w:rsidR="002930C2" w:rsidRPr="002E5810" w:rsidRDefault="002930C2" w:rsidP="002930C2">
      <w:pPr>
        <w:pStyle w:val="Corpodetexto"/>
        <w:spacing w:before="8"/>
        <w:rPr>
          <w:sz w:val="21"/>
        </w:rPr>
      </w:pPr>
    </w:p>
    <w:p w:rsidR="002930C2" w:rsidRPr="00EE4B12" w:rsidRDefault="002930C2" w:rsidP="002930C2">
      <w:pPr>
        <w:pStyle w:val="Corpodetexto"/>
        <w:ind w:left="882" w:right="1478"/>
        <w:jc w:val="both"/>
      </w:pPr>
      <w:r w:rsidRPr="00EE4B12">
        <w:t>A</w:t>
      </w:r>
      <w:r w:rsidRPr="00EE4B12">
        <w:rPr>
          <w:spacing w:val="-15"/>
        </w:rPr>
        <w:t xml:space="preserve"> </w:t>
      </w:r>
      <w:r w:rsidRPr="00EE4B12">
        <w:t>contratada</w:t>
      </w:r>
      <w:r w:rsidRPr="00EE4B12">
        <w:rPr>
          <w:spacing w:val="-13"/>
        </w:rPr>
        <w:t xml:space="preserve"> </w:t>
      </w:r>
      <w:r w:rsidRPr="00EE4B12">
        <w:t>deverá</w:t>
      </w:r>
      <w:r w:rsidRPr="00EE4B12">
        <w:rPr>
          <w:spacing w:val="-16"/>
        </w:rPr>
        <w:t xml:space="preserve"> </w:t>
      </w:r>
      <w:r w:rsidRPr="00EE4B12">
        <w:t>apresentar</w:t>
      </w:r>
      <w:r w:rsidRPr="00EE4B12">
        <w:rPr>
          <w:spacing w:val="-15"/>
        </w:rPr>
        <w:t xml:space="preserve"> </w:t>
      </w:r>
      <w:r w:rsidRPr="00EE4B12">
        <w:t>dentro</w:t>
      </w:r>
      <w:r w:rsidRPr="00EE4B12">
        <w:rPr>
          <w:spacing w:val="-14"/>
        </w:rPr>
        <w:t xml:space="preserve"> </w:t>
      </w:r>
      <w:r w:rsidRPr="00EE4B12">
        <w:t>de</w:t>
      </w:r>
      <w:r w:rsidRPr="00EE4B12">
        <w:rPr>
          <w:spacing w:val="-13"/>
        </w:rPr>
        <w:t xml:space="preserve"> </w:t>
      </w:r>
      <w:r>
        <w:t>75</w:t>
      </w:r>
      <w:r w:rsidRPr="00EE4B12">
        <w:rPr>
          <w:spacing w:val="-19"/>
        </w:rPr>
        <w:t xml:space="preserve"> </w:t>
      </w:r>
      <w:r w:rsidRPr="00EE4B12">
        <w:t>(</w:t>
      </w:r>
      <w:r>
        <w:t>setenta e cinco</w:t>
      </w:r>
      <w:r w:rsidRPr="00EE4B12">
        <w:t>)</w:t>
      </w:r>
      <w:r w:rsidRPr="00EE4B12">
        <w:rPr>
          <w:spacing w:val="-13"/>
        </w:rPr>
        <w:t xml:space="preserve"> </w:t>
      </w:r>
      <w:r w:rsidRPr="00EE4B12">
        <w:t>dias,</w:t>
      </w:r>
      <w:r w:rsidRPr="00EE4B12">
        <w:rPr>
          <w:spacing w:val="-16"/>
        </w:rPr>
        <w:t xml:space="preserve"> </w:t>
      </w:r>
      <w:r w:rsidRPr="00EE4B12">
        <w:t>levantamento</w:t>
      </w:r>
      <w:r w:rsidRPr="00EE4B12">
        <w:rPr>
          <w:spacing w:val="-13"/>
        </w:rPr>
        <w:t xml:space="preserve"> </w:t>
      </w:r>
      <w:r w:rsidRPr="00EE4B12">
        <w:t>atualizado das instalações de todos os prédios, constando componente, equipamentos, etc., em forma de planilha classificada por local/tipo de instalação e “as built” de todas as salas. As planilhas deverão ser apresentadas em formato excel e os desenhos em software tipo AUTOCAD, bem como uma via impressa de todo o</w:t>
      </w:r>
      <w:r w:rsidRPr="00EE4B12">
        <w:rPr>
          <w:spacing w:val="-11"/>
        </w:rPr>
        <w:t xml:space="preserve"> </w:t>
      </w:r>
      <w:r w:rsidRPr="00EE4B12">
        <w:t>material;</w:t>
      </w:r>
    </w:p>
    <w:p w:rsidR="002930C2" w:rsidRPr="00EE4B12" w:rsidRDefault="002930C2" w:rsidP="002930C2">
      <w:pPr>
        <w:pStyle w:val="Corpodetexto"/>
        <w:rPr>
          <w:sz w:val="24"/>
          <w:highlight w:val="yellow"/>
        </w:rPr>
      </w:pPr>
    </w:p>
    <w:p w:rsidR="002930C2" w:rsidRPr="00805025" w:rsidRDefault="002930C2" w:rsidP="002930C2">
      <w:pPr>
        <w:pStyle w:val="Corpodetexto"/>
        <w:spacing w:before="1"/>
        <w:rPr>
          <w:strike/>
          <w:sz w:val="20"/>
          <w:highlight w:val="yellow"/>
        </w:rPr>
      </w:pPr>
    </w:p>
    <w:p w:rsidR="002930C2" w:rsidRPr="00D13C39" w:rsidRDefault="002930C2" w:rsidP="002930C2">
      <w:pPr>
        <w:pStyle w:val="Ttulo1"/>
        <w:numPr>
          <w:ilvl w:val="1"/>
          <w:numId w:val="34"/>
        </w:numPr>
        <w:tabs>
          <w:tab w:val="left" w:pos="1250"/>
        </w:tabs>
        <w:ind w:hanging="367"/>
        <w:jc w:val="both"/>
      </w:pPr>
      <w:r w:rsidRPr="00D13C39">
        <w:t>-Implantação de</w:t>
      </w:r>
      <w:r w:rsidRPr="00D13C39">
        <w:rPr>
          <w:spacing w:val="-10"/>
        </w:rPr>
        <w:t xml:space="preserve"> </w:t>
      </w:r>
      <w:r w:rsidRPr="00D13C39">
        <w:t>leiautes</w:t>
      </w:r>
    </w:p>
    <w:p w:rsidR="002930C2" w:rsidRPr="00D13C39" w:rsidRDefault="002930C2" w:rsidP="002930C2">
      <w:pPr>
        <w:pStyle w:val="Corpodetexto"/>
        <w:spacing w:before="3"/>
        <w:rPr>
          <w:b/>
        </w:rPr>
      </w:pPr>
    </w:p>
    <w:p w:rsidR="002930C2" w:rsidRPr="00D13C39" w:rsidRDefault="002930C2" w:rsidP="002930C2">
      <w:pPr>
        <w:pStyle w:val="Corpodetexto"/>
        <w:ind w:left="882" w:right="1481"/>
        <w:jc w:val="both"/>
      </w:pPr>
      <w:r w:rsidRPr="00D13C39">
        <w:t>Identificação do mobiliário, equipamentos e demais objetos do ambiente, para correto posicionamento no leiaute futuro;</w:t>
      </w:r>
    </w:p>
    <w:p w:rsidR="002930C2" w:rsidRPr="00D13C39" w:rsidRDefault="002930C2" w:rsidP="002930C2">
      <w:pPr>
        <w:pStyle w:val="Corpodetexto"/>
        <w:spacing w:before="200"/>
        <w:ind w:left="882" w:right="1478"/>
        <w:jc w:val="both"/>
      </w:pPr>
      <w:r w:rsidRPr="00D13C39">
        <w:t>Acondicionamento em embalagens adequadas (caixas de papelão ou plástico resistente, dependendo do material acondicionado, que deverá ser fornecida pela contratada);</w:t>
      </w:r>
    </w:p>
    <w:p w:rsidR="002930C2" w:rsidRPr="00D13C39" w:rsidRDefault="002930C2" w:rsidP="002930C2">
      <w:pPr>
        <w:pStyle w:val="Corpodetexto"/>
        <w:spacing w:before="199"/>
        <w:ind w:left="882"/>
        <w:jc w:val="both"/>
      </w:pPr>
      <w:r w:rsidRPr="00D13C39">
        <w:t>Desmontagem do mobiliário, estações de trabalho e divisórias;</w:t>
      </w:r>
    </w:p>
    <w:p w:rsidR="002930C2" w:rsidRPr="00D13C39" w:rsidRDefault="002930C2" w:rsidP="002930C2">
      <w:pPr>
        <w:pStyle w:val="Corpodetexto"/>
        <w:spacing w:before="204"/>
        <w:ind w:left="882" w:right="1480"/>
        <w:jc w:val="both"/>
      </w:pPr>
      <w:r w:rsidRPr="00D13C39">
        <w:lastRenderedPageBreak/>
        <w:t>Remoção e transporte horizontal/vertical do mobiliário, equipamentos e qualquer outro material existente na área, como lixeiras, caixas com materiais de escritório, quadros, etc.;</w:t>
      </w:r>
    </w:p>
    <w:p w:rsidR="002930C2" w:rsidRPr="00D13C39" w:rsidRDefault="002930C2" w:rsidP="002930C2">
      <w:pPr>
        <w:pStyle w:val="Corpodetexto"/>
        <w:spacing w:before="201"/>
        <w:ind w:left="882" w:right="1476"/>
        <w:jc w:val="both"/>
      </w:pPr>
      <w:r w:rsidRPr="00D13C39">
        <w:t>Para perfeita integração com as demais equipes responsáveis pelas instalações elétricas, de telefonia e dados, etc, assim como com outros setores da CONTRATANTE, responsáveis</w:t>
      </w:r>
      <w:r w:rsidRPr="00D13C39">
        <w:rPr>
          <w:spacing w:val="-12"/>
        </w:rPr>
        <w:t xml:space="preserve"> </w:t>
      </w:r>
      <w:r w:rsidRPr="00D13C39">
        <w:t>pelas</w:t>
      </w:r>
      <w:r w:rsidRPr="00D13C39">
        <w:rPr>
          <w:spacing w:val="-12"/>
        </w:rPr>
        <w:t xml:space="preserve"> </w:t>
      </w:r>
      <w:r w:rsidRPr="00D13C39">
        <w:t>impressoras,</w:t>
      </w:r>
      <w:r w:rsidRPr="00D13C39">
        <w:rPr>
          <w:spacing w:val="-11"/>
        </w:rPr>
        <w:t xml:space="preserve"> </w:t>
      </w:r>
      <w:r w:rsidRPr="00D13C39">
        <w:t>patrimônio</w:t>
      </w:r>
      <w:r w:rsidRPr="00D13C39">
        <w:rPr>
          <w:spacing w:val="-12"/>
        </w:rPr>
        <w:t xml:space="preserve"> </w:t>
      </w:r>
      <w:r w:rsidRPr="00D13C39">
        <w:t>e</w:t>
      </w:r>
      <w:r w:rsidRPr="00D13C39">
        <w:rPr>
          <w:spacing w:val="-15"/>
        </w:rPr>
        <w:t xml:space="preserve"> </w:t>
      </w:r>
      <w:r w:rsidRPr="00D13C39">
        <w:t>o</w:t>
      </w:r>
      <w:r w:rsidRPr="00D13C39">
        <w:rPr>
          <w:spacing w:val="-15"/>
        </w:rPr>
        <w:t xml:space="preserve"> </w:t>
      </w:r>
      <w:r w:rsidRPr="00D13C39">
        <w:t>setor</w:t>
      </w:r>
      <w:r w:rsidRPr="00D13C39">
        <w:rPr>
          <w:spacing w:val="-12"/>
        </w:rPr>
        <w:t xml:space="preserve"> </w:t>
      </w:r>
      <w:r w:rsidRPr="00D13C39">
        <w:t>de</w:t>
      </w:r>
      <w:r w:rsidRPr="00D13C39">
        <w:rPr>
          <w:spacing w:val="-15"/>
        </w:rPr>
        <w:t xml:space="preserve"> </w:t>
      </w:r>
      <w:r w:rsidRPr="00D13C39">
        <w:t>suporte/informática,</w:t>
      </w:r>
      <w:r w:rsidRPr="00D13C39">
        <w:rPr>
          <w:spacing w:val="-14"/>
        </w:rPr>
        <w:t xml:space="preserve"> </w:t>
      </w:r>
      <w:r w:rsidRPr="00D13C39">
        <w:t>deverá</w:t>
      </w:r>
      <w:r w:rsidRPr="00D13C39">
        <w:rPr>
          <w:spacing w:val="-12"/>
        </w:rPr>
        <w:t xml:space="preserve"> </w:t>
      </w:r>
      <w:r w:rsidRPr="00D13C39">
        <w:t>ser rigorosamente seguido o cronograma de implantação a ser fornecido pela CONTRATANTE;</w:t>
      </w:r>
    </w:p>
    <w:p w:rsidR="002930C2" w:rsidRPr="00D13C39" w:rsidRDefault="002930C2" w:rsidP="002930C2">
      <w:pPr>
        <w:pStyle w:val="Corpodetexto"/>
        <w:spacing w:before="199"/>
        <w:ind w:left="882" w:right="1479"/>
        <w:jc w:val="both"/>
      </w:pPr>
      <w:r w:rsidRPr="00D13C39">
        <w:t>Execução de montagem e/ou posicionamento mobiliário, conforme leiaute aprovado pela Contratante;</w:t>
      </w:r>
    </w:p>
    <w:p w:rsidR="002930C2" w:rsidRDefault="002930C2" w:rsidP="002930C2">
      <w:pPr>
        <w:pStyle w:val="Corpodetexto"/>
        <w:spacing w:before="198"/>
        <w:ind w:left="885" w:right="851"/>
      </w:pPr>
      <w:r w:rsidRPr="00D13C39">
        <w:t xml:space="preserve">Atualização das placas de comunicação visual; </w:t>
      </w:r>
    </w:p>
    <w:p w:rsidR="002930C2" w:rsidRDefault="002930C2" w:rsidP="002930C2">
      <w:pPr>
        <w:pStyle w:val="Corpodetexto"/>
        <w:spacing w:before="198"/>
        <w:ind w:left="885" w:right="851"/>
      </w:pPr>
      <w:r w:rsidRPr="00D13C39">
        <w:t>Elaboração do as built, para registro e arquivo</w:t>
      </w:r>
      <w:r>
        <w:t xml:space="preserve"> para consultas futuras caso necessário;</w:t>
      </w:r>
    </w:p>
    <w:p w:rsidR="002930C2" w:rsidRPr="00D13C39" w:rsidRDefault="002930C2" w:rsidP="002930C2">
      <w:pPr>
        <w:pStyle w:val="Ttulo1"/>
        <w:numPr>
          <w:ilvl w:val="1"/>
          <w:numId w:val="34"/>
        </w:numPr>
        <w:tabs>
          <w:tab w:val="left" w:pos="1252"/>
        </w:tabs>
        <w:spacing w:before="94"/>
        <w:ind w:left="1251" w:hanging="369"/>
        <w:jc w:val="both"/>
      </w:pPr>
      <w:r w:rsidRPr="00D13C39">
        <w:t>– Movimentação de Mobiliário, Materiais e</w:t>
      </w:r>
      <w:r w:rsidRPr="00D13C39">
        <w:rPr>
          <w:spacing w:val="-17"/>
        </w:rPr>
        <w:t xml:space="preserve"> </w:t>
      </w:r>
      <w:r w:rsidRPr="00D13C39">
        <w:t>Equipamentos</w:t>
      </w:r>
    </w:p>
    <w:p w:rsidR="002930C2" w:rsidRPr="00D13C39" w:rsidRDefault="002930C2" w:rsidP="002930C2">
      <w:pPr>
        <w:pStyle w:val="Corpodetexto"/>
        <w:spacing w:before="3"/>
        <w:rPr>
          <w:b/>
        </w:rPr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A movimentação poderá ocorrer em função de implantação de novos leiautes, para a realização de outros serviços nos locais, tais como manutenção nos revestimentos de pisos, forros, pinturas, etc., ou simplesmente para transferência de</w:t>
      </w:r>
      <w:r w:rsidRPr="00D13C39">
        <w:rPr>
          <w:spacing w:val="-13"/>
        </w:rPr>
        <w:t xml:space="preserve"> </w:t>
      </w:r>
      <w:r w:rsidRPr="00D13C39">
        <w:t>localidade</w:t>
      </w:r>
      <w:r>
        <w:t>, que pode se dar nas dependências do próprio prédio ou para prédios distintos relacionados no item II</w:t>
      </w:r>
      <w:r w:rsidRPr="00D13C39">
        <w:t>;</w:t>
      </w:r>
    </w:p>
    <w:p w:rsidR="002930C2" w:rsidRPr="00D13C39" w:rsidRDefault="002930C2" w:rsidP="002930C2">
      <w:pPr>
        <w:pStyle w:val="Corpodetexto"/>
        <w:spacing w:before="10"/>
        <w:rPr>
          <w:sz w:val="21"/>
        </w:rPr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A equipe a ser designada, em quantidade suficiente para atender ao cronograma de execução deverá estar munida de ferramentas, equipamentos e outros materiais adequados;</w:t>
      </w:r>
    </w:p>
    <w:p w:rsidR="002930C2" w:rsidRPr="00D13C39" w:rsidRDefault="002930C2" w:rsidP="002930C2">
      <w:pPr>
        <w:pStyle w:val="Corpodetexto"/>
        <w:spacing w:before="201"/>
        <w:ind w:left="882" w:right="1482"/>
        <w:jc w:val="both"/>
      </w:pPr>
      <w:r w:rsidRPr="00D13C39">
        <w:t>As caixas de papelão ou plástico serão fornecidas e montadas pela Contratada, que deverá</w:t>
      </w:r>
      <w:r w:rsidRPr="00D13C39">
        <w:rPr>
          <w:spacing w:val="-32"/>
        </w:rPr>
        <w:t xml:space="preserve"> </w:t>
      </w:r>
      <w:r w:rsidRPr="00D13C39">
        <w:t>auxiliar, caso solicitado, no acondicionamento dos</w:t>
      </w:r>
      <w:r w:rsidRPr="00D13C39">
        <w:rPr>
          <w:spacing w:val="-7"/>
        </w:rPr>
        <w:t xml:space="preserve"> </w:t>
      </w:r>
      <w:r w:rsidRPr="00D13C39">
        <w:t>materiais;</w:t>
      </w:r>
    </w:p>
    <w:p w:rsidR="002930C2" w:rsidRPr="00D13C39" w:rsidRDefault="002930C2" w:rsidP="002930C2">
      <w:pPr>
        <w:pStyle w:val="Corpodetexto"/>
      </w:pPr>
    </w:p>
    <w:p w:rsidR="002930C2" w:rsidRPr="00D13C39" w:rsidRDefault="002930C2" w:rsidP="002930C2">
      <w:pPr>
        <w:pStyle w:val="Corpodetexto"/>
        <w:ind w:left="882" w:right="1480"/>
        <w:jc w:val="both"/>
      </w:pPr>
      <w:r w:rsidRPr="00D13C39">
        <w:t>Ficarão a cargo do Contratante as providências relacionadas com a desconexão e conexão de todos os equipamentos (de informática, telefones, máquinas copiadoras, assim como as relativas à instalação de telefonia e cabo de sinal, etc.).</w:t>
      </w:r>
    </w:p>
    <w:p w:rsidR="002930C2" w:rsidRPr="00D13C39" w:rsidRDefault="002930C2" w:rsidP="002930C2">
      <w:pPr>
        <w:pStyle w:val="Corpodetexto"/>
        <w:spacing w:before="10"/>
        <w:rPr>
          <w:sz w:val="21"/>
        </w:rPr>
      </w:pPr>
    </w:p>
    <w:p w:rsidR="002930C2" w:rsidRPr="00D13C39" w:rsidRDefault="002930C2" w:rsidP="002930C2">
      <w:pPr>
        <w:pStyle w:val="Ttulo1"/>
        <w:numPr>
          <w:ilvl w:val="1"/>
          <w:numId w:val="34"/>
        </w:numPr>
        <w:tabs>
          <w:tab w:val="left" w:pos="1247"/>
        </w:tabs>
        <w:ind w:left="1246" w:hanging="364"/>
        <w:jc w:val="both"/>
      </w:pPr>
      <w:r w:rsidRPr="00D13C39">
        <w:t>–</w:t>
      </w:r>
      <w:r w:rsidRPr="00D13C39">
        <w:rPr>
          <w:spacing w:val="-5"/>
        </w:rPr>
        <w:t xml:space="preserve"> </w:t>
      </w:r>
      <w:r w:rsidRPr="00D13C39">
        <w:t>Adequações</w:t>
      </w:r>
      <w:r w:rsidRPr="00D13C39">
        <w:rPr>
          <w:spacing w:val="-5"/>
        </w:rPr>
        <w:t xml:space="preserve"> </w:t>
      </w:r>
      <w:r w:rsidRPr="00D13C39">
        <w:t>para</w:t>
      </w:r>
      <w:r w:rsidRPr="00D13C39">
        <w:rPr>
          <w:spacing w:val="-4"/>
        </w:rPr>
        <w:t xml:space="preserve"> </w:t>
      </w:r>
      <w:r w:rsidRPr="00D13C39">
        <w:t>Realização</w:t>
      </w:r>
      <w:r w:rsidRPr="00D13C39">
        <w:rPr>
          <w:spacing w:val="-8"/>
        </w:rPr>
        <w:t xml:space="preserve"> </w:t>
      </w:r>
      <w:r w:rsidRPr="00D13C39">
        <w:t>de</w:t>
      </w:r>
      <w:r w:rsidRPr="00D13C39">
        <w:rPr>
          <w:spacing w:val="-5"/>
        </w:rPr>
        <w:t xml:space="preserve"> </w:t>
      </w:r>
      <w:r w:rsidRPr="00D13C39">
        <w:t>Eventos</w:t>
      </w:r>
      <w:r w:rsidRPr="00D13C39">
        <w:rPr>
          <w:spacing w:val="-8"/>
        </w:rPr>
        <w:t xml:space="preserve"> </w:t>
      </w:r>
      <w:r w:rsidRPr="00D13C39">
        <w:t>Diversos</w:t>
      </w:r>
      <w:r w:rsidRPr="00D13C39">
        <w:rPr>
          <w:spacing w:val="-4"/>
        </w:rPr>
        <w:t xml:space="preserve"> </w:t>
      </w:r>
      <w:r w:rsidRPr="00D13C39">
        <w:t>nos</w:t>
      </w:r>
      <w:r w:rsidRPr="00D13C39">
        <w:rPr>
          <w:spacing w:val="-5"/>
        </w:rPr>
        <w:t xml:space="preserve"> </w:t>
      </w:r>
      <w:r w:rsidRPr="00D13C39">
        <w:t>Prédios</w:t>
      </w:r>
      <w:r w:rsidRPr="00D13C39">
        <w:rPr>
          <w:spacing w:val="-6"/>
        </w:rPr>
        <w:t xml:space="preserve"> A</w:t>
      </w:r>
      <w:r w:rsidRPr="00D13C39">
        <w:t>dministrativos</w:t>
      </w:r>
    </w:p>
    <w:p w:rsidR="002930C2" w:rsidRPr="00D13C39" w:rsidRDefault="002930C2" w:rsidP="002930C2">
      <w:pPr>
        <w:pStyle w:val="Corpodetexto"/>
        <w:spacing w:before="2"/>
        <w:rPr>
          <w:b/>
        </w:rPr>
      </w:pPr>
    </w:p>
    <w:p w:rsidR="002930C2" w:rsidRPr="00D13C39" w:rsidRDefault="002930C2" w:rsidP="002930C2">
      <w:pPr>
        <w:pStyle w:val="Corpodetexto"/>
        <w:spacing w:before="1"/>
        <w:ind w:left="882" w:right="1477"/>
        <w:jc w:val="both"/>
      </w:pPr>
      <w:r w:rsidRPr="00D13C39">
        <w:t>Por ocasião da realização de eventos nas dependências da Sede ou nos demais prédios administrativos, poderão ser solicitados serviços de ambientação do local a ser utilizado (exemplo: auditórios), como: montagem de painéis e mobiliário; infraestrutura para ligações diversas, como: som, vídeo, iluminação, ou ainda suporte às equipes terceirizadas / palestrantes que estiverem utilizando tais espaços;</w:t>
      </w:r>
    </w:p>
    <w:p w:rsidR="002930C2" w:rsidRPr="00D13C39" w:rsidRDefault="002930C2" w:rsidP="002930C2">
      <w:pPr>
        <w:pStyle w:val="Corpodetexto"/>
        <w:spacing w:before="10"/>
        <w:rPr>
          <w:sz w:val="21"/>
        </w:rPr>
      </w:pPr>
    </w:p>
    <w:p w:rsidR="002930C2" w:rsidRPr="00D13C39" w:rsidRDefault="002930C2" w:rsidP="002930C2">
      <w:pPr>
        <w:pStyle w:val="Corpodetexto"/>
        <w:spacing w:before="1"/>
        <w:ind w:left="882" w:right="1479"/>
        <w:jc w:val="both"/>
      </w:pPr>
      <w:r w:rsidRPr="00D13C39">
        <w:t>Caberá ainda à Contratada, a desmontagem das estruturas, painéis, etc.; após a realização desses eventos, conforme orientações recebidas do Contratante;</w:t>
      </w:r>
    </w:p>
    <w:p w:rsidR="002930C2" w:rsidRPr="00D13C39" w:rsidRDefault="002930C2" w:rsidP="002930C2">
      <w:pPr>
        <w:pStyle w:val="Corpodetexto"/>
        <w:spacing w:before="1"/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No que couber, serão adotadas as demais rotinas previstas para implantação de leiautes, conforme (item V – sub-item 1.2)</w:t>
      </w:r>
    </w:p>
    <w:p w:rsidR="002930C2" w:rsidRPr="00D13C39" w:rsidRDefault="002930C2" w:rsidP="002930C2">
      <w:pPr>
        <w:pStyle w:val="Corpodetexto"/>
        <w:spacing w:before="9"/>
        <w:rPr>
          <w:sz w:val="21"/>
        </w:rPr>
      </w:pPr>
    </w:p>
    <w:p w:rsidR="002930C2" w:rsidRPr="00D13C39" w:rsidRDefault="002930C2" w:rsidP="002930C2">
      <w:pPr>
        <w:pStyle w:val="Ttulo1"/>
        <w:numPr>
          <w:ilvl w:val="1"/>
          <w:numId w:val="34"/>
        </w:numPr>
        <w:tabs>
          <w:tab w:val="left" w:pos="1252"/>
        </w:tabs>
        <w:ind w:left="1251" w:hanging="369"/>
        <w:jc w:val="both"/>
      </w:pPr>
      <w:r w:rsidRPr="00D13C39">
        <w:t>– Manutenção da comunicação visual dos</w:t>
      </w:r>
      <w:r w:rsidRPr="00D13C39">
        <w:rPr>
          <w:spacing w:val="-8"/>
        </w:rPr>
        <w:t xml:space="preserve"> </w:t>
      </w:r>
      <w:r w:rsidRPr="00D13C39">
        <w:t>prédios</w:t>
      </w:r>
    </w:p>
    <w:p w:rsidR="002930C2" w:rsidRPr="00D13C39" w:rsidRDefault="002930C2" w:rsidP="002930C2">
      <w:pPr>
        <w:pStyle w:val="Corpodetexto"/>
        <w:spacing w:before="3"/>
        <w:rPr>
          <w:b/>
        </w:rPr>
      </w:pPr>
    </w:p>
    <w:p w:rsidR="002930C2" w:rsidRPr="00D13C39" w:rsidRDefault="002930C2" w:rsidP="002930C2">
      <w:pPr>
        <w:pStyle w:val="Corpodetexto"/>
        <w:ind w:left="882" w:right="1476"/>
        <w:jc w:val="both"/>
      </w:pPr>
      <w:r w:rsidRPr="00D13C39">
        <w:t xml:space="preserve">A Contratada será responsável pela manutenção da comunicação visual das dependências dos Prédios constantes do item “II” desse </w:t>
      </w:r>
      <w:r w:rsidR="0036127E">
        <w:t>documento básico</w:t>
      </w:r>
      <w:r w:rsidRPr="00D13C39">
        <w:t>, para tanto,</w:t>
      </w:r>
      <w:r w:rsidRPr="00D13C39">
        <w:rPr>
          <w:spacing w:val="-15"/>
        </w:rPr>
        <w:t xml:space="preserve"> </w:t>
      </w:r>
      <w:r w:rsidRPr="00D13C39">
        <w:t>deverá</w:t>
      </w:r>
      <w:r w:rsidRPr="00D13C39">
        <w:rPr>
          <w:spacing w:val="-15"/>
        </w:rPr>
        <w:t xml:space="preserve"> </w:t>
      </w:r>
      <w:r w:rsidRPr="00D13C39">
        <w:t>vistoriar</w:t>
      </w:r>
      <w:r w:rsidRPr="00D13C39">
        <w:rPr>
          <w:spacing w:val="-15"/>
        </w:rPr>
        <w:t xml:space="preserve"> </w:t>
      </w:r>
      <w:r w:rsidRPr="00D13C39">
        <w:t>periodicamente</w:t>
      </w:r>
      <w:r w:rsidRPr="00D13C39">
        <w:rPr>
          <w:spacing w:val="-16"/>
        </w:rPr>
        <w:t xml:space="preserve"> </w:t>
      </w:r>
      <w:r w:rsidRPr="00D13C39">
        <w:t>o</w:t>
      </w:r>
      <w:r w:rsidRPr="00D13C39">
        <w:rPr>
          <w:spacing w:val="-15"/>
        </w:rPr>
        <w:t xml:space="preserve"> </w:t>
      </w:r>
      <w:r w:rsidRPr="00D13C39">
        <w:t>estado</w:t>
      </w:r>
      <w:r w:rsidRPr="00D13C39">
        <w:rPr>
          <w:spacing w:val="-19"/>
        </w:rPr>
        <w:t xml:space="preserve"> </w:t>
      </w:r>
      <w:r w:rsidRPr="00D13C39">
        <w:t>das</w:t>
      </w:r>
      <w:r w:rsidRPr="00D13C39">
        <w:rPr>
          <w:spacing w:val="-16"/>
        </w:rPr>
        <w:t xml:space="preserve"> </w:t>
      </w:r>
      <w:r w:rsidRPr="00D13C39">
        <w:t>sinalizações,</w:t>
      </w:r>
      <w:r w:rsidRPr="00D13C39">
        <w:rPr>
          <w:spacing w:val="-14"/>
        </w:rPr>
        <w:t xml:space="preserve"> </w:t>
      </w:r>
      <w:r w:rsidRPr="00D13C39">
        <w:t>assim</w:t>
      </w:r>
      <w:r w:rsidRPr="00D13C39">
        <w:rPr>
          <w:spacing w:val="-15"/>
        </w:rPr>
        <w:t xml:space="preserve"> </w:t>
      </w:r>
      <w:r w:rsidRPr="00D13C39">
        <w:t>como</w:t>
      </w:r>
      <w:r w:rsidRPr="00D13C39">
        <w:rPr>
          <w:spacing w:val="-16"/>
        </w:rPr>
        <w:t xml:space="preserve"> </w:t>
      </w:r>
      <w:r w:rsidRPr="00D13C39">
        <w:t>a</w:t>
      </w:r>
      <w:r w:rsidRPr="00D13C39">
        <w:rPr>
          <w:spacing w:val="-18"/>
        </w:rPr>
        <w:t xml:space="preserve"> </w:t>
      </w:r>
      <w:r w:rsidRPr="00D13C39">
        <w:t>correção das</w:t>
      </w:r>
      <w:r w:rsidRPr="00D13C39">
        <w:rPr>
          <w:spacing w:val="-5"/>
        </w:rPr>
        <w:t xml:space="preserve"> </w:t>
      </w:r>
      <w:r w:rsidRPr="00D13C39">
        <w:t>informações;</w:t>
      </w:r>
    </w:p>
    <w:p w:rsidR="002930C2" w:rsidRPr="00D13C39" w:rsidRDefault="002930C2" w:rsidP="002930C2">
      <w:pPr>
        <w:pStyle w:val="Corpodetexto"/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 xml:space="preserve">Posteriormente, deverá comunicar ao Contratante a necessidade de substituição ou </w:t>
      </w:r>
      <w:r w:rsidRPr="00D13C39">
        <w:lastRenderedPageBreak/>
        <w:t>confecção de placas</w:t>
      </w:r>
      <w:r>
        <w:t>, que serão</w:t>
      </w:r>
      <w:r w:rsidRPr="00D13C39">
        <w:t xml:space="preserve"> providenciadas pela Contratante;</w:t>
      </w:r>
    </w:p>
    <w:p w:rsidR="002930C2" w:rsidRPr="00D13C39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7"/>
        <w:jc w:val="both"/>
      </w:pPr>
      <w:r w:rsidRPr="00D13C39">
        <w:t>Deverá ser providenciada sinalização temporária, para os locais que estiverem sem sinalização adequada, ou que devam sofrer alterações</w:t>
      </w:r>
      <w:r>
        <w:t>, que ficará a cargo da contratada;</w:t>
      </w:r>
    </w:p>
    <w:p w:rsidR="002930C2" w:rsidRDefault="002930C2" w:rsidP="002930C2">
      <w:pPr>
        <w:pStyle w:val="Corpodetexto"/>
        <w:ind w:left="882" w:right="1477"/>
        <w:jc w:val="both"/>
      </w:pPr>
    </w:p>
    <w:p w:rsidR="002930C2" w:rsidRPr="00D13C39" w:rsidRDefault="002930C2" w:rsidP="002930C2">
      <w:pPr>
        <w:pStyle w:val="Ttulo1"/>
        <w:numPr>
          <w:ilvl w:val="1"/>
          <w:numId w:val="34"/>
        </w:numPr>
        <w:tabs>
          <w:tab w:val="left" w:pos="1252"/>
        </w:tabs>
        <w:spacing w:before="94"/>
        <w:ind w:left="1251" w:hanging="369"/>
        <w:jc w:val="both"/>
      </w:pPr>
      <w:r w:rsidRPr="00D13C39">
        <w:t>– Assessoria</w:t>
      </w:r>
      <w:r w:rsidRPr="00D13C39">
        <w:rPr>
          <w:spacing w:val="-1"/>
        </w:rPr>
        <w:t xml:space="preserve"> </w:t>
      </w:r>
      <w:r w:rsidRPr="00D13C39">
        <w:t>Técnica</w:t>
      </w:r>
    </w:p>
    <w:p w:rsidR="002930C2" w:rsidRPr="00D13C39" w:rsidRDefault="002930C2" w:rsidP="002930C2">
      <w:pPr>
        <w:pStyle w:val="Corpodetexto"/>
        <w:spacing w:before="3"/>
        <w:rPr>
          <w:b/>
          <w:sz w:val="28"/>
        </w:rPr>
      </w:pPr>
    </w:p>
    <w:p w:rsidR="002930C2" w:rsidRPr="00D13C39" w:rsidRDefault="002930C2" w:rsidP="002930C2">
      <w:pPr>
        <w:pStyle w:val="Corpodetexto"/>
        <w:ind w:left="882" w:right="1475"/>
        <w:jc w:val="both"/>
      </w:pPr>
      <w:r w:rsidRPr="00D13C39">
        <w:t xml:space="preserve">Os trabalhos de assessoria técnica objetivam o desenvolvimento de estudos e leiautes dos prédios administrativos sob a responsabilidade da Contratante, objeto deste </w:t>
      </w:r>
      <w:r w:rsidR="0036127E">
        <w:t>documento base</w:t>
      </w:r>
      <w:r w:rsidRPr="00D13C39">
        <w:t>;</w:t>
      </w:r>
    </w:p>
    <w:p w:rsidR="002930C2" w:rsidRPr="00D13C39" w:rsidRDefault="002930C2" w:rsidP="002930C2">
      <w:pPr>
        <w:pStyle w:val="Corpodetexto"/>
        <w:spacing w:before="203"/>
        <w:ind w:left="882" w:right="1479"/>
        <w:jc w:val="both"/>
      </w:pPr>
      <w:r w:rsidRPr="00D13C39">
        <w:t>Serão</w:t>
      </w:r>
      <w:r w:rsidRPr="00D13C39">
        <w:rPr>
          <w:spacing w:val="-4"/>
        </w:rPr>
        <w:t xml:space="preserve"> </w:t>
      </w:r>
      <w:r w:rsidRPr="00D13C39">
        <w:t>realizados</w:t>
      </w:r>
      <w:r w:rsidRPr="00D13C39">
        <w:rPr>
          <w:spacing w:val="-3"/>
        </w:rPr>
        <w:t xml:space="preserve"> </w:t>
      </w:r>
      <w:r w:rsidRPr="00D13C39">
        <w:t>pela</w:t>
      </w:r>
      <w:r w:rsidRPr="00D13C39">
        <w:rPr>
          <w:spacing w:val="-3"/>
        </w:rPr>
        <w:t xml:space="preserve"> </w:t>
      </w:r>
      <w:r w:rsidRPr="00D13C39">
        <w:t>equipe</w:t>
      </w:r>
      <w:r w:rsidRPr="00D13C39">
        <w:rPr>
          <w:spacing w:val="-3"/>
        </w:rPr>
        <w:t xml:space="preserve"> </w:t>
      </w:r>
      <w:r w:rsidRPr="00D13C39">
        <w:t>técnica</w:t>
      </w:r>
      <w:r w:rsidRPr="00D13C39">
        <w:rPr>
          <w:spacing w:val="-3"/>
        </w:rPr>
        <w:t xml:space="preserve"> </w:t>
      </w:r>
      <w:r w:rsidRPr="00D13C39">
        <w:t>permanente</w:t>
      </w:r>
      <w:r w:rsidRPr="00D13C39">
        <w:rPr>
          <w:spacing w:val="-5"/>
        </w:rPr>
        <w:t xml:space="preserve"> </w:t>
      </w:r>
      <w:r w:rsidRPr="00D13C39">
        <w:t>(constante</w:t>
      </w:r>
      <w:r w:rsidRPr="00D13C39">
        <w:rPr>
          <w:spacing w:val="-3"/>
        </w:rPr>
        <w:t xml:space="preserve"> </w:t>
      </w:r>
      <w:r w:rsidRPr="00D13C39">
        <w:t>dos</w:t>
      </w:r>
      <w:r w:rsidRPr="00D13C39">
        <w:rPr>
          <w:spacing w:val="-5"/>
        </w:rPr>
        <w:t xml:space="preserve"> </w:t>
      </w:r>
      <w:r w:rsidRPr="00D13C39">
        <w:t>Quadros</w:t>
      </w:r>
      <w:r w:rsidRPr="00D13C39">
        <w:rPr>
          <w:spacing w:val="-5"/>
        </w:rPr>
        <w:t xml:space="preserve"> </w:t>
      </w:r>
      <w:r w:rsidRPr="00D13C39">
        <w:t>I</w:t>
      </w:r>
      <w:r w:rsidRPr="00D13C39">
        <w:rPr>
          <w:spacing w:val="-2"/>
        </w:rPr>
        <w:t xml:space="preserve"> </w:t>
      </w:r>
      <w:r w:rsidRPr="00D13C39">
        <w:t>e</w:t>
      </w:r>
      <w:r w:rsidRPr="00D13C39">
        <w:rPr>
          <w:spacing w:val="-5"/>
        </w:rPr>
        <w:t xml:space="preserve"> </w:t>
      </w:r>
      <w:r w:rsidRPr="00D13C39">
        <w:t>II</w:t>
      </w:r>
      <w:r w:rsidRPr="00D13C39">
        <w:rPr>
          <w:spacing w:val="-2"/>
        </w:rPr>
        <w:t xml:space="preserve"> </w:t>
      </w:r>
      <w:r w:rsidRPr="00D13C39">
        <w:t>do</w:t>
      </w:r>
      <w:r w:rsidRPr="00D13C39">
        <w:rPr>
          <w:spacing w:val="-3"/>
        </w:rPr>
        <w:t xml:space="preserve"> </w:t>
      </w:r>
      <w:r w:rsidRPr="00D13C39">
        <w:t>item VIII), a elaboração</w:t>
      </w:r>
      <w:r w:rsidRPr="00D13C39">
        <w:rPr>
          <w:spacing w:val="-18"/>
        </w:rPr>
        <w:t xml:space="preserve"> </w:t>
      </w:r>
      <w:r w:rsidRPr="00D13C39">
        <w:t>de:</w:t>
      </w:r>
    </w:p>
    <w:p w:rsidR="002930C2" w:rsidRPr="00D13C39" w:rsidRDefault="002930C2" w:rsidP="002930C2">
      <w:pPr>
        <w:pStyle w:val="Corpodetexto"/>
        <w:spacing w:before="198"/>
        <w:ind w:left="882"/>
        <w:jc w:val="both"/>
      </w:pPr>
      <w:r w:rsidRPr="00D13C39">
        <w:t>Leiautes de</w:t>
      </w:r>
      <w:r w:rsidRPr="00D13C39">
        <w:rPr>
          <w:spacing w:val="-7"/>
        </w:rPr>
        <w:t xml:space="preserve"> </w:t>
      </w:r>
      <w:r w:rsidRPr="00D13C39">
        <w:t>mobiliário;</w:t>
      </w:r>
    </w:p>
    <w:p w:rsidR="002930C2" w:rsidRPr="00D13C39" w:rsidRDefault="002930C2" w:rsidP="002930C2">
      <w:pPr>
        <w:pStyle w:val="Corpodetexto"/>
        <w:spacing w:before="199"/>
        <w:ind w:left="882" w:right="1480"/>
        <w:jc w:val="both"/>
      </w:pPr>
      <w:r w:rsidRPr="00D13C39">
        <w:t>Leiautes, alterações e elaboração de "as builts" de equipamentos e instalações relacionados com os imóveis de uso do Contratante;</w:t>
      </w:r>
    </w:p>
    <w:p w:rsidR="002930C2" w:rsidRPr="00D13C39" w:rsidRDefault="002930C2" w:rsidP="002930C2">
      <w:pPr>
        <w:pStyle w:val="Corpodetexto"/>
        <w:spacing w:before="202"/>
        <w:ind w:left="882" w:right="1476"/>
        <w:jc w:val="both"/>
      </w:pPr>
      <w:r w:rsidRPr="00D13C39">
        <w:t>Estudos de modificações nos imóveis visando à introdução de novos materiais</w:t>
      </w:r>
      <w:r w:rsidRPr="00D13C39">
        <w:rPr>
          <w:i/>
        </w:rPr>
        <w:t xml:space="preserve">, </w:t>
      </w:r>
      <w:r w:rsidRPr="00D13C39">
        <w:t>componentes ou atualização tecnológica, de forma a atender novas necessidades relacionadas com o uso e segurança dos imóveis;</w:t>
      </w:r>
    </w:p>
    <w:p w:rsidR="002930C2" w:rsidRPr="00D13C39" w:rsidRDefault="002930C2" w:rsidP="002930C2">
      <w:pPr>
        <w:pStyle w:val="Corpodetexto"/>
        <w:spacing w:before="203"/>
        <w:ind w:left="882" w:right="1481"/>
        <w:jc w:val="both"/>
      </w:pPr>
      <w:r w:rsidRPr="00D13C39">
        <w:t>Estudos</w:t>
      </w:r>
      <w:r>
        <w:t xml:space="preserve"> periódicos ou sempre que requeridos pela Administração,</w:t>
      </w:r>
      <w:r w:rsidRPr="00D13C39">
        <w:t xml:space="preserve"> visando a melhoria do conforto funcional dos diversos ambientes, tais como: espaço, circulação, iluminação, ventilação e térmico;</w:t>
      </w:r>
    </w:p>
    <w:p w:rsidR="002930C2" w:rsidRPr="00D13C39" w:rsidRDefault="002930C2" w:rsidP="002930C2">
      <w:pPr>
        <w:pStyle w:val="Corpodetexto"/>
        <w:spacing w:before="200"/>
        <w:ind w:left="882" w:right="1478"/>
        <w:jc w:val="both"/>
      </w:pPr>
      <w:r w:rsidRPr="00D13C39">
        <w:t>Incluem-se também nesses serviços especificação técnica e pesquisa de materiais e equipamentos necessários à manutenção e conservação do patrimônio mobiliário e imobiliário objeto do presente Termo;</w:t>
      </w:r>
    </w:p>
    <w:p w:rsidR="002930C2" w:rsidRPr="00D13C39" w:rsidRDefault="002930C2" w:rsidP="002930C2">
      <w:pPr>
        <w:pStyle w:val="Corpodetexto"/>
        <w:spacing w:before="201"/>
        <w:ind w:left="882" w:right="1479"/>
        <w:jc w:val="both"/>
      </w:pPr>
      <w:r w:rsidRPr="00D13C39">
        <w:t>Os leiautes/especificações elaborados passarão a integrar o acervo técnico do Contratante,</w:t>
      </w:r>
      <w:r>
        <w:t xml:space="preserve"> para consultaa e utilização futuras;</w:t>
      </w:r>
    </w:p>
    <w:p w:rsidR="002930C2" w:rsidRPr="00D13C39" w:rsidRDefault="002930C2" w:rsidP="002930C2">
      <w:pPr>
        <w:pStyle w:val="Corpodetexto"/>
        <w:spacing w:before="11"/>
        <w:rPr>
          <w:sz w:val="21"/>
        </w:rPr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Parecer técnico, condução, supervisão e acompanhamento de serviços que envolvam a preservação do patrimônio histórico nos prédios tombados pelo CONDEPHAAT e que fazem parte do objeto desta contratação;</w:t>
      </w:r>
    </w:p>
    <w:p w:rsidR="002930C2" w:rsidRPr="003C513B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35"/>
        </w:numPr>
        <w:tabs>
          <w:tab w:val="left" w:pos="1139"/>
        </w:tabs>
        <w:spacing w:before="94"/>
        <w:ind w:left="1138" w:hanging="256"/>
        <w:jc w:val="both"/>
        <w:rPr>
          <w:b/>
        </w:rPr>
      </w:pPr>
      <w:r>
        <w:rPr>
          <w:b/>
        </w:rPr>
        <w:t>MANUTENÇÃO PREDIAL E</w:t>
      </w:r>
      <w:r>
        <w:rPr>
          <w:b/>
          <w:spacing w:val="1"/>
        </w:rPr>
        <w:t xml:space="preserve"> </w:t>
      </w:r>
      <w:r>
        <w:rPr>
          <w:b/>
        </w:rPr>
        <w:t>MOBILIÁRIA</w:t>
      </w:r>
    </w:p>
    <w:p w:rsidR="002930C2" w:rsidRDefault="002930C2" w:rsidP="002930C2">
      <w:pPr>
        <w:pStyle w:val="Corpodetexto"/>
        <w:spacing w:before="3"/>
        <w:rPr>
          <w:b/>
        </w:rPr>
      </w:pPr>
    </w:p>
    <w:p w:rsidR="002930C2" w:rsidRDefault="002930C2" w:rsidP="002930C2">
      <w:pPr>
        <w:pStyle w:val="Corpodetexto"/>
        <w:ind w:left="882" w:right="1480"/>
        <w:jc w:val="both"/>
      </w:pPr>
      <w:r>
        <w:t>A manutenção predial e mobiliaria, compreende as manutenções preventivas, corretivas, e emergenciais.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/>
        <w:jc w:val="both"/>
      </w:pPr>
      <w:r>
        <w:t>Para a sua correta e adequada realização deverão ser obedecidos:</w:t>
      </w:r>
    </w:p>
    <w:p w:rsidR="002930C2" w:rsidRDefault="002930C2" w:rsidP="002930C2">
      <w:pPr>
        <w:pStyle w:val="Corpodetexto"/>
        <w:spacing w:before="6"/>
        <w:rPr>
          <w:sz w:val="32"/>
        </w:rPr>
      </w:pP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line="252" w:lineRule="exact"/>
      </w:pPr>
      <w:r>
        <w:t xml:space="preserve">As normas e especificações constantes no presente </w:t>
      </w:r>
      <w:r w:rsidR="0036127E">
        <w:t>documento base</w:t>
      </w:r>
      <w:r>
        <w:t>;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line="252" w:lineRule="exact"/>
      </w:pPr>
      <w:r>
        <w:t>As normas da Associação Brasileira de Normas Técnicas –</w:t>
      </w:r>
      <w:r>
        <w:rPr>
          <w:spacing w:val="-5"/>
        </w:rPr>
        <w:t xml:space="preserve"> </w:t>
      </w:r>
      <w:r>
        <w:t xml:space="preserve">ABNT, tais como NBR-5462, NBR-5674, NBR-14037, NBR-15575, dentre outras aplicáveis. 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line="252" w:lineRule="exact"/>
      </w:pPr>
      <w:r>
        <w:t>As disposições legais da União e do Governo do Estado de São</w:t>
      </w:r>
      <w:r>
        <w:rPr>
          <w:spacing w:val="-9"/>
        </w:rPr>
        <w:t xml:space="preserve"> </w:t>
      </w:r>
      <w:r>
        <w:t>Paulo;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before="1" w:line="252" w:lineRule="exact"/>
      </w:pPr>
      <w:r>
        <w:t>Aos regulamentos das empresas</w:t>
      </w:r>
      <w:r>
        <w:rPr>
          <w:spacing w:val="-4"/>
        </w:rPr>
        <w:t xml:space="preserve"> </w:t>
      </w:r>
      <w:r>
        <w:t>concessionárias;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line="252" w:lineRule="exact"/>
      </w:pPr>
      <w:r>
        <w:t>As prescrições e recomendações dos</w:t>
      </w:r>
      <w:r>
        <w:rPr>
          <w:spacing w:val="-5"/>
        </w:rPr>
        <w:t xml:space="preserve"> </w:t>
      </w:r>
      <w:r>
        <w:t>fabricantes;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before="2" w:line="252" w:lineRule="exact"/>
      </w:pPr>
      <w:r>
        <w:t>As normas internacionais consagradas, na falta das normas da</w:t>
      </w:r>
      <w:r>
        <w:rPr>
          <w:spacing w:val="-7"/>
        </w:rPr>
        <w:t xml:space="preserve"> </w:t>
      </w:r>
      <w:r>
        <w:t>ABNT;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1"/>
          <w:tab w:val="left" w:pos="883"/>
        </w:tabs>
        <w:spacing w:line="252" w:lineRule="exact"/>
      </w:pPr>
      <w:r>
        <w:t>Resolução N.º 1025/2009, do</w:t>
      </w:r>
      <w:r>
        <w:rPr>
          <w:spacing w:val="-2"/>
        </w:rPr>
        <w:t xml:space="preserve"> </w:t>
      </w:r>
      <w:r>
        <w:t>CONFEA.</w:t>
      </w:r>
    </w:p>
    <w:p w:rsidR="002930C2" w:rsidRDefault="002930C2" w:rsidP="002930C2">
      <w:pPr>
        <w:pStyle w:val="PargrafodaLista"/>
        <w:numPr>
          <w:ilvl w:val="0"/>
          <w:numId w:val="33"/>
        </w:numPr>
        <w:tabs>
          <w:tab w:val="left" w:pos="883"/>
        </w:tabs>
        <w:ind w:right="1477"/>
        <w:jc w:val="both"/>
      </w:pPr>
      <w:r>
        <w:t>Às determinações contidas no Catálogo de Serviços, no sítio eletrônico da Fundação para o Desenvolvimento Escolar (FDE) –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www.fde.sp.gov.br</w:t>
        </w:r>
      </w:hyperlink>
      <w:r>
        <w:t xml:space="preserve">, na seção “Catálogos </w:t>
      </w:r>
      <w:r>
        <w:lastRenderedPageBreak/>
        <w:t>Técnicos”.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81"/>
        <w:jc w:val="both"/>
      </w:pPr>
      <w:r>
        <w:t>Os serviços de manutenção preventiva e corretiva predial deverão ser realizados em todos os sistemas listados a seguir :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1"/>
          <w:tab w:val="left" w:pos="883"/>
        </w:tabs>
        <w:spacing w:line="269" w:lineRule="exact"/>
      </w:pPr>
      <w:r>
        <w:t>Sistemas</w:t>
      </w:r>
      <w:r>
        <w:rPr>
          <w:spacing w:val="-3"/>
        </w:rPr>
        <w:t xml:space="preserve"> </w:t>
      </w:r>
      <w:r>
        <w:t>Mobiliários</w:t>
      </w: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1"/>
          <w:tab w:val="left" w:pos="883"/>
        </w:tabs>
        <w:spacing w:line="269" w:lineRule="exact"/>
      </w:pPr>
      <w:r>
        <w:t>Sistema Elétrico;</w:t>
      </w: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1"/>
          <w:tab w:val="left" w:pos="883"/>
        </w:tabs>
        <w:spacing w:line="268" w:lineRule="exact"/>
      </w:pPr>
      <w:r>
        <w:t>Sistema Hidráulico;</w:t>
      </w: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1"/>
          <w:tab w:val="left" w:pos="883"/>
        </w:tabs>
        <w:spacing w:line="268" w:lineRule="exact"/>
      </w:pPr>
      <w:r>
        <w:t>Sistema Predial</w:t>
      </w:r>
      <w:r>
        <w:rPr>
          <w:spacing w:val="-1"/>
        </w:rPr>
        <w:t xml:space="preserve"> </w:t>
      </w:r>
      <w:r>
        <w:t>Civil;</w:t>
      </w: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1"/>
          <w:tab w:val="left" w:pos="883"/>
        </w:tabs>
        <w:spacing w:line="269" w:lineRule="exact"/>
      </w:pPr>
      <w:r>
        <w:t>Sistemas Eletromecânicos, exceto elevadores e ar</w:t>
      </w:r>
      <w:r>
        <w:rPr>
          <w:spacing w:val="-3"/>
        </w:rPr>
        <w:t xml:space="preserve"> </w:t>
      </w:r>
      <w:r>
        <w:t>condicionado;</w:t>
      </w:r>
    </w:p>
    <w:p w:rsidR="002930C2" w:rsidRDefault="002930C2" w:rsidP="002930C2">
      <w:pPr>
        <w:pStyle w:val="Corpodetexto"/>
        <w:rPr>
          <w:sz w:val="26"/>
        </w:rPr>
      </w:pPr>
    </w:p>
    <w:p w:rsidR="002930C2" w:rsidRDefault="002930C2" w:rsidP="002930C2">
      <w:pPr>
        <w:pStyle w:val="Ttulo1"/>
        <w:spacing w:before="202"/>
        <w:jc w:val="both"/>
      </w:pPr>
      <w:r>
        <w:t>2.1 - Manutenção Preventiva</w:t>
      </w:r>
    </w:p>
    <w:p w:rsidR="002930C2" w:rsidRDefault="002930C2" w:rsidP="002930C2">
      <w:pPr>
        <w:pStyle w:val="Corpodetexto"/>
        <w:spacing w:before="3"/>
        <w:rPr>
          <w:b/>
        </w:rPr>
      </w:pPr>
    </w:p>
    <w:p w:rsidR="002930C2" w:rsidRDefault="002930C2" w:rsidP="002930C2">
      <w:pPr>
        <w:pStyle w:val="Corpodetexto"/>
        <w:ind w:left="882" w:right="1477"/>
        <w:jc w:val="both"/>
      </w:pPr>
      <w:r>
        <w:t>A Manutenção Preventiva consiste em programar e efetuar verificações, inspeções, medições e testes periódicos dos componentes e sempre que necessário, propor as ações corretivas para eliminar os desvios de funcionamento ou defeitos encontrados. Esta manutenção será realizada de preferência, sem interromper o fluxo normal dos serviços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podendo,</w:t>
      </w:r>
      <w:r>
        <w:rPr>
          <w:spacing w:val="-6"/>
        </w:rPr>
        <w:t xml:space="preserve"> </w:t>
      </w:r>
      <w:r>
        <w:t>eventualmente,</w:t>
      </w:r>
      <w:r>
        <w:rPr>
          <w:spacing w:val="-10"/>
        </w:rPr>
        <w:t xml:space="preserve"> </w:t>
      </w:r>
      <w:r>
        <w:t>implicar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verificações em períodos noturnos, finais de semana e em feriados, de acordo com o Programa Básico de Manutenção Preventiva, definido pela</w:t>
      </w:r>
      <w:r>
        <w:rPr>
          <w:spacing w:val="-2"/>
        </w:rPr>
        <w:t xml:space="preserve"> </w:t>
      </w:r>
      <w:r>
        <w:t>contratante.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5"/>
        <w:jc w:val="both"/>
      </w:pPr>
      <w:r>
        <w:t>Os serviços de manutenção preventiva predial e mobiliária incluirão, quando o caso assim o exigir, o fornecimento de materiais (Lista de preços unitários de insumos e materiais – CPOS – Versão 176 com vigência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01/07/2019),</w:t>
      </w:r>
      <w:r>
        <w:rPr>
          <w:spacing w:val="-4"/>
        </w:rPr>
        <w:t xml:space="preserve"> bem como </w:t>
      </w:r>
      <w:r>
        <w:t>equipamentos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ferramentas</w:t>
      </w:r>
      <w:r>
        <w:rPr>
          <w:spacing w:val="-8"/>
        </w:rPr>
        <w:t xml:space="preserve"> </w:t>
      </w:r>
      <w:r>
        <w:t>necessários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 xml:space="preserve">execução e serão executados nas unidades do CONTRATANTE descritas no item II - “ Locais de execução dos serviços”, previsto neste </w:t>
      </w:r>
      <w:r w:rsidR="0036127E">
        <w:t>documento base</w:t>
      </w:r>
      <w:r>
        <w:t>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ind w:left="882" w:right="1477"/>
        <w:jc w:val="both"/>
      </w:pPr>
      <w:r>
        <w:t xml:space="preserve">A manutenção preventiva dos sistemas deverá ocorrer conforme periodicidades definidas </w:t>
      </w:r>
      <w:r>
        <w:rPr>
          <w:b/>
        </w:rPr>
        <w:t xml:space="preserve">no Programa Básico de Manutenção Preventiva-PBMP </w:t>
      </w:r>
      <w:r>
        <w:t xml:space="preserve">(constante do item V- 2.1.1) que faz parte integrante e inseparável desse </w:t>
      </w:r>
      <w:r w:rsidR="0036127E">
        <w:t>documento base</w:t>
      </w:r>
      <w:r>
        <w:t xml:space="preserve"> e deverá atender, entre outros, aos seguintes objetivos:</w:t>
      </w:r>
    </w:p>
    <w:p w:rsidR="002930C2" w:rsidRDefault="002930C2" w:rsidP="002930C2">
      <w:pPr>
        <w:pStyle w:val="Corpodetexto"/>
        <w:ind w:left="882" w:right="1477"/>
        <w:jc w:val="both"/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3"/>
        </w:tabs>
        <w:ind w:right="1476"/>
        <w:jc w:val="both"/>
      </w:pPr>
      <w:r>
        <w:t>Avaliação dos desgastes naturais que sofrem os móveis/imóveis e suas instalações, podendo efetuar pequenos serviços de trocas e reparos de componentes desgastados em função do tempo de uso, conforme determinado pelos fabricantes, ou ocasionados pela ação de intempéries e utilização já previstas e</w:t>
      </w:r>
      <w:r>
        <w:rPr>
          <w:spacing w:val="-6"/>
        </w:rPr>
        <w:t xml:space="preserve"> </w:t>
      </w:r>
      <w:r>
        <w:t>conhecidas;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945"/>
        </w:tabs>
        <w:spacing w:line="237" w:lineRule="auto"/>
        <w:ind w:right="1484"/>
        <w:jc w:val="both"/>
      </w:pPr>
      <w:r>
        <w:t>Evitar os problemas de quebras, obstruções, desligamentos, etc., reduzindo assim sensivelmente o custo final com manutenções</w:t>
      </w:r>
      <w:r>
        <w:rPr>
          <w:spacing w:val="-7"/>
        </w:rPr>
        <w:t xml:space="preserve"> </w:t>
      </w:r>
      <w:r>
        <w:t>corretivas;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3"/>
        </w:tabs>
        <w:ind w:right="1479"/>
        <w:jc w:val="both"/>
      </w:pPr>
      <w:r>
        <w:t>Verificar</w:t>
      </w:r>
      <w:r>
        <w:rPr>
          <w:spacing w:val="-15"/>
        </w:rPr>
        <w:t xml:space="preserve"> </w:t>
      </w:r>
      <w:r>
        <w:t>falhas</w:t>
      </w:r>
      <w:r>
        <w:rPr>
          <w:spacing w:val="-12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defeitos</w:t>
      </w:r>
      <w:r>
        <w:rPr>
          <w:spacing w:val="-12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sejam</w:t>
      </w:r>
      <w:r>
        <w:rPr>
          <w:spacing w:val="-14"/>
        </w:rPr>
        <w:t xml:space="preserve"> </w:t>
      </w:r>
      <w:r>
        <w:t>providenciadas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correções</w:t>
      </w:r>
      <w:r>
        <w:rPr>
          <w:spacing w:val="-12"/>
        </w:rPr>
        <w:t xml:space="preserve"> </w:t>
      </w:r>
      <w:r>
        <w:t>necessárias</w:t>
      </w:r>
      <w:r>
        <w:rPr>
          <w:spacing w:val="-15"/>
        </w:rPr>
        <w:t xml:space="preserve"> </w:t>
      </w:r>
      <w:r>
        <w:t>em tempo</w:t>
      </w:r>
      <w:r>
        <w:rPr>
          <w:spacing w:val="-2"/>
        </w:rPr>
        <w:t xml:space="preserve"> </w:t>
      </w:r>
      <w:r>
        <w:t>hábil;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945"/>
        </w:tabs>
        <w:ind w:right="1480"/>
        <w:jc w:val="both"/>
      </w:pPr>
      <w:r>
        <w:t>Após as vistorias serão emitidos relatórios apontando os reparos que devam ser executados, bem como indicando os materiais necessários e suas respectivas quantidades.</w:t>
      </w:r>
    </w:p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3"/>
        </w:tabs>
        <w:ind w:right="1480"/>
        <w:jc w:val="both"/>
      </w:pPr>
      <w:r>
        <w:t>Os relatórios de cada verificação deverão ser entregues ao final do dia para a FISCALIZAÇÃO;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/>
      </w:pPr>
      <w:r>
        <w:t>Um ciclo de manutenção envolve: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3"/>
        </w:tabs>
        <w:ind w:right="1481"/>
        <w:jc w:val="both"/>
      </w:pPr>
      <w:r>
        <w:rPr>
          <w:b/>
        </w:rPr>
        <w:t xml:space="preserve">Limpeza geral: </w:t>
      </w:r>
      <w:r>
        <w:t xml:space="preserve">todo equipamento/instalação deverá ser limpo de forma adequada, </w:t>
      </w:r>
      <w:r>
        <w:lastRenderedPageBreak/>
        <w:t>removendo-se a p</w:t>
      </w:r>
      <w:bookmarkStart w:id="0" w:name="_GoBack"/>
      <w:bookmarkEnd w:id="0"/>
      <w:r>
        <w:t>oeira acumulada, graxa, óleo, manchas, oxidações</w:t>
      </w:r>
      <w:r>
        <w:rPr>
          <w:spacing w:val="-7"/>
        </w:rPr>
        <w:t xml:space="preserve"> </w:t>
      </w:r>
      <w:r>
        <w:t>etc.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945"/>
        </w:tabs>
        <w:ind w:right="1477"/>
        <w:jc w:val="both"/>
      </w:pPr>
      <w:r>
        <w:rPr>
          <w:b/>
        </w:rPr>
        <w:t xml:space="preserve">Inspeção visual: </w:t>
      </w:r>
      <w:r>
        <w:t>envolve a verificação do estado geral do equipamento/instalação quanto a existência de desgaste, corrosão, corpos estranhos, ruídos anormais, trincas, portas</w:t>
      </w:r>
      <w:r>
        <w:rPr>
          <w:spacing w:val="-10"/>
        </w:rPr>
        <w:t xml:space="preserve"> </w:t>
      </w:r>
      <w:r>
        <w:t>quebradas,</w:t>
      </w:r>
      <w:r>
        <w:rPr>
          <w:spacing w:val="-5"/>
        </w:rPr>
        <w:t xml:space="preserve"> </w:t>
      </w:r>
      <w:r>
        <w:t>vazamentos,</w:t>
      </w:r>
      <w:r>
        <w:rPr>
          <w:spacing w:val="-5"/>
        </w:rPr>
        <w:t xml:space="preserve"> </w:t>
      </w:r>
      <w:r>
        <w:t>ruptura,</w:t>
      </w:r>
      <w:r>
        <w:rPr>
          <w:spacing w:val="-5"/>
        </w:rPr>
        <w:t xml:space="preserve"> </w:t>
      </w:r>
      <w:r>
        <w:t>entupimentos,</w:t>
      </w:r>
      <w:r>
        <w:rPr>
          <w:spacing w:val="-8"/>
        </w:rPr>
        <w:t xml:space="preserve"> </w:t>
      </w:r>
      <w:r>
        <w:t>manchas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defeitos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pintura, do revestimento, dentre outros correlatos;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3"/>
        </w:tabs>
        <w:spacing w:before="1"/>
        <w:ind w:right="1480"/>
        <w:jc w:val="both"/>
      </w:pPr>
      <w:r>
        <w:rPr>
          <w:b/>
        </w:rPr>
        <w:t xml:space="preserve">Lubrificação: </w:t>
      </w:r>
      <w:r>
        <w:t>articulações, dobradiças e fechaduras de portas, janelas, alçapões, mecanismos de acionamentos deverão ser periodicamente limpos e lubrificados. Todo lubrificante existente deverá ser retirado antes de receber o novo</w:t>
      </w:r>
      <w:r>
        <w:rPr>
          <w:spacing w:val="-11"/>
        </w:rPr>
        <w:t xml:space="preserve"> </w:t>
      </w:r>
      <w:r>
        <w:t>lubrificante.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38"/>
        </w:numPr>
        <w:tabs>
          <w:tab w:val="left" w:pos="883"/>
        </w:tabs>
        <w:ind w:right="1475"/>
        <w:jc w:val="both"/>
      </w:pPr>
      <w:r>
        <w:rPr>
          <w:b/>
        </w:rPr>
        <w:t>Retoque de pintura</w:t>
      </w:r>
      <w:r>
        <w:t>: As áreas onde houver intervenção para manutenção de equipamentos, paredes, tubulações, caixilharia, teto, piso que apresentarem partes manchadas, oxidadas ou soltas deverão ser repintados com tintas da mesma cor e especificação, observando as características de cada Prédio, inclusive em relação àqueles que são tombados;</w:t>
      </w:r>
    </w:p>
    <w:p w:rsidR="002930C2" w:rsidRDefault="002930C2" w:rsidP="002930C2">
      <w:pPr>
        <w:tabs>
          <w:tab w:val="left" w:pos="883"/>
        </w:tabs>
        <w:ind w:right="1475"/>
        <w:jc w:val="both"/>
      </w:pPr>
    </w:p>
    <w:p w:rsidR="002930C2" w:rsidRDefault="002930C2" w:rsidP="002930C2">
      <w:pPr>
        <w:pStyle w:val="Ttulo1"/>
        <w:numPr>
          <w:ilvl w:val="2"/>
          <w:numId w:val="32"/>
        </w:numPr>
        <w:tabs>
          <w:tab w:val="left" w:pos="1508"/>
        </w:tabs>
        <w:spacing w:before="94"/>
        <w:ind w:hanging="625"/>
      </w:pPr>
      <w:r>
        <w:t>PROGRAMA BÁSICO DE MANUTENÇÃO</w:t>
      </w:r>
      <w:r>
        <w:rPr>
          <w:spacing w:val="-6"/>
        </w:rPr>
        <w:t xml:space="preserve"> </w:t>
      </w:r>
      <w:r>
        <w:t>PREVENTIVA-PBMP:</w:t>
      </w:r>
    </w:p>
    <w:p w:rsidR="002930C2" w:rsidRDefault="002930C2" w:rsidP="002930C2">
      <w:pPr>
        <w:pStyle w:val="Corpodetexto"/>
        <w:spacing w:before="121"/>
        <w:ind w:left="882" w:right="1481"/>
        <w:jc w:val="both"/>
      </w:pPr>
      <w:r>
        <w:t xml:space="preserve">Neste descritivo constam todas as atividades mínimas que deverão ser desenvolvidas pela CONTRATADA, concomitantemente, em cada um dos prédios que compõe o objeto da licitação, observados em, em todo caso, o quadro de equipamentos correspondente a cada prédio constante </w:t>
      </w:r>
      <w:r w:rsidRPr="00023991">
        <w:t>no anexo X</w:t>
      </w:r>
      <w:r>
        <w:t>. Constam também a periodicidade com que ocorrerão;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 w:right="1480"/>
        <w:jc w:val="both"/>
      </w:pPr>
      <w:r>
        <w:t>Periodicidade entende-se como sendo o período de tempo entre duas intervenções, iguais e sucessivas, sobre uma determinada parte ou componente de um sistema;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8"/>
        <w:jc w:val="both"/>
      </w:pPr>
      <w:r>
        <w:t>Uma</w:t>
      </w:r>
      <w:r>
        <w:rPr>
          <w:spacing w:val="-4"/>
        </w:rPr>
        <w:t xml:space="preserve"> </w:t>
      </w:r>
      <w:r>
        <w:t>intervenção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verificação/inspeção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contínua</w:t>
      </w:r>
      <w:r>
        <w:rPr>
          <w:spacing w:val="-3"/>
        </w:rPr>
        <w:t xml:space="preserve"> </w:t>
      </w:r>
      <w:r>
        <w:t>e frequente de todos os componentes de um sistema, variando a freqüência conforme estabelecido;</w:t>
      </w:r>
    </w:p>
    <w:p w:rsidR="002930C2" w:rsidRDefault="002930C2" w:rsidP="002930C2">
      <w:pPr>
        <w:pStyle w:val="Corpodetexto"/>
        <w:spacing w:before="101"/>
        <w:ind w:left="882" w:right="1478"/>
        <w:jc w:val="both"/>
      </w:pPr>
      <w:r>
        <w:t>A periodicidade MENSAL, por exemplo, significa que no período de uma vez a cada 30 dias, todos os componentes referentes a um determinado sistema, passíveis de verificação, devem sofrer a intervenção de manutenção ao menos uma vez no período considerado.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81"/>
        <w:jc w:val="both"/>
      </w:pPr>
      <w:r>
        <w:t>Da mesma forma, devem ser entendidas as periodicidades semanais, quinzenais, trimestrais, semestrais e anuais.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Corpodetexto"/>
        <w:ind w:left="882" w:right="1480"/>
        <w:jc w:val="both"/>
      </w:pPr>
      <w:r>
        <w:t>A descrição dos serviços do Programa Básico de Manutenção Preventiva é sucinta, devendo ser entendido que toda intervenção de manutenção, seja de verificação, inspeção</w:t>
      </w:r>
      <w:r>
        <w:rPr>
          <w:color w:val="800080"/>
        </w:rPr>
        <w:t xml:space="preserve">, </w:t>
      </w:r>
      <w:r>
        <w:t>medição, ensaio etc., deverá ser seguida de ação de correção, substituição, reparo, ajuste, calibração, conservação e limpeza, sempre que necessário, de modo a reconduzir a instalação às condições normais de funcionamento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3"/>
          <w:numId w:val="32"/>
        </w:numPr>
        <w:tabs>
          <w:tab w:val="left" w:pos="1619"/>
        </w:tabs>
        <w:spacing w:before="214"/>
        <w:ind w:hanging="736"/>
        <w:jc w:val="both"/>
      </w:pPr>
      <w:r>
        <w:t>– MOBILIÁRIOS E OUTROS ELEMENTOS DE</w:t>
      </w:r>
      <w:r>
        <w:rPr>
          <w:spacing w:val="-4"/>
        </w:rPr>
        <w:t xml:space="preserve"> </w:t>
      </w:r>
      <w:r>
        <w:t>MADEIRA</w:t>
      </w:r>
    </w:p>
    <w:p w:rsidR="002930C2" w:rsidRDefault="002930C2" w:rsidP="002930C2">
      <w:pPr>
        <w:pStyle w:val="PargrafodaLista"/>
        <w:numPr>
          <w:ilvl w:val="4"/>
          <w:numId w:val="32"/>
        </w:numPr>
        <w:tabs>
          <w:tab w:val="left" w:pos="1802"/>
        </w:tabs>
        <w:spacing w:before="119"/>
        <w:ind w:firstLine="0"/>
        <w:jc w:val="both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MOBILIÁRIOS</w:t>
      </w:r>
    </w:p>
    <w:p w:rsidR="002930C2" w:rsidRDefault="002930C2" w:rsidP="002930C2">
      <w:pPr>
        <w:spacing w:before="121"/>
        <w:ind w:left="882"/>
        <w:rPr>
          <w:b/>
        </w:rPr>
      </w:pPr>
      <w:r>
        <w:rPr>
          <w:b/>
        </w:rPr>
        <w:t>SERVIÇOS MENSAIS DE MANUTENÇÃO DE MOBILIÁRIOS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2" w:line="242" w:lineRule="auto"/>
        <w:ind w:right="1481" w:firstLine="0"/>
        <w:jc w:val="both"/>
        <w:rPr>
          <w:rFonts w:ascii="Wingdings" w:hAnsi="Wingdings"/>
        </w:rPr>
      </w:pPr>
      <w:r>
        <w:t>Inspecionar armários, quando necessário ajustar portas, prateleiras, puxadores e dobradiças e</w:t>
      </w:r>
      <w:r>
        <w:rPr>
          <w:spacing w:val="-3"/>
        </w:rPr>
        <w:t xml:space="preserve"> </w:t>
      </w:r>
      <w:r>
        <w:t>fechaduras;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line="242" w:lineRule="auto"/>
        <w:ind w:right="1480" w:firstLine="0"/>
        <w:jc w:val="both"/>
        <w:rPr>
          <w:rFonts w:ascii="Wingdings" w:hAnsi="Wingdings"/>
        </w:rPr>
      </w:pPr>
      <w:r>
        <w:t>Inspecionar mesas, quando necessário ajustar tampos, gaveteiros, puxadores,</w:t>
      </w:r>
      <w:r>
        <w:rPr>
          <w:spacing w:val="1"/>
        </w:rPr>
        <w:t xml:space="preserve"> </w:t>
      </w:r>
      <w:r>
        <w:t>etc;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right="1476" w:firstLine="0"/>
        <w:jc w:val="both"/>
        <w:rPr>
          <w:rFonts w:ascii="Wingdings"/>
        </w:rPr>
      </w:pPr>
      <w:r>
        <w:t xml:space="preserve">Inspecionar estado geral de pintura/verniz, procedendo-se aos retoques e/ou </w:t>
      </w:r>
      <w:r>
        <w:lastRenderedPageBreak/>
        <w:t>pintura;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line="252" w:lineRule="exact"/>
        <w:ind w:firstLine="0"/>
        <w:jc w:val="both"/>
        <w:rPr>
          <w:rFonts w:ascii="Wingdings" w:hAnsi="Wingdings"/>
        </w:rPr>
      </w:pPr>
      <w:r>
        <w:t>Inspecionar prateleiras, quando necessário ajustar fixação,</w:t>
      </w:r>
      <w:r>
        <w:rPr>
          <w:spacing w:val="-10"/>
        </w:rPr>
        <w:t xml:space="preserve"> </w:t>
      </w:r>
      <w:r>
        <w:t>nível;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right="1481" w:firstLine="0"/>
        <w:jc w:val="both"/>
        <w:rPr>
          <w:rFonts w:ascii="Wingdings" w:hAnsi="Wingdings"/>
        </w:rPr>
      </w:pPr>
      <w:r>
        <w:t>Inspecionar cadeiras, quando necessário ajustar encosto, assento, braços, rodizíos e lubrificação;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firstLine="0"/>
        <w:jc w:val="both"/>
        <w:rPr>
          <w:rFonts w:ascii="Wingdings" w:hAnsi="Wingdings"/>
        </w:rPr>
      </w:pPr>
      <w:r>
        <w:t>Inspecionar sofás, poltronas (encosto, assento, tecido, espuma, etc</w:t>
      </w:r>
      <w:r>
        <w:rPr>
          <w:spacing w:val="-1"/>
        </w:rPr>
        <w:t xml:space="preserve"> </w:t>
      </w:r>
      <w:r>
        <w:t>);</w:t>
      </w:r>
    </w:p>
    <w:p w:rsidR="002930C2" w:rsidRDefault="002930C2" w:rsidP="002930C2">
      <w:pPr>
        <w:pStyle w:val="Corpodetexto"/>
        <w:spacing w:before="6"/>
        <w:rPr>
          <w:sz w:val="31"/>
        </w:rPr>
      </w:pPr>
    </w:p>
    <w:p w:rsidR="002930C2" w:rsidRDefault="002930C2" w:rsidP="002930C2">
      <w:pPr>
        <w:pStyle w:val="Ttulo1"/>
      </w:pPr>
      <w:r>
        <w:t>SERVIÇOS TRIMESTRAIS DE MANUTENÇÃO DE MOBILIÁRIOS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1"/>
        <w:ind w:right="1480" w:firstLine="0"/>
        <w:jc w:val="both"/>
        <w:rPr>
          <w:rFonts w:ascii="Wingdings" w:hAnsi="Wingdings"/>
        </w:rPr>
      </w:pPr>
      <w:r>
        <w:t>Inspecionar persianas, quando necessários ajustar mecanismos, lâminas, fixar tecidos,</w:t>
      </w:r>
      <w:r>
        <w:rPr>
          <w:spacing w:val="-3"/>
        </w:rPr>
        <w:t xml:space="preserve"> </w:t>
      </w:r>
      <w:r>
        <w:t>etc.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"/>
        <w:ind w:right="1479" w:firstLine="0"/>
        <w:jc w:val="both"/>
        <w:rPr>
          <w:rFonts w:ascii="Wingdings" w:hAnsi="Wingdings"/>
        </w:rPr>
      </w:pPr>
      <w:r>
        <w:t>Inspecionar placas de comunicação visual quanto ao aspecto, limpeza, fixação e identificação correta do ambiente; fazendo os ajustes necessários quando for o caso.</w:t>
      </w:r>
    </w:p>
    <w:p w:rsidR="002930C2" w:rsidRDefault="002930C2" w:rsidP="002930C2">
      <w:pPr>
        <w:jc w:val="both"/>
        <w:rPr>
          <w:rFonts w:ascii="Wingdings" w:hAnsi="Wingdings"/>
        </w:rPr>
      </w:pPr>
    </w:p>
    <w:p w:rsidR="002930C2" w:rsidRDefault="002930C2" w:rsidP="002930C2">
      <w:pPr>
        <w:pStyle w:val="Ttulo1"/>
        <w:numPr>
          <w:ilvl w:val="4"/>
          <w:numId w:val="32"/>
        </w:numPr>
        <w:tabs>
          <w:tab w:val="left" w:pos="1947"/>
          <w:tab w:val="left" w:pos="1948"/>
          <w:tab w:val="left" w:pos="2273"/>
          <w:tab w:val="left" w:pos="3943"/>
          <w:tab w:val="left" w:pos="4454"/>
          <w:tab w:val="left" w:pos="6101"/>
          <w:tab w:val="left" w:pos="7445"/>
          <w:tab w:val="left" w:pos="9076"/>
        </w:tabs>
        <w:spacing w:before="94"/>
        <w:ind w:right="1481" w:firstLine="0"/>
      </w:pPr>
      <w:r>
        <w:tab/>
        <w:t>ESQUADRIAS</w:t>
      </w:r>
      <w:r>
        <w:tab/>
        <w:t>DE</w:t>
      </w:r>
      <w:r>
        <w:tab/>
        <w:t>MADEIRA</w:t>
      </w:r>
      <w:r>
        <w:tab/>
        <w:t>SERVIÇOS</w:t>
      </w:r>
      <w:r>
        <w:tab/>
        <w:t>SEMESTRAIS</w:t>
      </w:r>
      <w:r>
        <w:tab/>
        <w:t>DE MANUTENÇÃO DE</w:t>
      </w:r>
      <w:r>
        <w:rPr>
          <w:spacing w:val="1"/>
        </w:rPr>
        <w:t xml:space="preserve"> </w:t>
      </w:r>
      <w:r>
        <w:t>ESQUADRIAS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3"/>
        <w:ind w:right="1482" w:firstLine="0"/>
        <w:rPr>
          <w:rFonts w:ascii="Wingdings" w:hAnsi="Wingdings"/>
        </w:rPr>
      </w:pPr>
      <w:r>
        <w:t>Inspecionar o funcionamento das portas e batentes, ajustar e lubrificar dobradiças, fechos, fechaduras e</w:t>
      </w:r>
      <w:r>
        <w:rPr>
          <w:spacing w:val="-7"/>
        </w:rPr>
        <w:t xml:space="preserve"> </w:t>
      </w:r>
      <w:r>
        <w:t>molas;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right="1482" w:firstLine="0"/>
        <w:rPr>
          <w:rFonts w:ascii="Wingdings" w:hAnsi="Wingdings"/>
        </w:rPr>
      </w:pPr>
      <w:r>
        <w:t>Inspecionar o funcionamento das janelas, ajustar e lubrificar dobradiças, fechos e</w:t>
      </w:r>
      <w:r>
        <w:rPr>
          <w:spacing w:val="-3"/>
        </w:rPr>
        <w:t xml:space="preserve"> </w:t>
      </w:r>
      <w:r>
        <w:t>cremonas;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" w:line="253" w:lineRule="exact"/>
        <w:ind w:firstLine="0"/>
        <w:rPr>
          <w:rFonts w:ascii="Wingdings" w:hAnsi="Wingdings"/>
        </w:rPr>
      </w:pPr>
      <w:r>
        <w:t>Inspecionar os vidros, fixação, trincas,</w:t>
      </w:r>
      <w:r>
        <w:rPr>
          <w:spacing w:val="-4"/>
        </w:rPr>
        <w:t xml:space="preserve"> </w:t>
      </w:r>
      <w:r>
        <w:t>etc.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firstLine="0"/>
        <w:rPr>
          <w:rFonts w:ascii="Wingdings" w:hAnsi="Wingdings"/>
        </w:rPr>
      </w:pPr>
      <w:r>
        <w:t>Avaliação e análise de desgaste de</w:t>
      </w:r>
      <w:r>
        <w:rPr>
          <w:spacing w:val="-2"/>
        </w:rPr>
        <w:t xml:space="preserve"> </w:t>
      </w:r>
      <w:r>
        <w:t>pintura, retocando-os quando necessário;</w:t>
      </w:r>
    </w:p>
    <w:p w:rsidR="002930C2" w:rsidRDefault="002930C2" w:rsidP="002930C2">
      <w:pPr>
        <w:pStyle w:val="Corpodetexto"/>
        <w:spacing w:before="2"/>
        <w:rPr>
          <w:sz w:val="32"/>
        </w:rPr>
      </w:pPr>
    </w:p>
    <w:p w:rsidR="002930C2" w:rsidRDefault="002930C2" w:rsidP="002930C2">
      <w:pPr>
        <w:pStyle w:val="Ttulo1"/>
        <w:numPr>
          <w:ilvl w:val="4"/>
          <w:numId w:val="32"/>
        </w:numPr>
        <w:tabs>
          <w:tab w:val="left" w:pos="1802"/>
        </w:tabs>
        <w:ind w:firstLine="0"/>
      </w:pPr>
      <w:r>
        <w:t>– LAMBRIS E REVESTIMENTOS COM LAMINA DE MADEIRA EM</w:t>
      </w:r>
      <w:r>
        <w:rPr>
          <w:spacing w:val="-15"/>
        </w:rPr>
        <w:t xml:space="preserve"> </w:t>
      </w:r>
      <w:r>
        <w:t>GERAL</w:t>
      </w:r>
    </w:p>
    <w:p w:rsidR="002930C2" w:rsidRDefault="002930C2" w:rsidP="002930C2">
      <w:pPr>
        <w:spacing w:before="119"/>
        <w:ind w:left="882" w:right="1498"/>
        <w:rPr>
          <w:b/>
        </w:rPr>
      </w:pPr>
      <w:r>
        <w:rPr>
          <w:b/>
        </w:rPr>
        <w:t>SERVIÇOS SEMESTRAIS DE MANUTENÇÃO DE LAMBRIS E REVESTIMENTOS COM LAMINA DE MADEIRA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3"/>
        <w:ind w:right="1480" w:firstLine="0"/>
        <w:rPr>
          <w:rFonts w:ascii="Wingdings" w:hAnsi="Wingdings"/>
        </w:rPr>
      </w:pPr>
      <w:r>
        <w:t>Inspecionar os revestimentos quanto ao aspecto, alinhamento e fixação do conjunto e efetuar ajustes e/ou colagem</w:t>
      </w:r>
      <w:r>
        <w:rPr>
          <w:spacing w:val="-6"/>
        </w:rPr>
        <w:t xml:space="preserve"> </w:t>
      </w:r>
      <w:r>
        <w:t>necessários;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rPr>
          <w:sz w:val="24"/>
        </w:rPr>
      </w:pPr>
    </w:p>
    <w:p w:rsidR="002930C2" w:rsidRPr="00D13C39" w:rsidRDefault="002930C2" w:rsidP="002930C2">
      <w:pPr>
        <w:pStyle w:val="Ttulo1"/>
        <w:numPr>
          <w:ilvl w:val="4"/>
          <w:numId w:val="32"/>
        </w:numPr>
        <w:tabs>
          <w:tab w:val="left" w:pos="1802"/>
        </w:tabs>
        <w:ind w:firstLine="0"/>
      </w:pPr>
      <w:r w:rsidRPr="00D13C39">
        <w:t>– COMUNICAÇÃO VISUAL DOS PRÉDIOS</w:t>
      </w:r>
    </w:p>
    <w:p w:rsidR="002930C2" w:rsidRPr="00D13C39" w:rsidRDefault="002930C2" w:rsidP="002930C2">
      <w:pPr>
        <w:spacing w:before="119"/>
        <w:ind w:left="882" w:right="1498"/>
        <w:rPr>
          <w:b/>
        </w:rPr>
      </w:pPr>
      <w:r w:rsidRPr="00D13C39">
        <w:rPr>
          <w:b/>
        </w:rPr>
        <w:t xml:space="preserve">SERVIÇOS MENSAIS DE  MANUTENÇÃO DA COMUNUNICAÇÃO VISUAL </w:t>
      </w:r>
    </w:p>
    <w:p w:rsidR="002930C2" w:rsidRPr="00D13C39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3"/>
        <w:ind w:right="1480" w:firstLine="0"/>
        <w:rPr>
          <w:rFonts w:ascii="Wingdings" w:hAnsi="Wingdings"/>
        </w:rPr>
      </w:pPr>
      <w:r w:rsidRPr="00D13C39">
        <w:t>Inspecionar o estado das sinalizações de salas e equipamentos , quanto ao aspecto, alinhamento, limpeza , seja das placas de sinalização, seja de números e letras e efetuar ajustes e/ou colagem</w:t>
      </w:r>
      <w:r w:rsidRPr="00D13C39">
        <w:rPr>
          <w:spacing w:val="-6"/>
        </w:rPr>
        <w:t xml:space="preserve"> </w:t>
      </w:r>
      <w:r w:rsidRPr="00D13C39">
        <w:t>necessários;</w:t>
      </w:r>
    </w:p>
    <w:p w:rsidR="002930C2" w:rsidRPr="00D13C39" w:rsidRDefault="002930C2" w:rsidP="002930C2">
      <w:pPr>
        <w:pStyle w:val="Corpodetexto"/>
        <w:rPr>
          <w:sz w:val="24"/>
        </w:rPr>
      </w:pPr>
    </w:p>
    <w:p w:rsidR="002930C2" w:rsidRPr="00D13C39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3"/>
        <w:ind w:right="1480" w:firstLine="0"/>
        <w:rPr>
          <w:rFonts w:ascii="Wingdings" w:hAnsi="Wingdings"/>
        </w:rPr>
      </w:pPr>
      <w:r w:rsidRPr="00D13C39">
        <w:t>Avaliar a necessidade de substituição e/ ou ajustes, quando for o caso, e comunicar ao Contratante para liberação dos serviços</w:t>
      </w:r>
      <w:r w:rsidRPr="00D13C39">
        <w:rPr>
          <w:spacing w:val="-6"/>
        </w:rPr>
        <w:t xml:space="preserve"> </w:t>
      </w:r>
      <w:r w:rsidRPr="00D13C39">
        <w:t>necessários;</w:t>
      </w:r>
    </w:p>
    <w:p w:rsidR="002930C2" w:rsidRPr="00D13C39" w:rsidRDefault="002930C2" w:rsidP="002930C2">
      <w:pPr>
        <w:pStyle w:val="PargrafodaLista"/>
        <w:rPr>
          <w:rFonts w:ascii="Wingdings" w:hAnsi="Wingdings"/>
        </w:rPr>
      </w:pPr>
    </w:p>
    <w:p w:rsidR="002930C2" w:rsidRPr="00D13C39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3"/>
        <w:ind w:right="1480" w:firstLine="0"/>
        <w:rPr>
          <w:rFonts w:ascii="Wingdings" w:hAnsi="Wingdings"/>
        </w:rPr>
      </w:pPr>
      <w:r w:rsidRPr="00D13C39">
        <w:t>Providenciar a sinalização temporária, quando algum ambiente ou equipamento estiver sem sinalização adequada;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3"/>
          <w:numId w:val="31"/>
        </w:numPr>
        <w:tabs>
          <w:tab w:val="left" w:pos="1619"/>
        </w:tabs>
        <w:spacing w:before="214" w:line="355" w:lineRule="auto"/>
        <w:ind w:right="6842" w:firstLine="0"/>
      </w:pPr>
      <w:r>
        <w:t>– COBERTURAS 2.1.1.2.1– TELHADOS /</w:t>
      </w:r>
      <w:r>
        <w:rPr>
          <w:spacing w:val="-10"/>
        </w:rPr>
        <w:t xml:space="preserve"> </w:t>
      </w:r>
      <w:r>
        <w:t>LAJES</w:t>
      </w:r>
    </w:p>
    <w:p w:rsidR="002930C2" w:rsidRDefault="002930C2" w:rsidP="002930C2">
      <w:pPr>
        <w:spacing w:line="251" w:lineRule="exact"/>
        <w:ind w:left="882"/>
        <w:rPr>
          <w:b/>
        </w:rPr>
      </w:pPr>
      <w:r>
        <w:rPr>
          <w:b/>
        </w:rPr>
        <w:t>SERVIÇOS SEMANAIS DE MANUTENÇÃO EM TELHADOS / LAJES.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87"/>
          <w:tab w:val="left" w:pos="1588"/>
        </w:tabs>
        <w:spacing w:before="124"/>
        <w:ind w:right="1481" w:firstLine="0"/>
        <w:rPr>
          <w:rFonts w:ascii="Wingdings" w:hAnsi="Wingdings"/>
        </w:rPr>
      </w:pPr>
      <w:r>
        <w:t>Inspecionar telhado ou laje de cobertura removendo folhas e corpos estranhos, reparo e desobstrução dos pontos de</w:t>
      </w:r>
      <w:r>
        <w:rPr>
          <w:spacing w:val="-7"/>
        </w:rPr>
        <w:t xml:space="preserve"> </w:t>
      </w:r>
      <w:r>
        <w:t>escoamento;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</w:p>
    <w:p w:rsidR="002930C2" w:rsidRDefault="002930C2" w:rsidP="002930C2">
      <w:pPr>
        <w:pStyle w:val="Ttulo1"/>
        <w:spacing w:before="214"/>
      </w:pPr>
      <w:r>
        <w:t>SERVIÇOS ANUAIS DE MANUTENÇÃO EM TELHADOS / LAJES.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2"/>
        <w:ind w:right="1481" w:firstLine="0"/>
        <w:jc w:val="both"/>
        <w:rPr>
          <w:rFonts w:ascii="Wingdings" w:hAnsi="Wingdings"/>
        </w:rPr>
      </w:pPr>
      <w:r>
        <w:t>Inspecionar o estado de toda estrutura em madeira ou metálica, no caso de existência de cupim, a Fiscalização deverá ser comunicada para tomar as</w:t>
      </w:r>
      <w:r>
        <w:rPr>
          <w:spacing w:val="-30"/>
        </w:rPr>
        <w:t xml:space="preserve"> </w:t>
      </w:r>
      <w:r>
        <w:t>providências necessárias;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pontos de apoio das</w:t>
      </w:r>
      <w:r>
        <w:rPr>
          <w:spacing w:val="-4"/>
        </w:rPr>
        <w:t xml:space="preserve"> </w:t>
      </w:r>
      <w:r>
        <w:t>estruturas;</w:t>
      </w:r>
    </w:p>
    <w:p w:rsidR="002930C2" w:rsidRPr="00B94916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estado da impermeabilização das</w:t>
      </w:r>
      <w:r>
        <w:rPr>
          <w:spacing w:val="-4"/>
        </w:rPr>
        <w:t xml:space="preserve"> </w:t>
      </w:r>
      <w:r>
        <w:t>lajes;</w:t>
      </w:r>
    </w:p>
    <w:p w:rsidR="002930C2" w:rsidRDefault="002930C2" w:rsidP="002930C2">
      <w:pPr>
        <w:pStyle w:val="Ttulo1"/>
        <w:numPr>
          <w:ilvl w:val="3"/>
          <w:numId w:val="31"/>
        </w:numPr>
        <w:tabs>
          <w:tab w:val="left" w:pos="1619"/>
        </w:tabs>
        <w:spacing w:before="215"/>
        <w:ind w:firstLine="0"/>
      </w:pPr>
      <w:r>
        <w:t>– INSTALAÇÕES</w:t>
      </w:r>
      <w:r>
        <w:rPr>
          <w:spacing w:val="-3"/>
        </w:rPr>
        <w:t xml:space="preserve"> </w:t>
      </w:r>
      <w:r>
        <w:t>ELÉTRICAS</w:t>
      </w:r>
    </w:p>
    <w:p w:rsidR="002930C2" w:rsidRDefault="002930C2" w:rsidP="002930C2">
      <w:pPr>
        <w:pStyle w:val="PargrafodaLista"/>
        <w:numPr>
          <w:ilvl w:val="4"/>
          <w:numId w:val="31"/>
        </w:numPr>
        <w:tabs>
          <w:tab w:val="left" w:pos="1802"/>
        </w:tabs>
        <w:spacing w:before="119"/>
        <w:ind w:firstLine="0"/>
        <w:rPr>
          <w:b/>
        </w:rPr>
      </w:pPr>
      <w:r>
        <w:rPr>
          <w:b/>
        </w:rPr>
        <w:t>– CABINE</w:t>
      </w:r>
      <w:r>
        <w:rPr>
          <w:b/>
          <w:spacing w:val="-1"/>
        </w:rPr>
        <w:t xml:space="preserve"> </w:t>
      </w:r>
      <w:r>
        <w:rPr>
          <w:b/>
        </w:rPr>
        <w:t>PRIMÁRIA</w:t>
      </w:r>
    </w:p>
    <w:p w:rsidR="002930C2" w:rsidRDefault="002930C2" w:rsidP="002930C2">
      <w:pPr>
        <w:spacing w:before="119"/>
        <w:ind w:left="882" w:right="1498"/>
        <w:rPr>
          <w:b/>
        </w:rPr>
      </w:pPr>
      <w:r>
        <w:rPr>
          <w:b/>
        </w:rPr>
        <w:t>SERVIÇOS MENSAIS DE MANUTENÇÃO EM CABINE PRIMÁRIA / SECUNDÁRIA / CABINE DE BARRAMENTOS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 w:hAnsi="Wingdings"/>
        </w:rPr>
      </w:pPr>
      <w:r>
        <w:t>Realizar levantamento de carga e emitir relatório</w:t>
      </w:r>
      <w:r>
        <w:rPr>
          <w:spacing w:val="-6"/>
        </w:rPr>
        <w:t xml:space="preserve"> </w:t>
      </w:r>
      <w:r>
        <w:t>técnico;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Executar relatório técnico com inspeção</w:t>
      </w:r>
      <w:r>
        <w:rPr>
          <w:spacing w:val="-5"/>
        </w:rPr>
        <w:t xml:space="preserve"> </w:t>
      </w:r>
      <w:r>
        <w:t>termográfica;</w:t>
      </w:r>
    </w:p>
    <w:p w:rsidR="002930C2" w:rsidRDefault="002930C2" w:rsidP="002930C2">
      <w:pPr>
        <w:pStyle w:val="Corpodetexto"/>
        <w:spacing w:before="9"/>
        <w:rPr>
          <w:sz w:val="23"/>
        </w:rPr>
      </w:pPr>
    </w:p>
    <w:p w:rsidR="002930C2" w:rsidRDefault="002930C2" w:rsidP="002930C2">
      <w:pPr>
        <w:pStyle w:val="Ttulo1"/>
        <w:spacing w:before="94"/>
        <w:ind w:right="1498"/>
      </w:pPr>
      <w:r>
        <w:t>SERVIÇOS ANUAIS DE MANUTENÇÃO EM CABINE PRIMÁRIA / SECUNDÁRIA / CABINE DE BARRAMENTOS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 w:hAnsi="Wingdings"/>
        </w:rPr>
      </w:pPr>
      <w:r>
        <w:t>Limpar os isoladores e buchas nos</w:t>
      </w:r>
      <w:r>
        <w:rPr>
          <w:spacing w:val="-6"/>
        </w:rPr>
        <w:t xml:space="preserve"> </w:t>
      </w:r>
      <w:r>
        <w:t>cubículos;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</w:t>
      </w:r>
      <w:r>
        <w:rPr>
          <w:spacing w:val="-1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metálicas</w:t>
      </w:r>
      <w:r>
        <w:rPr>
          <w:spacing w:val="-14"/>
        </w:rPr>
        <w:t xml:space="preserve"> </w:t>
      </w:r>
      <w:r>
        <w:t>(telas,</w:t>
      </w:r>
      <w:r>
        <w:rPr>
          <w:spacing w:val="-14"/>
        </w:rPr>
        <w:t xml:space="preserve"> </w:t>
      </w:r>
      <w:r>
        <w:t>hastes,</w:t>
      </w:r>
      <w:r>
        <w:rPr>
          <w:spacing w:val="-15"/>
        </w:rPr>
        <w:t xml:space="preserve"> </w:t>
      </w:r>
      <w:r>
        <w:t>etc.)</w:t>
      </w:r>
      <w:r>
        <w:rPr>
          <w:spacing w:val="-15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índice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oxidação;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e limpar as chaves seccionadoras, fusíveis e</w:t>
      </w:r>
      <w:r>
        <w:rPr>
          <w:spacing w:val="-6"/>
        </w:rPr>
        <w:t xml:space="preserve"> </w:t>
      </w:r>
      <w:r>
        <w:t>disjuntores;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o óleo isolante dos disjuntores de pequeno volume de</w:t>
      </w:r>
      <w:r>
        <w:rPr>
          <w:spacing w:val="-10"/>
        </w:rPr>
        <w:t xml:space="preserve"> </w:t>
      </w:r>
      <w:r>
        <w:t>óleo;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Inspecionar, calibrar e testar todos os dispositivos de proteção</w:t>
      </w:r>
      <w:r>
        <w:rPr>
          <w:spacing w:val="-7"/>
        </w:rPr>
        <w:t xml:space="preserve"> </w:t>
      </w:r>
      <w:r>
        <w:t>(relés);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os</w:t>
      </w:r>
      <w:r>
        <w:rPr>
          <w:spacing w:val="-2"/>
        </w:rPr>
        <w:t xml:space="preserve"> </w:t>
      </w:r>
      <w:r>
        <w:t>para-raios;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e limpar o contato dos barramentos e</w:t>
      </w:r>
      <w:r>
        <w:rPr>
          <w:spacing w:val="-7"/>
        </w:rPr>
        <w:t xml:space="preserve"> </w:t>
      </w:r>
      <w:r>
        <w:t>conectores;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78" w:firstLine="0"/>
        <w:rPr>
          <w:rFonts w:ascii="Wingdings" w:hAnsi="Wingdings"/>
        </w:rPr>
      </w:pPr>
      <w:r>
        <w:t>Realizar</w:t>
      </w:r>
      <w:r>
        <w:rPr>
          <w:spacing w:val="-6"/>
        </w:rPr>
        <w:t xml:space="preserve"> </w:t>
      </w:r>
      <w:r>
        <w:t>ensaios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testes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equipamentos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proteção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coletiva,</w:t>
      </w:r>
      <w:r>
        <w:rPr>
          <w:spacing w:val="-5"/>
        </w:rPr>
        <w:t xml:space="preserve"> </w:t>
      </w:r>
      <w:r>
        <w:t>tais como luvas de borracha, tapetes,</w:t>
      </w:r>
      <w:r>
        <w:rPr>
          <w:spacing w:val="-2"/>
        </w:rPr>
        <w:t xml:space="preserve"> </w:t>
      </w:r>
      <w:r>
        <w:t>etc;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649"/>
          <w:tab w:val="left" w:pos="1650"/>
        </w:tabs>
        <w:spacing w:before="120"/>
        <w:ind w:left="1650" w:hanging="768"/>
        <w:rPr>
          <w:rFonts w:ascii="Wingdings" w:hAnsi="Wingdings"/>
        </w:rPr>
      </w:pPr>
      <w:r>
        <w:t>Reapertar todas as conexões</w:t>
      </w:r>
      <w:r>
        <w:rPr>
          <w:spacing w:val="-3"/>
        </w:rPr>
        <w:t xml:space="preserve"> </w:t>
      </w:r>
      <w:r>
        <w:t>existentes;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Realizar teste de resistência ôhmica de isolamento dos cabos de</w:t>
      </w:r>
      <w:r>
        <w:rPr>
          <w:spacing w:val="-10"/>
        </w:rPr>
        <w:t xml:space="preserve"> </w:t>
      </w:r>
      <w:r>
        <w:t>MT;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Realizar teste de resistência ôhmica de isolamento do disjuntor de</w:t>
      </w:r>
      <w:r>
        <w:rPr>
          <w:spacing w:val="-9"/>
        </w:rPr>
        <w:t xml:space="preserve"> </w:t>
      </w:r>
      <w:r>
        <w:t>MT;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77" w:firstLine="0"/>
        <w:rPr>
          <w:rFonts w:ascii="Wingdings" w:hAnsi="Wingdings"/>
        </w:rPr>
      </w:pPr>
      <w:r>
        <w:t>Realizar</w:t>
      </w:r>
      <w:r>
        <w:rPr>
          <w:spacing w:val="-8"/>
        </w:rPr>
        <w:t xml:space="preserve"> </w:t>
      </w:r>
      <w:r>
        <w:t>teste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resistência</w:t>
      </w:r>
      <w:r>
        <w:rPr>
          <w:spacing w:val="-9"/>
        </w:rPr>
        <w:t xml:space="preserve"> </w:t>
      </w:r>
      <w:r>
        <w:t>ôhmica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isolamento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chaves</w:t>
      </w:r>
      <w:r>
        <w:rPr>
          <w:spacing w:val="-8"/>
        </w:rPr>
        <w:t xml:space="preserve"> </w:t>
      </w:r>
      <w:r>
        <w:t>seccionadoras</w:t>
      </w:r>
      <w:r>
        <w:rPr>
          <w:spacing w:val="-8"/>
        </w:rPr>
        <w:t xml:space="preserve"> </w:t>
      </w:r>
      <w:r>
        <w:t>de MT;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left="1525" w:hanging="643"/>
        <w:rPr>
          <w:rFonts w:ascii="Wingdings" w:hAnsi="Wingdings"/>
        </w:rPr>
      </w:pPr>
      <w:r>
        <w:t>Realizar teste de resistência ôhmica de isolamento do</w:t>
      </w:r>
      <w:r>
        <w:rPr>
          <w:spacing w:val="-8"/>
        </w:rPr>
        <w:t xml:space="preserve"> </w:t>
      </w:r>
      <w:r>
        <w:t>aterramento;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78" w:firstLine="0"/>
        <w:rPr>
          <w:rFonts w:ascii="Wingdings" w:hAnsi="Wingdings"/>
        </w:rPr>
      </w:pPr>
      <w:r>
        <w:t>Apresentar relatório técnico dos testes de resistência ôhmica de isolamento dos cabos; disjuntores e chaves seccionadoras de MT e</w:t>
      </w:r>
      <w:r>
        <w:rPr>
          <w:spacing w:val="-3"/>
        </w:rPr>
        <w:t xml:space="preserve"> </w:t>
      </w:r>
      <w:r>
        <w:t>aterramento;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5"/>
        <w:ind w:firstLine="0"/>
      </w:pPr>
      <w:r>
        <w:t>–</w:t>
      </w:r>
      <w:r>
        <w:rPr>
          <w:spacing w:val="-3"/>
        </w:rPr>
        <w:t xml:space="preserve"> </w:t>
      </w:r>
      <w:r>
        <w:t>GERADORES</w:t>
      </w:r>
    </w:p>
    <w:p w:rsidR="002930C2" w:rsidRDefault="002930C2" w:rsidP="002930C2">
      <w:pPr>
        <w:spacing w:before="121"/>
        <w:ind w:left="882"/>
        <w:rPr>
          <w:b/>
        </w:rPr>
      </w:pPr>
      <w:r>
        <w:rPr>
          <w:b/>
        </w:rPr>
        <w:t>SERVIÇOS DIARIOS DE MANUTENÇÃO EM GERADORES DE ENERGIA.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1"/>
        <w:ind w:right="1476" w:firstLine="0"/>
        <w:jc w:val="both"/>
        <w:rPr>
          <w:rFonts w:ascii="Wingdings" w:hAnsi="Wingdings"/>
        </w:rPr>
      </w:pPr>
      <w:r>
        <w:t>Inspecionar e anotar a temperatura do sistema de pré-aquecimento no bloco do motor,</w:t>
      </w:r>
      <w:r>
        <w:rPr>
          <w:spacing w:val="-12"/>
        </w:rPr>
        <w:t xml:space="preserve"> </w:t>
      </w:r>
      <w:r>
        <w:t>nível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carga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cabos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terminais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bateria,</w:t>
      </w:r>
      <w:r>
        <w:rPr>
          <w:spacing w:val="-9"/>
        </w:rPr>
        <w:t xml:space="preserve"> </w:t>
      </w:r>
      <w:r>
        <w:t>nível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água,</w:t>
      </w:r>
      <w:r>
        <w:rPr>
          <w:spacing w:val="3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óleo</w:t>
      </w:r>
      <w:r>
        <w:rPr>
          <w:spacing w:val="-11"/>
        </w:rPr>
        <w:t xml:space="preserve"> </w:t>
      </w:r>
      <w:r>
        <w:t>combustível e alarmes</w:t>
      </w:r>
      <w:r>
        <w:rPr>
          <w:spacing w:val="-4"/>
        </w:rPr>
        <w:t xml:space="preserve"> </w:t>
      </w:r>
      <w:r>
        <w:t>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9"/>
        <w:rPr>
          <w:sz w:val="18"/>
        </w:rPr>
      </w:pPr>
    </w:p>
    <w:p w:rsidR="002930C2" w:rsidRDefault="002930C2" w:rsidP="002930C2">
      <w:pPr>
        <w:pStyle w:val="Ttulo1"/>
      </w:pPr>
    </w:p>
    <w:p w:rsidR="002930C2" w:rsidRDefault="002930C2" w:rsidP="002930C2">
      <w:pPr>
        <w:pStyle w:val="Ttulo1"/>
      </w:pPr>
      <w:r>
        <w:t>SERVIÇOS SEMANAIS DE MANUTENÇÃO EM GERADORES DE ENERGIA.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82" w:firstLine="0"/>
        <w:rPr>
          <w:rFonts w:ascii="Wingdings" w:hAnsi="Wingdings"/>
        </w:rPr>
      </w:pPr>
      <w:r>
        <w:t>Realizar testes de partida e parada em manual e automático, falta e retorno de rede, tempo de resfriamento e comparar com os dados do</w:t>
      </w:r>
      <w:r>
        <w:rPr>
          <w:spacing w:val="-11"/>
        </w:rPr>
        <w:t xml:space="preserve"> </w:t>
      </w:r>
      <w:r>
        <w:t>fabricante;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  <w:r>
        <w:t>SERVIÇOS MENSAIS DE MANUTENÇÃO EM GERADORES DE ENERGIA.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right="1481" w:firstLine="0"/>
        <w:rPr>
          <w:rFonts w:ascii="Wingdings" w:hAnsi="Wingdings"/>
        </w:rPr>
      </w:pPr>
      <w:r>
        <w:t>Inspecionar</w:t>
      </w:r>
      <w:r>
        <w:rPr>
          <w:spacing w:val="-19"/>
        </w:rPr>
        <w:t xml:space="preserve"> </w:t>
      </w:r>
      <w:r>
        <w:t>tanque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combustível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radiador,</w:t>
      </w:r>
      <w:r>
        <w:rPr>
          <w:spacing w:val="-14"/>
        </w:rPr>
        <w:t xml:space="preserve"> </w:t>
      </w:r>
      <w:r>
        <w:t>drenagem,</w:t>
      </w:r>
      <w:r>
        <w:rPr>
          <w:spacing w:val="-18"/>
        </w:rPr>
        <w:t xml:space="preserve"> </w:t>
      </w:r>
      <w:r>
        <w:t>mangueiras,</w:t>
      </w:r>
      <w:r>
        <w:rPr>
          <w:spacing w:val="-17"/>
        </w:rPr>
        <w:t xml:space="preserve"> </w:t>
      </w:r>
      <w:r>
        <w:t>conexões; vazamentos,</w:t>
      </w:r>
      <w:r>
        <w:rPr>
          <w:spacing w:val="-2"/>
        </w:rPr>
        <w:t xml:space="preserve"> </w:t>
      </w:r>
      <w:r>
        <w:t>reapertos;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óleo do carter, quanto ao nível e</w:t>
      </w:r>
      <w:r>
        <w:rPr>
          <w:spacing w:val="-9"/>
        </w:rPr>
        <w:t xml:space="preserve"> </w:t>
      </w:r>
      <w:r>
        <w:t>vazamentos;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bicos injetores, fixação, funcionamento e</w:t>
      </w:r>
      <w:r>
        <w:rPr>
          <w:spacing w:val="-8"/>
        </w:rPr>
        <w:t xml:space="preserve"> </w:t>
      </w:r>
      <w:r>
        <w:t>vazamentos;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turbinas, fixação, lubrificação e</w:t>
      </w:r>
      <w:r>
        <w:rPr>
          <w:spacing w:val="-6"/>
        </w:rPr>
        <w:t xml:space="preserve"> </w:t>
      </w:r>
      <w:r>
        <w:t>vazamentos;</w:t>
      </w:r>
    </w:p>
    <w:p w:rsidR="002930C2" w:rsidRDefault="002930C2" w:rsidP="002930C2">
      <w:pPr>
        <w:pStyle w:val="Corpodetexto"/>
        <w:spacing w:before="8"/>
        <w:rPr>
          <w:sz w:val="11"/>
        </w:rPr>
      </w:pP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  <w:tab w:val="left" w:pos="2897"/>
          <w:tab w:val="left" w:pos="4390"/>
          <w:tab w:val="left" w:pos="6066"/>
          <w:tab w:val="left" w:pos="6973"/>
          <w:tab w:val="left" w:pos="7325"/>
          <w:tab w:val="left" w:pos="8321"/>
        </w:tabs>
        <w:spacing w:before="93"/>
        <w:ind w:right="1481" w:firstLine="0"/>
        <w:rPr>
          <w:rFonts w:ascii="Wingdings" w:hAnsi="Wingdings"/>
        </w:rPr>
      </w:pPr>
      <w:r>
        <w:t>Inspecionar</w:t>
      </w:r>
      <w:r>
        <w:tab/>
        <w:t>acoplamento</w:t>
      </w:r>
      <w:r>
        <w:tab/>
        <w:t>motor/gerador, quanto a</w:t>
      </w:r>
      <w:r>
        <w:tab/>
        <w:t xml:space="preserve">fixação, </w:t>
      </w:r>
      <w:r>
        <w:rPr>
          <w:spacing w:val="-1"/>
        </w:rPr>
        <w:t xml:space="preserve">desgastes, </w:t>
      </w:r>
      <w:r>
        <w:t>alinhamento;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1" w:firstLine="0"/>
        <w:rPr>
          <w:rFonts w:ascii="Wingdings" w:hAnsi="Wingdings"/>
        </w:rPr>
      </w:pPr>
      <w:r>
        <w:t>Inspecionar bomba d´água do motor quanto ao vazamento, ruídos, travamentos e</w:t>
      </w:r>
      <w:r>
        <w:rPr>
          <w:spacing w:val="-2"/>
        </w:rPr>
        <w:t xml:space="preserve"> </w:t>
      </w:r>
      <w:r>
        <w:t>folgas;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right="1480" w:firstLine="0"/>
        <w:rPr>
          <w:rFonts w:ascii="Wingdings" w:hAnsi="Wingdings"/>
        </w:rPr>
      </w:pPr>
      <w:r>
        <w:t>Inspecionar vazamentos, fixação, alinhamentos e excesso de fumaça do escapamento do</w:t>
      </w:r>
      <w:r>
        <w:rPr>
          <w:spacing w:val="-3"/>
        </w:rPr>
        <w:t xml:space="preserve"> </w:t>
      </w:r>
      <w:r>
        <w:t>motor;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left="1525" w:hanging="643"/>
        <w:rPr>
          <w:rFonts w:ascii="Wingdings" w:hAnsi="Wingdings"/>
        </w:rPr>
      </w:pPr>
      <w:r>
        <w:t>Inspecionar filtros (água, diesel, lubrificantes e</w:t>
      </w:r>
      <w:r>
        <w:rPr>
          <w:spacing w:val="-8"/>
        </w:rPr>
        <w:t xml:space="preserve"> </w:t>
      </w:r>
      <w:r>
        <w:t>ar)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pré-aquecimento de resistências, termostato, relê e</w:t>
      </w:r>
      <w:r>
        <w:rPr>
          <w:spacing w:val="-12"/>
        </w:rPr>
        <w:t xml:space="preserve"> </w:t>
      </w:r>
      <w:r>
        <w:t>temperatura;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retificador, efetuar medição e anotar: flutuação e equalização</w:t>
      </w:r>
      <w:r>
        <w:rPr>
          <w:spacing w:val="-12"/>
        </w:rPr>
        <w:t xml:space="preserve"> </w:t>
      </w:r>
      <w:r>
        <w:t>VCC;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sensores de</w:t>
      </w:r>
      <w:r>
        <w:rPr>
          <w:spacing w:val="-3"/>
        </w:rPr>
        <w:t xml:space="preserve"> </w:t>
      </w:r>
      <w:r>
        <w:t>tensão;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sensor de frequência quanto a faixa de</w:t>
      </w:r>
      <w:r>
        <w:rPr>
          <w:spacing w:val="-14"/>
        </w:rPr>
        <w:t xml:space="preserve"> </w:t>
      </w:r>
      <w:r>
        <w:t>ajuste;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regulador de</w:t>
      </w:r>
      <w:r>
        <w:rPr>
          <w:spacing w:val="-5"/>
        </w:rPr>
        <w:t xml:space="preserve"> </w:t>
      </w:r>
      <w:r>
        <w:t>tensão;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Inspecionar regulador de</w:t>
      </w:r>
      <w:r>
        <w:rPr>
          <w:spacing w:val="-5"/>
        </w:rPr>
        <w:t xml:space="preserve"> </w:t>
      </w:r>
      <w:r>
        <w:t>velocidade;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baterias e seus</w:t>
      </w:r>
      <w:r>
        <w:rPr>
          <w:spacing w:val="-3"/>
        </w:rPr>
        <w:t xml:space="preserve"> </w:t>
      </w:r>
      <w:r>
        <w:t>componentes;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alternador e seus</w:t>
      </w:r>
      <w:r>
        <w:rPr>
          <w:spacing w:val="-4"/>
        </w:rPr>
        <w:t xml:space="preserve"> </w:t>
      </w:r>
      <w:r>
        <w:t>componentes;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instrumentos de medição, sinalização e</w:t>
      </w:r>
      <w:r>
        <w:rPr>
          <w:spacing w:val="-4"/>
        </w:rPr>
        <w:t xml:space="preserve"> </w:t>
      </w:r>
      <w:r>
        <w:t>alarme;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Realizar testes de baixa pressão de óleo e alta temperatura de</w:t>
      </w:r>
      <w:r>
        <w:rPr>
          <w:spacing w:val="-12"/>
        </w:rPr>
        <w:t xml:space="preserve"> </w:t>
      </w:r>
      <w:r>
        <w:t>água;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0" w:firstLine="0"/>
        <w:rPr>
          <w:rFonts w:ascii="Wingdings" w:hAnsi="Wingdings"/>
        </w:rPr>
      </w:pPr>
      <w:r>
        <w:t>Medir e anotar Tensão, Frequência, Corrente, Potência, temperatura da água, densidade, óleo, tempo de funcionamento, ajustes e</w:t>
      </w:r>
      <w:r>
        <w:rPr>
          <w:spacing w:val="-3"/>
        </w:rPr>
        <w:t xml:space="preserve"> </w:t>
      </w:r>
      <w:r>
        <w:t>calibragem;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Limpar externamente;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3"/>
      </w:pPr>
      <w:r>
        <w:t>SERVIÇOS SEMESTRAIS DE MANUTENÇÃO EM GERADORES DE ENERGIA.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/>
        </w:rPr>
      </w:pPr>
      <w:r>
        <w:t>Inspecionar vazamentos e reapertar</w:t>
      </w:r>
      <w:r>
        <w:rPr>
          <w:spacing w:val="-3"/>
        </w:rPr>
        <w:t xml:space="preserve"> </w:t>
      </w:r>
      <w:r>
        <w:t>injetor;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vazamentos em juntas e</w:t>
      </w:r>
      <w:r>
        <w:rPr>
          <w:spacing w:val="-6"/>
        </w:rPr>
        <w:t xml:space="preserve"> </w:t>
      </w:r>
      <w:r>
        <w:t>bujões;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Trocar o filtro de óleo</w:t>
      </w:r>
      <w:r>
        <w:rPr>
          <w:spacing w:val="-6"/>
        </w:rPr>
        <w:t xml:space="preserve"> </w:t>
      </w:r>
      <w:r>
        <w:t>lubrificante;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e limpar o filtro do</w:t>
      </w:r>
      <w:r>
        <w:rPr>
          <w:spacing w:val="-7"/>
        </w:rPr>
        <w:t xml:space="preserve"> </w:t>
      </w:r>
      <w:r>
        <w:t>respiro;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e testar o funcionamento dos contatos elétricos da chave de</w:t>
      </w:r>
      <w:r>
        <w:rPr>
          <w:spacing w:val="-16"/>
        </w:rPr>
        <w:t xml:space="preserve"> </w:t>
      </w:r>
      <w:r>
        <w:t>partida;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/>
        </w:rPr>
      </w:pPr>
      <w:r>
        <w:t>Testar o funcionamento do termostato e</w:t>
      </w:r>
      <w:r>
        <w:rPr>
          <w:spacing w:val="-10"/>
        </w:rPr>
        <w:t xml:space="preserve"> </w:t>
      </w:r>
      <w:r>
        <w:t>regulagem;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folga das</w:t>
      </w:r>
      <w:r>
        <w:rPr>
          <w:spacing w:val="-4"/>
        </w:rPr>
        <w:t xml:space="preserve"> </w:t>
      </w:r>
      <w:r>
        <w:t>válvulas;</w:t>
      </w:r>
    </w:p>
    <w:p w:rsidR="002930C2" w:rsidRP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lastRenderedPageBreak/>
        <w:t>Limpar o</w:t>
      </w:r>
      <w:r w:rsidRPr="002930C2">
        <w:rPr>
          <w:spacing w:val="-2"/>
        </w:rPr>
        <w:t xml:space="preserve"> </w:t>
      </w:r>
      <w:r>
        <w:t>radiador;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bendix e solenóide do motor de</w:t>
      </w:r>
      <w:r>
        <w:rPr>
          <w:spacing w:val="-7"/>
        </w:rPr>
        <w:t xml:space="preserve"> </w:t>
      </w:r>
      <w:r>
        <w:t>arranque;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desgaste no coletor de</w:t>
      </w:r>
      <w:r>
        <w:rPr>
          <w:spacing w:val="-5"/>
        </w:rPr>
        <w:t xml:space="preserve"> </w:t>
      </w:r>
      <w:r>
        <w:t>arranque;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/>
        </w:rPr>
      </w:pPr>
      <w:r>
        <w:t>Inspecionar tampa dos</w:t>
      </w:r>
      <w:r>
        <w:rPr>
          <w:spacing w:val="-4"/>
        </w:rPr>
        <w:t xml:space="preserve"> </w:t>
      </w:r>
      <w:r>
        <w:t>rolamentos;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o cubo do ventilador, polia e bomba</w:t>
      </w:r>
      <w:r>
        <w:rPr>
          <w:spacing w:val="-9"/>
        </w:rPr>
        <w:t xml:space="preserve"> </w:t>
      </w:r>
      <w:r>
        <w:t>d´água;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o amortecedor de</w:t>
      </w:r>
      <w:r>
        <w:rPr>
          <w:spacing w:val="-3"/>
        </w:rPr>
        <w:t xml:space="preserve"> </w:t>
      </w:r>
      <w:r>
        <w:t>vibrações;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veneziana</w:t>
      </w:r>
      <w:r>
        <w:rPr>
          <w:spacing w:val="-2"/>
        </w:rPr>
        <w:t xml:space="preserve"> </w:t>
      </w:r>
      <w:r>
        <w:t>automática;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93"/>
        <w:ind w:left="1525" w:hanging="643"/>
        <w:rPr>
          <w:rFonts w:ascii="Wingdings"/>
        </w:rPr>
      </w:pPr>
      <w:r>
        <w:t>Inspecionar e limpar bicos injetores;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Lubrificar os mancais do</w:t>
      </w:r>
      <w:r>
        <w:rPr>
          <w:spacing w:val="-8"/>
        </w:rPr>
        <w:t xml:space="preserve"> </w:t>
      </w:r>
      <w:r>
        <w:t>gerador;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ANUAIS DE MANUTENÇÃO EM GERADORES DE ENERGIA.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o estado e tensão das correias do</w:t>
      </w:r>
      <w:r>
        <w:rPr>
          <w:spacing w:val="-8"/>
        </w:rPr>
        <w:t xml:space="preserve"> </w:t>
      </w:r>
      <w:r>
        <w:t>ventilador;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Substituir o respiro da válvula</w:t>
      </w:r>
      <w:r>
        <w:rPr>
          <w:spacing w:val="-4"/>
        </w:rPr>
        <w:t xml:space="preserve"> </w:t>
      </w:r>
      <w:r>
        <w:t>aneroide;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left="1525" w:hanging="643"/>
        <w:rPr>
          <w:rFonts w:ascii="Wingdings" w:hAnsi="Wingdings"/>
        </w:rPr>
      </w:pPr>
      <w:r>
        <w:t>Limpar o filtro de ar e se necessário</w:t>
      </w:r>
      <w:r>
        <w:rPr>
          <w:spacing w:val="-11"/>
        </w:rPr>
        <w:t xml:space="preserve"> </w:t>
      </w:r>
      <w:r>
        <w:t>trocar;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Limpar e lavar o sistema de</w:t>
      </w:r>
      <w:r>
        <w:rPr>
          <w:spacing w:val="-5"/>
        </w:rPr>
        <w:t xml:space="preserve"> </w:t>
      </w:r>
      <w:r>
        <w:t>refrigeração;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Limpar terminais</w:t>
      </w:r>
      <w:r>
        <w:rPr>
          <w:spacing w:val="-1"/>
        </w:rPr>
        <w:t xml:space="preserve"> </w:t>
      </w:r>
      <w:r>
        <w:t>elétricos;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Lavar tanque de óleo combustível</w:t>
      </w:r>
      <w:r>
        <w:rPr>
          <w:spacing w:val="-2"/>
        </w:rPr>
        <w:t xml:space="preserve"> </w:t>
      </w:r>
      <w:r>
        <w:t>principal;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/>
        </w:rPr>
      </w:pPr>
      <w:r>
        <w:t>Reapertar parafusos em</w:t>
      </w:r>
      <w:r>
        <w:rPr>
          <w:spacing w:val="-8"/>
        </w:rPr>
        <w:t xml:space="preserve"> </w:t>
      </w:r>
      <w:r>
        <w:t>geral;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o bloco motor</w:t>
      </w:r>
      <w:r>
        <w:rPr>
          <w:spacing w:val="-3"/>
        </w:rPr>
        <w:t xml:space="preserve"> </w:t>
      </w:r>
      <w:r>
        <w:t>externamente;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Lavar o sistema de arrefecimento, recolocando água com</w:t>
      </w:r>
      <w:r>
        <w:rPr>
          <w:spacing w:val="-8"/>
        </w:rPr>
        <w:t xml:space="preserve"> </w:t>
      </w:r>
      <w:r>
        <w:t>aditivos;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Combater corrosão e retocar</w:t>
      </w:r>
      <w:r>
        <w:rPr>
          <w:spacing w:val="-5"/>
        </w:rPr>
        <w:t xml:space="preserve"> </w:t>
      </w:r>
      <w:r>
        <w:t>pintura;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6"/>
        <w:ind w:firstLine="0"/>
      </w:pPr>
      <w:r>
        <w:t>–</w:t>
      </w:r>
      <w:r>
        <w:rPr>
          <w:spacing w:val="-1"/>
        </w:rPr>
        <w:t xml:space="preserve"> </w:t>
      </w:r>
      <w:r>
        <w:t>TRANSFORMADORES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DIÁRIOS DE MANUTENÇÃO EM TRANSFORMADORES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 w:hAnsi="Wingdings"/>
        </w:rPr>
      </w:pPr>
      <w:r>
        <w:t>Inspecionar e anotar a tensão entre fases e fase/neutro/terra no</w:t>
      </w:r>
      <w:r>
        <w:rPr>
          <w:spacing w:val="-15"/>
        </w:rPr>
        <w:t xml:space="preserve"> </w:t>
      </w:r>
      <w:r>
        <w:t>secundário;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MENSAIS DE MANUTENÇÃO EM TRANSFORMADORES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temperatura e o nível de</w:t>
      </w:r>
      <w:r>
        <w:rPr>
          <w:spacing w:val="-5"/>
        </w:rPr>
        <w:t xml:space="preserve"> </w:t>
      </w:r>
      <w:r>
        <w:t>óleo;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ruído e vibrações</w:t>
      </w:r>
      <w:r>
        <w:rPr>
          <w:spacing w:val="-2"/>
        </w:rPr>
        <w:t xml:space="preserve"> </w:t>
      </w:r>
      <w:r>
        <w:t>anormais;</w:t>
      </w:r>
    </w:p>
    <w:p w:rsidR="002930C2" w:rsidRDefault="002930C2" w:rsidP="002930C2">
      <w:pPr>
        <w:pStyle w:val="Ttulo1"/>
        <w:spacing w:before="119"/>
      </w:pPr>
      <w:r>
        <w:t>SERVIÇOS ANUAIS DE MANUTENÇÃO EM TRANSFORMADORES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Reapertar todas as conexões elétricas e mecânicas da MT e</w:t>
      </w:r>
      <w:r>
        <w:rPr>
          <w:spacing w:val="-5"/>
        </w:rPr>
        <w:t xml:space="preserve"> </w:t>
      </w:r>
      <w:r>
        <w:t>BT;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4" w:firstLine="0"/>
        <w:rPr>
          <w:rFonts w:ascii="Wingdings" w:hAnsi="Wingdings"/>
        </w:rPr>
      </w:pPr>
      <w:r>
        <w:t>Inspecionar o tanque e radiadores quanto a vazamentos e ferrugens, cordoalha, conexões de aterramento;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left="1525" w:hanging="643"/>
        <w:rPr>
          <w:rFonts w:ascii="Wingdings" w:hAnsi="Wingdings"/>
        </w:rPr>
      </w:pPr>
      <w:r>
        <w:t>Analisar o óleo isolante e emissão de</w:t>
      </w:r>
      <w:r>
        <w:rPr>
          <w:spacing w:val="-6"/>
        </w:rPr>
        <w:t xml:space="preserve"> </w:t>
      </w:r>
      <w:r>
        <w:t>laudo;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/>
        </w:rPr>
      </w:pPr>
      <w:r>
        <w:t>Limpeza dos</w:t>
      </w:r>
      <w:r>
        <w:rPr>
          <w:spacing w:val="-1"/>
        </w:rPr>
        <w:t xml:space="preserve"> </w:t>
      </w:r>
      <w:r>
        <w:t>transformadores;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Realizar temo vácuo ou troca de óleo, se</w:t>
      </w:r>
      <w:r>
        <w:rPr>
          <w:spacing w:val="-7"/>
        </w:rPr>
        <w:t xml:space="preserve"> </w:t>
      </w:r>
      <w:r>
        <w:t>necessário;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0" w:firstLine="0"/>
        <w:rPr>
          <w:rFonts w:ascii="Wingdings" w:hAnsi="Wingdings"/>
        </w:rPr>
      </w:pPr>
      <w:r>
        <w:t>Realizar teste de resistência ôhmica de isolamento dos contatos BT e MT do transformador;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right="1483" w:firstLine="0"/>
        <w:rPr>
          <w:rFonts w:ascii="Wingdings" w:hAnsi="Wingdings"/>
        </w:rPr>
      </w:pPr>
      <w:r>
        <w:t>Realizar</w:t>
      </w:r>
      <w:r>
        <w:rPr>
          <w:spacing w:val="-11"/>
        </w:rPr>
        <w:t xml:space="preserve"> </w:t>
      </w:r>
      <w:r>
        <w:t>teste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resistência</w:t>
      </w:r>
      <w:r>
        <w:rPr>
          <w:spacing w:val="-11"/>
        </w:rPr>
        <w:t xml:space="preserve"> </w:t>
      </w:r>
      <w:r>
        <w:t>ôhmica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isolamento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transformador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potencial </w:t>
      </w:r>
      <w:r>
        <w:lastRenderedPageBreak/>
        <w:t>e</w:t>
      </w:r>
      <w:r>
        <w:rPr>
          <w:spacing w:val="-1"/>
        </w:rPr>
        <w:t xml:space="preserve"> </w:t>
      </w:r>
      <w:r>
        <w:t>corrente;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9" w:firstLine="0"/>
        <w:rPr>
          <w:rFonts w:ascii="Wingdings" w:hAnsi="Wingdings"/>
        </w:rPr>
      </w:pPr>
      <w:r>
        <w:t>Apresentar relatório técnico dos testes de resistência ôhmica de isolamento do transformador de potencial e</w:t>
      </w:r>
      <w:r>
        <w:rPr>
          <w:spacing w:val="-3"/>
        </w:rPr>
        <w:t xml:space="preserve"> </w:t>
      </w:r>
      <w:r>
        <w:t>corrente;</w:t>
      </w: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94"/>
        <w:ind w:firstLine="0"/>
      </w:pPr>
      <w:r>
        <w:t>– QUADRO DE TRANSFERÊNCIA</w:t>
      </w:r>
      <w:r>
        <w:rPr>
          <w:spacing w:val="-4"/>
        </w:rPr>
        <w:t xml:space="preserve"> </w:t>
      </w:r>
      <w:r>
        <w:t>AUTOMÁTICA</w:t>
      </w:r>
    </w:p>
    <w:p w:rsidR="002930C2" w:rsidRDefault="002930C2" w:rsidP="002930C2">
      <w:pPr>
        <w:spacing w:before="119"/>
        <w:ind w:left="882" w:right="1498"/>
        <w:rPr>
          <w:b/>
        </w:rPr>
      </w:pPr>
      <w:r>
        <w:rPr>
          <w:b/>
        </w:rPr>
        <w:t>SERVIÇOS DIÁRIOS DE MANUTENÇÃO EM QUADRO DE TRANSFERÊNCIA AUTOMÁTICA,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right="1480" w:firstLine="0"/>
        <w:rPr>
          <w:rFonts w:ascii="Wingdings" w:hAnsi="Wingdings"/>
        </w:rPr>
      </w:pPr>
      <w:r>
        <w:t>Inspecionar módulo eletrônico e monitoramento de instrumentos de medição e tensão de bateria, frequência de fases e</w:t>
      </w:r>
      <w:r>
        <w:rPr>
          <w:spacing w:val="-10"/>
        </w:rPr>
        <w:t xml:space="preserve"> </w:t>
      </w:r>
      <w:r>
        <w:t>outros;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  <w:ind w:right="1498"/>
      </w:pPr>
      <w:r>
        <w:t>SERVIÇOS QUINZENAIS DE MANUTENÇÃO EM QUADRO DE TRANSFERÊNCIA AUTOMÁTICA,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  <w:tab w:val="left" w:pos="3602"/>
          <w:tab w:val="left" w:pos="6805"/>
          <w:tab w:val="left" w:pos="8940"/>
        </w:tabs>
        <w:spacing w:before="123"/>
        <w:ind w:right="1479" w:firstLine="0"/>
        <w:rPr>
          <w:rFonts w:ascii="Wingdings" w:hAnsi="Wingdings"/>
        </w:rPr>
      </w:pPr>
      <w:r>
        <w:t xml:space="preserve">Inspecionar  </w:t>
      </w:r>
      <w:r>
        <w:rPr>
          <w:spacing w:val="14"/>
        </w:rPr>
        <w:t xml:space="preserve"> </w:t>
      </w:r>
      <w:r>
        <w:t>todos</w:t>
      </w:r>
      <w:r>
        <w:tab/>
        <w:t xml:space="preserve">os  </w:t>
      </w:r>
      <w:r>
        <w:rPr>
          <w:spacing w:val="15"/>
        </w:rPr>
        <w:t xml:space="preserve"> </w:t>
      </w:r>
      <w:r>
        <w:t xml:space="preserve">componentes  </w:t>
      </w:r>
      <w:r>
        <w:rPr>
          <w:spacing w:val="12"/>
        </w:rPr>
        <w:t xml:space="preserve"> </w:t>
      </w:r>
      <w:r>
        <w:t>mecânicos</w:t>
      </w:r>
      <w:r>
        <w:tab/>
        <w:t xml:space="preserve">e  </w:t>
      </w:r>
      <w:r>
        <w:rPr>
          <w:spacing w:val="12"/>
        </w:rPr>
        <w:t xml:space="preserve"> </w:t>
      </w:r>
      <w:r>
        <w:t>eletroeletrônicos</w:t>
      </w:r>
      <w:r>
        <w:tab/>
        <w:t>e o funcionamento manual e automático do comando do</w:t>
      </w:r>
      <w:r>
        <w:rPr>
          <w:spacing w:val="-10"/>
        </w:rPr>
        <w:t xml:space="preserve"> </w:t>
      </w:r>
      <w:r>
        <w:t>microprocessador;</w:t>
      </w:r>
    </w:p>
    <w:p w:rsidR="002930C2" w:rsidRDefault="002930C2" w:rsidP="002930C2">
      <w:pPr>
        <w:pStyle w:val="Ttulo1"/>
        <w:spacing w:before="118"/>
        <w:ind w:right="1498"/>
      </w:pPr>
      <w:r>
        <w:t>SERVIÇOS MENSAIS DE MANUTENÇÃO EM QUADRO DE TRANSFERÊNCIA AUTOMÁTICA.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 w:hAnsi="Wingdings"/>
        </w:rPr>
      </w:pPr>
      <w:r>
        <w:t>Inspecionar todas as ligações dos quadros, conexões e contatos</w:t>
      </w:r>
      <w:r>
        <w:rPr>
          <w:spacing w:val="-10"/>
        </w:rPr>
        <w:t xml:space="preserve"> </w:t>
      </w:r>
      <w:r>
        <w:t>elétricos;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19"/>
        <w:ind w:right="1479" w:firstLine="0"/>
        <w:jc w:val="both"/>
        <w:rPr>
          <w:rFonts w:ascii="Wingdings" w:hAnsi="Wingdings"/>
        </w:rPr>
      </w:pPr>
      <w:r>
        <w:t>Inspecionar funcionamento de disjuntores, contatos de contatoras auxiliares, contatos de relês, chaves de transferência, conexões com cabos, funcionamento de transformadores, chaves reversoras de partida e</w:t>
      </w:r>
      <w:r>
        <w:rPr>
          <w:spacing w:val="-9"/>
        </w:rPr>
        <w:t xml:space="preserve"> </w:t>
      </w:r>
      <w:r>
        <w:t>comutadoras;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right="1481" w:firstLine="0"/>
        <w:rPr>
          <w:rFonts w:ascii="Wingdings" w:hAnsi="Wingdings"/>
        </w:rPr>
      </w:pPr>
      <w:r>
        <w:t>Inspecionar operações dos relês de tempo, sobrecargas, falta de fase e sensor de</w:t>
      </w:r>
      <w:r>
        <w:rPr>
          <w:spacing w:val="-1"/>
        </w:rPr>
        <w:t xml:space="preserve"> </w:t>
      </w:r>
      <w:r>
        <w:t>tensão;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right="1479" w:firstLine="0"/>
        <w:rPr>
          <w:rFonts w:ascii="Wingdings" w:hAnsi="Wingdings"/>
        </w:rPr>
      </w:pPr>
      <w:r>
        <w:t>Testar conjunto (operação completa) em vazio, inspecionando ocorrência e correção de</w:t>
      </w:r>
      <w:r>
        <w:rPr>
          <w:spacing w:val="-3"/>
        </w:rPr>
        <w:t xml:space="preserve"> </w:t>
      </w:r>
      <w:r>
        <w:t>defeitos;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Limpeza geral das canaletas de passagem e</w:t>
      </w:r>
      <w:r>
        <w:rPr>
          <w:spacing w:val="-6"/>
        </w:rPr>
        <w:t xml:space="preserve"> </w:t>
      </w:r>
      <w:r>
        <w:t>cabeamento;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  <w:ind w:right="1498"/>
      </w:pPr>
      <w:r>
        <w:t>SERVIÇOS TRIMESTRAIS DE MANUTENÇÃO EM QUADRO DE TRANSFERÊNCIA AUTOMÁTICA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87"/>
          <w:tab w:val="left" w:pos="1588"/>
          <w:tab w:val="left" w:pos="2813"/>
          <w:tab w:val="left" w:pos="4060"/>
          <w:tab w:val="left" w:pos="5432"/>
          <w:tab w:val="left" w:pos="6866"/>
          <w:tab w:val="left" w:pos="8005"/>
          <w:tab w:val="left" w:pos="8494"/>
        </w:tabs>
        <w:spacing w:before="123"/>
        <w:ind w:right="1477" w:firstLine="0"/>
        <w:rPr>
          <w:rFonts w:ascii="Wingdings" w:hAnsi="Wingdings"/>
        </w:rPr>
      </w:pPr>
      <w:r>
        <w:t>Reapertar</w:t>
      </w:r>
      <w:r>
        <w:tab/>
        <w:t>conexões,</w:t>
      </w:r>
      <w:r>
        <w:tab/>
        <w:t>disjuntores,</w:t>
      </w:r>
      <w:r>
        <w:tab/>
        <w:t>barramento,</w:t>
      </w:r>
      <w:r>
        <w:tab/>
        <w:t>terminais</w:t>
      </w:r>
      <w:r>
        <w:tab/>
        <w:t>de</w:t>
      </w:r>
      <w:r>
        <w:tab/>
      </w:r>
      <w:r>
        <w:rPr>
          <w:spacing w:val="-1"/>
        </w:rPr>
        <w:t xml:space="preserve">contatos, </w:t>
      </w:r>
      <w:r>
        <w:t>aterramentos e demais ligações, lubrificação de articulações de disjuntores e</w:t>
      </w:r>
      <w:r>
        <w:rPr>
          <w:spacing w:val="-18"/>
        </w:rPr>
        <w:t xml:space="preserve"> </w:t>
      </w:r>
      <w:r>
        <w:t>chaves;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left="1525" w:hanging="643"/>
        <w:rPr>
          <w:rFonts w:ascii="Wingdings"/>
        </w:rPr>
      </w:pPr>
      <w:r>
        <w:t>Limpeza geral dos</w:t>
      </w:r>
      <w:r>
        <w:rPr>
          <w:spacing w:val="-4"/>
        </w:rPr>
        <w:t xml:space="preserve"> </w:t>
      </w:r>
      <w:r>
        <w:t>quadros;</w:t>
      </w:r>
    </w:p>
    <w:p w:rsidR="002930C2" w:rsidRDefault="002930C2" w:rsidP="002930C2">
      <w:pPr>
        <w:pStyle w:val="Ttulo1"/>
        <w:spacing w:before="119"/>
        <w:ind w:right="1498"/>
      </w:pPr>
      <w:r>
        <w:t>SERVIÇOS ANUAIS DE MANUTENÇÃO EM QUADRO DE TRANSFERÊNCIA AUTOMÁTICA.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/>
        </w:rPr>
      </w:pPr>
      <w:r>
        <w:t>Limpar barramentos;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Combater a corrosão e retocar pintura do</w:t>
      </w:r>
      <w:r>
        <w:rPr>
          <w:spacing w:val="-11"/>
        </w:rPr>
        <w:t xml:space="preserve"> </w:t>
      </w:r>
      <w:r>
        <w:t>quadro.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5"/>
        <w:ind w:firstLine="0"/>
      </w:pPr>
      <w:r>
        <w:t>– PAINÉIS DE MT E/OU</w:t>
      </w:r>
      <w:r>
        <w:rPr>
          <w:spacing w:val="-6"/>
        </w:rPr>
        <w:t xml:space="preserve"> </w:t>
      </w:r>
      <w:r>
        <w:t>BT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SEMANAIS DE MANUTENÇÃO EM PAINÉIS DE MT E/OU BT.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right="1482" w:firstLine="0"/>
        <w:rPr>
          <w:rFonts w:ascii="Wingdings" w:hAnsi="Wingdings"/>
        </w:rPr>
      </w:pPr>
      <w:r>
        <w:t>Inspecionar os disjuntores e cuidar para que não superem as tabelas de amperagens máximas permitidas para cada quadro</w:t>
      </w:r>
      <w:r>
        <w:rPr>
          <w:spacing w:val="-10"/>
        </w:rPr>
        <w:t xml:space="preserve"> </w:t>
      </w:r>
      <w:r>
        <w:t>elétrico;</w:t>
      </w:r>
    </w:p>
    <w:p w:rsidR="002930C2" w:rsidRDefault="002930C2" w:rsidP="002930C2">
      <w:pPr>
        <w:rPr>
          <w:rFonts w:ascii="Wingdings" w:hAnsi="Wingdings"/>
        </w:rPr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8"/>
        <w:rPr>
          <w:sz w:val="11"/>
        </w:rPr>
      </w:pP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93"/>
        <w:ind w:right="1479" w:firstLine="0"/>
        <w:jc w:val="both"/>
        <w:rPr>
          <w:rFonts w:ascii="Wingdings" w:hAnsi="Wingdings"/>
        </w:rPr>
      </w:pPr>
      <w:r>
        <w:t>Inspecionar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gerais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funcionamento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painel</w:t>
      </w:r>
      <w:r>
        <w:rPr>
          <w:spacing w:val="-8"/>
        </w:rPr>
        <w:t xml:space="preserve"> </w:t>
      </w:r>
      <w:r>
        <w:t>geral, verificar a existência de quaisquer anormalidades elétricas ou mecânicas (ruídos, odores) que possam caracterizar o mau</w:t>
      </w:r>
      <w:r>
        <w:rPr>
          <w:spacing w:val="-11"/>
        </w:rPr>
        <w:t xml:space="preserve"> </w:t>
      </w:r>
      <w:r>
        <w:t>funcionamento;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3"/>
      </w:pPr>
      <w:r>
        <w:t>SERVIÇOS MENSAIS DE MANUTENÇÃO EM PAINÉIS DE MT E/OU BT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 w:hAnsi="Wingdings"/>
        </w:rPr>
      </w:pPr>
      <w:r>
        <w:t>Limpar externamente os</w:t>
      </w:r>
      <w:r>
        <w:rPr>
          <w:spacing w:val="-4"/>
        </w:rPr>
        <w:t xml:space="preserve"> </w:t>
      </w:r>
      <w:r>
        <w:t>painéis;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 w:line="242" w:lineRule="auto"/>
        <w:ind w:right="1480" w:firstLine="0"/>
        <w:rPr>
          <w:rFonts w:ascii="Wingdings" w:hAnsi="Wingdings"/>
        </w:rPr>
      </w:pPr>
      <w:r>
        <w:t>Inspecionar os disjuntores: contatos de entrada e saída isoladores e conexões e regulagem;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6"/>
        <w:ind w:left="1525" w:hanging="643"/>
        <w:rPr>
          <w:rFonts w:ascii="Wingdings" w:hAnsi="Wingdings"/>
        </w:rPr>
      </w:pPr>
      <w:r>
        <w:t>Medir a corrente nos fios de</w:t>
      </w:r>
      <w:r>
        <w:rPr>
          <w:spacing w:val="-6"/>
        </w:rPr>
        <w:t xml:space="preserve"> </w:t>
      </w:r>
      <w:r>
        <w:t>alimentação;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79" w:firstLine="0"/>
        <w:rPr>
          <w:rFonts w:ascii="Wingdings" w:hAnsi="Wingdings"/>
        </w:rPr>
      </w:pPr>
      <w:r>
        <w:t>Inspecionar</w:t>
      </w:r>
      <w:r>
        <w:rPr>
          <w:spacing w:val="-12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cabos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alimentação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prevenir</w:t>
      </w:r>
      <w:r>
        <w:rPr>
          <w:spacing w:val="-12"/>
        </w:rPr>
        <w:t xml:space="preserve"> </w:t>
      </w:r>
      <w:r>
        <w:t>superaquecimento</w:t>
      </w:r>
      <w:r>
        <w:rPr>
          <w:spacing w:val="-14"/>
        </w:rPr>
        <w:t xml:space="preserve"> </w:t>
      </w:r>
      <w:r>
        <w:t>(estado</w:t>
      </w:r>
      <w:r>
        <w:rPr>
          <w:spacing w:val="-12"/>
        </w:rPr>
        <w:t xml:space="preserve"> </w:t>
      </w:r>
      <w:r>
        <w:t>de isolamento);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Inspecionar o aterramento</w:t>
      </w:r>
      <w:r>
        <w:rPr>
          <w:spacing w:val="-4"/>
        </w:rPr>
        <w:t xml:space="preserve"> </w:t>
      </w:r>
      <w:r>
        <w:t>geral;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o estado geral da</w:t>
      </w:r>
      <w:r>
        <w:rPr>
          <w:spacing w:val="-10"/>
        </w:rPr>
        <w:t xml:space="preserve"> </w:t>
      </w:r>
      <w:r>
        <w:t>corrosão;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3"/>
      </w:pPr>
      <w:r>
        <w:t>SERVIÇOS ANUAIS EM PAINÉIS DE MT E/OU</w:t>
      </w:r>
      <w:r>
        <w:rPr>
          <w:spacing w:val="-20"/>
        </w:rPr>
        <w:t xml:space="preserve"> </w:t>
      </w:r>
      <w:r>
        <w:t>BT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4"/>
        <w:ind w:right="1477" w:firstLine="0"/>
        <w:jc w:val="both"/>
        <w:rPr>
          <w:rFonts w:ascii="Wingdings" w:hAnsi="Wingdings"/>
        </w:rPr>
      </w:pPr>
      <w:r>
        <w:t>Inspecionar os disjuntores principais, realizando limpeza, medição de</w:t>
      </w:r>
      <w:r>
        <w:rPr>
          <w:spacing w:val="-38"/>
        </w:rPr>
        <w:t xml:space="preserve"> </w:t>
      </w:r>
      <w:r>
        <w:t>resistência dos contatos, resistência de isolação, verificar acionamentos mecânicos, reaperto de bornes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ligação,</w:t>
      </w:r>
      <w:r>
        <w:rPr>
          <w:spacing w:val="-10"/>
        </w:rPr>
        <w:t xml:space="preserve"> </w:t>
      </w:r>
      <w:r>
        <w:t>fixação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equipamentos,</w:t>
      </w:r>
      <w:r>
        <w:rPr>
          <w:spacing w:val="-9"/>
        </w:rPr>
        <w:t xml:space="preserve"> </w:t>
      </w:r>
      <w:r>
        <w:t>componentes,</w:t>
      </w:r>
      <w:r>
        <w:rPr>
          <w:spacing w:val="-12"/>
        </w:rPr>
        <w:t xml:space="preserve"> </w:t>
      </w:r>
      <w:r>
        <w:t>ferragens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lubrificação</w:t>
      </w:r>
      <w:r>
        <w:rPr>
          <w:spacing w:val="-8"/>
        </w:rPr>
        <w:t xml:space="preserve"> </w:t>
      </w:r>
      <w:r>
        <w:t>dos contatos;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Efetuar manobras de operação no quadro</w:t>
      </w:r>
      <w:r>
        <w:rPr>
          <w:spacing w:val="-13"/>
        </w:rPr>
        <w:t xml:space="preserve"> </w:t>
      </w:r>
      <w:r>
        <w:t>geral;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Realizar termografia com emissão de relatório</w:t>
      </w:r>
      <w:r>
        <w:rPr>
          <w:spacing w:val="-4"/>
        </w:rPr>
        <w:t xml:space="preserve"> </w:t>
      </w:r>
      <w:r>
        <w:t>técnico;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5"/>
        <w:ind w:firstLine="0"/>
      </w:pPr>
      <w:r>
        <w:t>– QUADROS DE DISTRIBUIÇÃO EM BT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MENSAIS DE MANUTENÇÃO EM QUADROS DE DISTRIBUIÇÃO EM BT.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 w:hAnsi="Wingdings"/>
        </w:rPr>
      </w:pPr>
      <w:r>
        <w:t>Verificar a fixação e estado dos</w:t>
      </w:r>
      <w:r>
        <w:rPr>
          <w:spacing w:val="-2"/>
        </w:rPr>
        <w:t xml:space="preserve"> </w:t>
      </w:r>
      <w:r>
        <w:t>barramentos;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81" w:firstLine="0"/>
        <w:rPr>
          <w:rFonts w:ascii="Wingdings" w:hAnsi="Wingdings"/>
        </w:rPr>
      </w:pPr>
      <w:r>
        <w:t>Inspecionar o funcionamento dos disjuntores, chaves magnéticas, relés de sobrecarga, fusíveis e componentes internos e</w:t>
      </w:r>
      <w:r>
        <w:rPr>
          <w:spacing w:val="-5"/>
        </w:rPr>
        <w:t xml:space="preserve"> </w:t>
      </w:r>
      <w:r>
        <w:t>externos;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o isolamento e aquecimento de condutores de</w:t>
      </w:r>
      <w:r>
        <w:rPr>
          <w:spacing w:val="-9"/>
        </w:rPr>
        <w:t xml:space="preserve"> </w:t>
      </w:r>
      <w:r>
        <w:t>alimentação;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81" w:firstLine="0"/>
        <w:rPr>
          <w:rFonts w:ascii="Wingdings" w:hAnsi="Wingdings"/>
        </w:rPr>
      </w:pPr>
      <w:r>
        <w:t>Inspecionar a existência de ruídos anormais, elétricos ou mecânicos, cheiros de queimados e</w:t>
      </w:r>
      <w:r>
        <w:rPr>
          <w:spacing w:val="-2"/>
        </w:rPr>
        <w:t xml:space="preserve"> </w:t>
      </w:r>
      <w:r>
        <w:t>outros;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left="1525" w:hanging="643"/>
        <w:rPr>
          <w:rFonts w:ascii="Wingdings" w:hAnsi="Wingdings"/>
        </w:rPr>
      </w:pPr>
      <w:r>
        <w:t>Medir e controlar a tensão e</w:t>
      </w:r>
      <w:r>
        <w:rPr>
          <w:spacing w:val="-2"/>
        </w:rPr>
        <w:t xml:space="preserve"> </w:t>
      </w:r>
      <w:r>
        <w:t>corrente;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79" w:firstLine="0"/>
        <w:rPr>
          <w:rFonts w:ascii="Wingdings" w:hAnsi="Wingdings"/>
        </w:rPr>
      </w:pPr>
      <w:r>
        <w:t>Reapertar parafusos de contato dos disjuntores e bornes de ligação das chaves magnéticas;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Limpar externamente os</w:t>
      </w:r>
      <w:r>
        <w:rPr>
          <w:spacing w:val="-4"/>
        </w:rPr>
        <w:t xml:space="preserve"> </w:t>
      </w:r>
      <w:r>
        <w:t>quadros;</w:t>
      </w:r>
    </w:p>
    <w:p w:rsidR="002930C2" w:rsidRDefault="002930C2" w:rsidP="002930C2">
      <w:pPr>
        <w:pStyle w:val="Ttulo1"/>
        <w:spacing w:before="119"/>
        <w:ind w:right="1498"/>
      </w:pPr>
      <w:r>
        <w:t>SERVIÇOS SEMESTRAIS DE MANUTENÇÃO EM QUADROS DE DISTRIBUIÇÃO EM BT.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Combater a corrosão e retocar pintura dos</w:t>
      </w:r>
      <w:r>
        <w:rPr>
          <w:spacing w:val="-12"/>
        </w:rPr>
        <w:t xml:space="preserve"> </w:t>
      </w:r>
      <w:r>
        <w:t>quadros;</w:t>
      </w:r>
    </w:p>
    <w:p w:rsidR="002930C2" w:rsidRDefault="002930C2" w:rsidP="002930C2">
      <w:pPr>
        <w:rPr>
          <w:rFonts w:ascii="Wingdings" w:hAnsi="Wingdings"/>
        </w:rPr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10"/>
        <w:rPr>
          <w:sz w:val="25"/>
        </w:rPr>
      </w:pPr>
    </w:p>
    <w:p w:rsidR="002930C2" w:rsidRDefault="002930C2" w:rsidP="002930C2">
      <w:pPr>
        <w:pStyle w:val="Ttulo1"/>
        <w:spacing w:before="94"/>
      </w:pPr>
      <w:r>
        <w:t>SERVIÇOS ANUAIS DE MANUTENÇÃO EM QUADROS DE DISTRIBUIÇÃO EM BT.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Efetuar a limpeza geral de barramentos e</w:t>
      </w:r>
      <w:r>
        <w:rPr>
          <w:spacing w:val="-7"/>
        </w:rPr>
        <w:t xml:space="preserve"> </w:t>
      </w:r>
      <w:r>
        <w:t>conexões;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Realizar termografia com emissão de relatório</w:t>
      </w:r>
      <w:r>
        <w:rPr>
          <w:spacing w:val="-4"/>
        </w:rPr>
        <w:t xml:space="preserve"> </w:t>
      </w:r>
      <w:r>
        <w:t>técnico;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2" w:line="355" w:lineRule="auto"/>
        <w:ind w:right="1550" w:firstLine="0"/>
      </w:pPr>
      <w:r>
        <w:t>– QUADROS DE COMANDO ( BOMBAS : HIDRÁULICAS/INCÊNDIO) SERVIÇOS MENSAIS DE MANUTENÇÃO EM BOMBAS:</w:t>
      </w:r>
      <w:r>
        <w:rPr>
          <w:spacing w:val="-29"/>
        </w:rPr>
        <w:t xml:space="preserve"> </w:t>
      </w:r>
      <w:r>
        <w:t>HIDRÁULICAS/INCÊNDIO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"/>
        <w:ind w:right="1479" w:firstLine="0"/>
        <w:rPr>
          <w:rFonts w:ascii="Wingdings" w:hAnsi="Wingdings"/>
        </w:rPr>
      </w:pPr>
      <w:r>
        <w:t>Inspecionar o funcionamento das chaves magnéticas, relés de sobrecarga, fusíveis e seus componentes internos e</w:t>
      </w:r>
      <w:r>
        <w:rPr>
          <w:spacing w:val="-2"/>
        </w:rPr>
        <w:t xml:space="preserve"> </w:t>
      </w:r>
      <w:r>
        <w:t>externos;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left="1525" w:hanging="643"/>
        <w:rPr>
          <w:rFonts w:ascii="Wingdings" w:hAnsi="Wingdings"/>
        </w:rPr>
      </w:pPr>
      <w:r>
        <w:t>Inspecionar o ajuste dos relés de</w:t>
      </w:r>
      <w:r>
        <w:rPr>
          <w:spacing w:val="-8"/>
        </w:rPr>
        <w:t xml:space="preserve"> </w:t>
      </w:r>
      <w:r>
        <w:t>sobrecarga;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79" w:firstLine="0"/>
        <w:rPr>
          <w:rFonts w:ascii="Wingdings" w:hAnsi="Wingdings"/>
        </w:rPr>
      </w:pPr>
      <w:r>
        <w:t>Inspecionar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isolamento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continuidade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enrolamento</w:t>
      </w:r>
      <w:r>
        <w:rPr>
          <w:spacing w:val="-10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bobinas</w:t>
      </w:r>
      <w:r>
        <w:rPr>
          <w:spacing w:val="-10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chaves magnéticas;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Reapertar os parafusos de contato dos botões de</w:t>
      </w:r>
      <w:r>
        <w:rPr>
          <w:spacing w:val="-6"/>
        </w:rPr>
        <w:t xml:space="preserve"> </w:t>
      </w:r>
      <w:r>
        <w:t>comando;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Limpeza interna e externa dos</w:t>
      </w:r>
      <w:r>
        <w:rPr>
          <w:spacing w:val="-5"/>
        </w:rPr>
        <w:t xml:space="preserve"> </w:t>
      </w:r>
      <w:r>
        <w:t>quadros;</w:t>
      </w:r>
    </w:p>
    <w:p w:rsidR="002930C2" w:rsidRDefault="002930C2" w:rsidP="002930C2">
      <w:pPr>
        <w:pStyle w:val="Ttulo1"/>
        <w:tabs>
          <w:tab w:val="left" w:pos="2551"/>
          <w:tab w:val="left" w:pos="4511"/>
          <w:tab w:val="left" w:pos="5348"/>
          <w:tab w:val="left" w:pos="7469"/>
          <w:tab w:val="left" w:pos="8335"/>
        </w:tabs>
        <w:spacing w:before="117"/>
        <w:ind w:right="1481"/>
      </w:pPr>
      <w:r>
        <w:t>SERVIÇOS</w:t>
      </w:r>
      <w:r>
        <w:tab/>
        <w:t>SEMESTRAIS</w:t>
      </w:r>
      <w:r>
        <w:tab/>
        <w:t>DE</w:t>
      </w:r>
      <w:r>
        <w:tab/>
        <w:t>MANUTENÇÃO</w:t>
      </w:r>
      <w:r>
        <w:tab/>
        <w:t>EM</w:t>
      </w:r>
      <w:r>
        <w:tab/>
      </w:r>
      <w:r>
        <w:rPr>
          <w:spacing w:val="-1"/>
        </w:rPr>
        <w:t xml:space="preserve">BOMBAS: </w:t>
      </w:r>
      <w:r>
        <w:t>HIDRÁULICAS/INCÊNDIO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 w:hAnsi="Wingdings"/>
        </w:rPr>
      </w:pPr>
      <w:r>
        <w:t>Combater a corrosão e retocar pintura dos</w:t>
      </w:r>
      <w:r>
        <w:rPr>
          <w:spacing w:val="-12"/>
        </w:rPr>
        <w:t xml:space="preserve"> </w:t>
      </w:r>
      <w:r>
        <w:t>quadros;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5"/>
        <w:ind w:firstLine="0"/>
      </w:pPr>
      <w:r>
        <w:t>– REDE DE ELETRODUTOS E</w:t>
      </w:r>
      <w:r>
        <w:rPr>
          <w:spacing w:val="-2"/>
        </w:rPr>
        <w:t xml:space="preserve"> </w:t>
      </w:r>
      <w:r>
        <w:t>ELETROCALHAS</w:t>
      </w:r>
    </w:p>
    <w:p w:rsidR="002930C2" w:rsidRDefault="002930C2" w:rsidP="002930C2">
      <w:pPr>
        <w:spacing w:before="119"/>
        <w:ind w:left="882" w:right="1498"/>
        <w:rPr>
          <w:b/>
        </w:rPr>
      </w:pPr>
      <w:r>
        <w:rPr>
          <w:b/>
        </w:rPr>
        <w:t>SERVIÇOS SEMESTRAIS DE MANUTENÇÃO NA REDE DE ELETRODUTOS E ELETROCALHAS.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3"/>
        <w:ind w:right="1475" w:firstLine="0"/>
        <w:jc w:val="both"/>
        <w:rPr>
          <w:rFonts w:ascii="Wingdings" w:hAnsi="Wingdings"/>
        </w:rPr>
      </w:pPr>
      <w:r>
        <w:t>Inspecionar as tubulações aparentes (eletrodutos, eletrocalhas, canaletas, etc.) efetuando limpeza, secagem (quando da presença de água ou umidade) reaperto/reforço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conexões/junções</w:t>
      </w:r>
      <w:r>
        <w:rPr>
          <w:spacing w:val="-7"/>
        </w:rPr>
        <w:t xml:space="preserve"> </w:t>
      </w:r>
      <w:r>
        <w:t>(caixas,</w:t>
      </w:r>
      <w:r>
        <w:rPr>
          <w:spacing w:val="-7"/>
        </w:rPr>
        <w:t xml:space="preserve"> </w:t>
      </w:r>
      <w:r>
        <w:t>luvas,</w:t>
      </w:r>
      <w:r>
        <w:rPr>
          <w:spacing w:val="-4"/>
        </w:rPr>
        <w:t xml:space="preserve"> </w:t>
      </w:r>
      <w:r>
        <w:t>buchas,</w:t>
      </w:r>
      <w:r>
        <w:rPr>
          <w:spacing w:val="-6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de fixação (abraçadeiras, vergalhões, garras,</w:t>
      </w:r>
      <w:r>
        <w:rPr>
          <w:spacing w:val="-6"/>
        </w:rPr>
        <w:t xml:space="preserve"> </w:t>
      </w:r>
      <w:r>
        <w:t>etc.);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8" w:firstLine="0"/>
        <w:rPr>
          <w:rFonts w:ascii="Wingdings" w:hAnsi="Wingdings"/>
        </w:rPr>
      </w:pPr>
      <w:r>
        <w:t>Eliminar</w:t>
      </w:r>
      <w:r>
        <w:rPr>
          <w:spacing w:val="-17"/>
        </w:rPr>
        <w:t xml:space="preserve"> </w:t>
      </w:r>
      <w:r>
        <w:t>focos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corrosão</w:t>
      </w:r>
      <w:r>
        <w:rPr>
          <w:spacing w:val="-16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tubulações</w:t>
      </w:r>
      <w:r>
        <w:rPr>
          <w:spacing w:val="-19"/>
        </w:rPr>
        <w:t xml:space="preserve"> </w:t>
      </w:r>
      <w:r>
        <w:t>aparentes</w:t>
      </w:r>
      <w:r>
        <w:rPr>
          <w:spacing w:val="-16"/>
        </w:rPr>
        <w:t xml:space="preserve"> </w:t>
      </w:r>
      <w:r>
        <w:t>e/ou</w:t>
      </w:r>
      <w:r>
        <w:rPr>
          <w:spacing w:val="-16"/>
        </w:rPr>
        <w:t xml:space="preserve"> </w:t>
      </w:r>
      <w:r>
        <w:t>caixas</w:t>
      </w:r>
      <w:r>
        <w:rPr>
          <w:spacing w:val="-16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tratamentos adequados (lixamento, aplicação de produtos anti-corrosivos,</w:t>
      </w:r>
      <w:r>
        <w:rPr>
          <w:spacing w:val="-8"/>
        </w:rPr>
        <w:t xml:space="preserve"> </w:t>
      </w:r>
      <w:r>
        <w:t>pintura,etc);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19"/>
        <w:ind w:right="1478" w:firstLine="0"/>
        <w:jc w:val="both"/>
        <w:rPr>
          <w:rFonts w:ascii="Wingdings" w:hAnsi="Wingdings"/>
        </w:rPr>
      </w:pPr>
      <w:r>
        <w:t>Inspecionar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continuidade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aterramento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eletrodutos/eletrocalhas</w:t>
      </w:r>
      <w:r>
        <w:rPr>
          <w:spacing w:val="-16"/>
        </w:rPr>
        <w:t xml:space="preserve"> </w:t>
      </w:r>
      <w:r>
        <w:t>metálicas, promovendo, quando necessário, as ligações para sua equipotencialização com o sistema de aterramento existentes-</w:t>
      </w:r>
      <w:r>
        <w:rPr>
          <w:spacing w:val="-8"/>
        </w:rPr>
        <w:t xml:space="preserve"> </w:t>
      </w:r>
      <w:r>
        <w:t>terra;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802"/>
        </w:tabs>
        <w:spacing w:before="215"/>
        <w:ind w:firstLine="0"/>
      </w:pPr>
      <w:r>
        <w:t>– FIAÇÕES E CONEXÕES</w:t>
      </w:r>
      <w:r>
        <w:rPr>
          <w:spacing w:val="-3"/>
        </w:rPr>
        <w:t xml:space="preserve"> </w:t>
      </w:r>
      <w:r>
        <w:t>ELÉTRICAS</w:t>
      </w:r>
    </w:p>
    <w:p w:rsidR="002930C2" w:rsidRDefault="002930C2" w:rsidP="002930C2">
      <w:pPr>
        <w:spacing w:before="119"/>
        <w:ind w:left="882" w:right="1498"/>
      </w:pPr>
      <w:r>
        <w:rPr>
          <w:b/>
        </w:rPr>
        <w:t>SERVIÇOS TRIMESTRAIS DE MANUTENÇÃO NAS FIAÇÕES E CONEXÕES ELÉTRICAS</w:t>
      </w:r>
      <w:r>
        <w:t>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right="1479" w:firstLine="0"/>
        <w:rPr>
          <w:rFonts w:ascii="Wingdings" w:hAnsi="Wingdings"/>
        </w:rPr>
      </w:pPr>
      <w:r>
        <w:t>Inspecionar o estado geral dos condutores; inclusive tensões e correntes dos circuitos;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Identificação dos</w:t>
      </w:r>
      <w:r>
        <w:rPr>
          <w:spacing w:val="-5"/>
        </w:rPr>
        <w:t xml:space="preserve"> </w:t>
      </w:r>
      <w:r>
        <w:t>circuitos;</w:t>
      </w:r>
    </w:p>
    <w:p w:rsidR="002930C2" w:rsidRDefault="002930C2" w:rsidP="002930C2">
      <w:pPr>
        <w:rPr>
          <w:rFonts w:ascii="Wingdings" w:hAnsi="Wingdings"/>
        </w:rPr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10"/>
        <w:rPr>
          <w:sz w:val="25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924"/>
        </w:tabs>
        <w:spacing w:before="94"/>
        <w:ind w:left="1923" w:hanging="1041"/>
      </w:pPr>
      <w:r>
        <w:t>– ILUMINAÇÃO E</w:t>
      </w:r>
      <w:r>
        <w:rPr>
          <w:spacing w:val="1"/>
        </w:rPr>
        <w:t xml:space="preserve"> </w:t>
      </w:r>
      <w:r>
        <w:t>TOMADAS</w:t>
      </w:r>
    </w:p>
    <w:p w:rsidR="002930C2" w:rsidRDefault="002930C2" w:rsidP="002930C2">
      <w:pPr>
        <w:spacing w:before="119"/>
        <w:ind w:left="882" w:right="1478"/>
        <w:jc w:val="both"/>
      </w:pPr>
      <w:r>
        <w:rPr>
          <w:b/>
        </w:rPr>
        <w:t>SERVIÇOS DIÁRIOS DE MANUTENÇÃO NO SISTEMA DE ILUMINAÇÃO E TOMADAS</w:t>
      </w:r>
      <w:r>
        <w:t>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3"/>
        <w:ind w:right="1475" w:firstLine="0"/>
        <w:jc w:val="both"/>
        <w:rPr>
          <w:rFonts w:ascii="Wingdings" w:hAnsi="Wingdings"/>
        </w:rPr>
      </w:pPr>
      <w:r>
        <w:t>Inspecionar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funcionamento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componentes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iluminação ( interno e externo ) e tomadas, inclusive dispositivos de comando automáticos (fotocélula, timer, minuteria, etc.); lâmpadas internas externas, bem como troca ou substituição de</w:t>
      </w:r>
      <w:r>
        <w:rPr>
          <w:spacing w:val="-3"/>
        </w:rPr>
        <w:t xml:space="preserve"> </w:t>
      </w:r>
      <w:r>
        <w:t>componentes.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  <w:ind w:right="1484"/>
        <w:jc w:val="both"/>
      </w:pPr>
      <w:r>
        <w:t>SERVIÇOS TRIMESTRAIS DE MANUTENÇÃO NO SISTEMA DE ILUMINAÇÃO E TOMADAS.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left="1525" w:hanging="643"/>
        <w:rPr>
          <w:rFonts w:ascii="Wingdings" w:hAnsi="Wingdings"/>
        </w:rPr>
      </w:pPr>
      <w:r>
        <w:t>Medir níveis de iluminação dos ambientes com a utilização de</w:t>
      </w:r>
      <w:r>
        <w:rPr>
          <w:spacing w:val="-5"/>
        </w:rPr>
        <w:t xml:space="preserve"> </w:t>
      </w:r>
      <w:r>
        <w:t>luximetro;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Efetuar limpeza geral do corpo das</w:t>
      </w:r>
      <w:r>
        <w:rPr>
          <w:spacing w:val="-11"/>
        </w:rPr>
        <w:t xml:space="preserve"> </w:t>
      </w:r>
      <w:r>
        <w:t>luminárias;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rPr>
          <w:sz w:val="27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924"/>
        </w:tabs>
        <w:spacing w:line="355" w:lineRule="auto"/>
        <w:ind w:right="3941" w:firstLine="0"/>
      </w:pPr>
      <w:r>
        <w:t>– SISTEMA DE ILUMINAÇÃO DE EMERGÊNCIA SERVIÇOS SEMANAL DE ILUMINAÇÃO DE</w:t>
      </w:r>
      <w:r>
        <w:rPr>
          <w:spacing w:val="-15"/>
        </w:rPr>
        <w:t xml:space="preserve"> </w:t>
      </w:r>
      <w:r>
        <w:t>EMERGÊNCIA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"/>
        <w:ind w:right="1477" w:firstLine="0"/>
        <w:jc w:val="both"/>
        <w:rPr>
          <w:rFonts w:ascii="Wingdings" w:hAnsi="Wingdings"/>
        </w:rPr>
      </w:pPr>
      <w:r>
        <w:t>Testar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funcionamento</w:t>
      </w:r>
      <w:r>
        <w:rPr>
          <w:spacing w:val="-12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auto-teste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equipamento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simulando</w:t>
      </w:r>
      <w:r>
        <w:rPr>
          <w:spacing w:val="-7"/>
        </w:rPr>
        <w:t xml:space="preserve"> </w:t>
      </w:r>
      <w:r>
        <w:t>uma falta de energia</w:t>
      </w:r>
      <w:r>
        <w:rPr>
          <w:spacing w:val="-5"/>
        </w:rPr>
        <w:t xml:space="preserve"> </w:t>
      </w:r>
      <w:r>
        <w:t>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9"/>
        <w:rPr>
          <w:sz w:val="18"/>
        </w:rPr>
      </w:pPr>
    </w:p>
    <w:p w:rsidR="002930C2" w:rsidRDefault="002930C2" w:rsidP="002930C2">
      <w:pPr>
        <w:pStyle w:val="Ttulo1"/>
        <w:numPr>
          <w:ilvl w:val="4"/>
          <w:numId w:val="31"/>
        </w:numPr>
        <w:tabs>
          <w:tab w:val="left" w:pos="1924"/>
        </w:tabs>
        <w:ind w:left="1923" w:hanging="1041"/>
      </w:pPr>
      <w:r>
        <w:t>– SPDA E</w:t>
      </w:r>
      <w:r>
        <w:rPr>
          <w:spacing w:val="-5"/>
        </w:rPr>
        <w:t xml:space="preserve"> </w:t>
      </w:r>
      <w:r>
        <w:t>ATERRAMENTO</w:t>
      </w:r>
    </w:p>
    <w:p w:rsidR="002930C2" w:rsidRDefault="002930C2" w:rsidP="002930C2">
      <w:pPr>
        <w:spacing w:before="119"/>
        <w:ind w:left="882" w:right="1485"/>
        <w:jc w:val="both"/>
        <w:rPr>
          <w:b/>
        </w:rPr>
      </w:pPr>
      <w:r>
        <w:rPr>
          <w:b/>
        </w:rPr>
        <w:t>SERVIÇOS MENSAIS DE MANUTENÇÃO NO SISTEMA DE SPDA E ATERRAMENTO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3"/>
        <w:ind w:right="1476" w:firstLine="0"/>
        <w:jc w:val="both"/>
        <w:rPr>
          <w:rFonts w:ascii="Wingdings" w:hAnsi="Wingdings"/>
        </w:rPr>
      </w:pPr>
      <w:r>
        <w:t>Inspecionar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conjunto,</w:t>
      </w:r>
      <w:r>
        <w:rPr>
          <w:spacing w:val="-2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mastro,</w:t>
      </w:r>
      <w:r>
        <w:rPr>
          <w:spacing w:val="-4"/>
        </w:rPr>
        <w:t xml:space="preserve"> </w:t>
      </w:r>
      <w:r>
        <w:t>captor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encontram-se</w:t>
      </w:r>
      <w:r>
        <w:rPr>
          <w:spacing w:val="-5"/>
        </w:rPr>
        <w:t xml:space="preserve"> </w:t>
      </w:r>
      <w:r>
        <w:t>em posição adequada na</w:t>
      </w:r>
      <w:r>
        <w:rPr>
          <w:spacing w:val="-3"/>
        </w:rPr>
        <w:t xml:space="preserve"> </w:t>
      </w:r>
      <w:r>
        <w:t>edificação;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0"/>
        <w:ind w:right="1476" w:firstLine="0"/>
        <w:jc w:val="both"/>
        <w:rPr>
          <w:rFonts w:ascii="Wingdings" w:hAnsi="Wingdings"/>
        </w:rPr>
      </w:pPr>
      <w:r>
        <w:t>Inspecionar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estado</w:t>
      </w:r>
      <w:r>
        <w:rPr>
          <w:spacing w:val="-20"/>
        </w:rPr>
        <w:t xml:space="preserve"> </w:t>
      </w:r>
      <w:r>
        <w:t>geral</w:t>
      </w:r>
      <w:r>
        <w:rPr>
          <w:spacing w:val="-16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conexões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isoladores,</w:t>
      </w:r>
      <w:r>
        <w:rPr>
          <w:spacing w:val="-16"/>
        </w:rPr>
        <w:t xml:space="preserve"> </w:t>
      </w:r>
      <w:r>
        <w:t>caixas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inspeção,</w:t>
      </w:r>
      <w:r>
        <w:rPr>
          <w:spacing w:val="-16"/>
        </w:rPr>
        <w:t xml:space="preserve"> </w:t>
      </w:r>
      <w:r>
        <w:t>hastes e soldas exotérmicas da malha e dos para-raios, eletrodutos, cabos de descida e aterramentos, procedendo a limpeza e</w:t>
      </w:r>
      <w:r>
        <w:rPr>
          <w:spacing w:val="-3"/>
        </w:rPr>
        <w:t xml:space="preserve"> </w:t>
      </w:r>
      <w:r>
        <w:t>reapertos;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  <w:r>
        <w:t>SERVIÇOS ANUAIS DE MANUTENÇÃO NO SISTEMA DE SPDA E ATERRAMENTO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4"/>
        <w:ind w:right="1477" w:firstLine="0"/>
        <w:jc w:val="both"/>
        <w:rPr>
          <w:rFonts w:ascii="Wingdings" w:hAnsi="Wingdings"/>
        </w:rPr>
      </w:pPr>
      <w:r>
        <w:t>Inspecionar/testar a continuidade/integridade dos condutores de interligação e descida, conferindo se apresentam as bitolas mínimas recomendadas, eliminando ligações</w:t>
      </w:r>
      <w:r>
        <w:rPr>
          <w:spacing w:val="-9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contatos</w:t>
      </w:r>
      <w:r>
        <w:rPr>
          <w:spacing w:val="-8"/>
        </w:rPr>
        <w:t xml:space="preserve"> </w:t>
      </w:r>
      <w:r>
        <w:t>indevidos,</w:t>
      </w:r>
      <w:r>
        <w:rPr>
          <w:spacing w:val="-8"/>
        </w:rPr>
        <w:t xml:space="preserve"> </w:t>
      </w:r>
      <w:r>
        <w:t>verificando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a(s)</w:t>
      </w:r>
      <w:r>
        <w:rPr>
          <w:spacing w:val="-10"/>
        </w:rPr>
        <w:t xml:space="preserve"> </w:t>
      </w:r>
      <w:r>
        <w:t>conexão(ões)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terra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encontram em perfeito</w:t>
      </w:r>
      <w:r>
        <w:rPr>
          <w:spacing w:val="-2"/>
        </w:rPr>
        <w:t xml:space="preserve"> </w:t>
      </w:r>
      <w:r>
        <w:t>estado;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18"/>
        <w:ind w:right="1478" w:firstLine="0"/>
        <w:jc w:val="both"/>
        <w:rPr>
          <w:rFonts w:ascii="Wingdings" w:hAnsi="Wingdings"/>
        </w:rPr>
      </w:pPr>
      <w:r>
        <w:t>Inspecionar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medir</w:t>
      </w:r>
      <w:r>
        <w:rPr>
          <w:spacing w:val="-9"/>
        </w:rPr>
        <w:t xml:space="preserve"> </w:t>
      </w:r>
      <w:r>
        <w:t>malha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aterramento</w:t>
      </w:r>
      <w:r>
        <w:rPr>
          <w:spacing w:val="-11"/>
        </w:rPr>
        <w:t xml:space="preserve"> </w:t>
      </w:r>
      <w:r>
        <w:t>(normas</w:t>
      </w:r>
      <w:r>
        <w:rPr>
          <w:spacing w:val="-7"/>
        </w:rPr>
        <w:t xml:space="preserve"> </w:t>
      </w:r>
      <w:r>
        <w:t>ABNT/NEC25),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emissão de laudo técnico indicando necessidades de atualizações ou correções, com fornecimento de</w:t>
      </w:r>
      <w:r>
        <w:rPr>
          <w:spacing w:val="-3"/>
        </w:rPr>
        <w:t xml:space="preserve"> </w:t>
      </w:r>
      <w:r>
        <w:t>ART;</w:t>
      </w:r>
    </w:p>
    <w:p w:rsidR="002930C2" w:rsidRDefault="002930C2" w:rsidP="002930C2">
      <w:pPr>
        <w:jc w:val="both"/>
        <w:rPr>
          <w:rFonts w:ascii="Wingdings" w:hAnsi="Wingdings"/>
        </w:rPr>
      </w:pPr>
    </w:p>
    <w:p w:rsidR="002930C2" w:rsidRDefault="002930C2" w:rsidP="002930C2">
      <w:pPr>
        <w:pStyle w:val="Ttulo1"/>
        <w:numPr>
          <w:ilvl w:val="3"/>
          <w:numId w:val="30"/>
        </w:numPr>
        <w:tabs>
          <w:tab w:val="left" w:pos="1619"/>
        </w:tabs>
        <w:spacing w:before="94"/>
        <w:ind w:hanging="736"/>
      </w:pPr>
      <w:r>
        <w:t>– SISTEMAS HIDRÁULICO E</w:t>
      </w:r>
      <w:r>
        <w:rPr>
          <w:spacing w:val="-2"/>
        </w:rPr>
        <w:t xml:space="preserve"> </w:t>
      </w:r>
      <w:r>
        <w:t>SANITÁRIOS</w:t>
      </w:r>
    </w:p>
    <w:p w:rsidR="002930C2" w:rsidRDefault="002930C2" w:rsidP="002930C2">
      <w:pPr>
        <w:pStyle w:val="PargrafodaLista"/>
        <w:numPr>
          <w:ilvl w:val="4"/>
          <w:numId w:val="30"/>
        </w:numPr>
        <w:tabs>
          <w:tab w:val="left" w:pos="1802"/>
        </w:tabs>
        <w:spacing w:before="121"/>
        <w:ind w:firstLine="0"/>
        <w:rPr>
          <w:b/>
        </w:rPr>
      </w:pPr>
      <w:r>
        <w:rPr>
          <w:b/>
        </w:rPr>
        <w:t>– CAVALETE DE ENTRADA DE</w:t>
      </w:r>
      <w:r>
        <w:rPr>
          <w:b/>
          <w:spacing w:val="-2"/>
        </w:rPr>
        <w:t xml:space="preserve"> </w:t>
      </w:r>
      <w:r>
        <w:rPr>
          <w:b/>
        </w:rPr>
        <w:t>ÁGUA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DIÁRIOS DE MANUTENÇÃO EM CAVALETES DE ENTRADA DE ÁGUA.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79" w:firstLine="0"/>
        <w:rPr>
          <w:rFonts w:ascii="Wingdings" w:hAnsi="Wingdings"/>
        </w:rPr>
      </w:pPr>
      <w:r>
        <w:t>Registrar a leitura individualmente de cada hidrômetro e emitir relatório e gráfico com as devidas considerações para comparação com a conta da</w:t>
      </w:r>
      <w:r>
        <w:rPr>
          <w:spacing w:val="-12"/>
        </w:rPr>
        <w:t xml:space="preserve"> </w:t>
      </w:r>
      <w:r>
        <w:t>Concessionária;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 w:line="242" w:lineRule="auto"/>
        <w:ind w:right="1479" w:firstLine="0"/>
        <w:rPr>
          <w:rFonts w:ascii="Wingdings" w:hAnsi="Wingdings"/>
        </w:rPr>
      </w:pPr>
      <w:r>
        <w:t>Inspecionar as ligações e conexões, observando a existência de vazamentos e oxidação;</w:t>
      </w:r>
    </w:p>
    <w:p w:rsidR="002930C2" w:rsidRPr="0010096D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16"/>
        <w:ind w:right="1478" w:firstLine="0"/>
        <w:jc w:val="both"/>
        <w:rPr>
          <w:rFonts w:ascii="Wingdings" w:hAnsi="Wingdings"/>
        </w:rPr>
      </w:pPr>
      <w:r>
        <w:lastRenderedPageBreak/>
        <w:t>Inspecionar o funcionamento do registro geral, examinando (posição aberta e fechada)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condições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vedação,</w:t>
      </w:r>
      <w:r>
        <w:rPr>
          <w:spacing w:val="-13"/>
        </w:rPr>
        <w:t xml:space="preserve"> </w:t>
      </w:r>
      <w:r>
        <w:t>caixa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hidrômetro,</w:t>
      </w:r>
      <w:r>
        <w:rPr>
          <w:spacing w:val="-13"/>
        </w:rPr>
        <w:t xml:space="preserve"> </w:t>
      </w:r>
      <w:r>
        <w:t>efetuando</w:t>
      </w:r>
      <w:r>
        <w:rPr>
          <w:spacing w:val="-14"/>
        </w:rPr>
        <w:t xml:space="preserve"> </w:t>
      </w:r>
      <w:r>
        <w:t>limpeza,</w:t>
      </w:r>
      <w:r>
        <w:rPr>
          <w:spacing w:val="-11"/>
        </w:rPr>
        <w:t xml:space="preserve"> </w:t>
      </w:r>
      <w:r>
        <w:t>lubrificação e</w:t>
      </w:r>
      <w:r>
        <w:rPr>
          <w:spacing w:val="-10"/>
        </w:rPr>
        <w:t xml:space="preserve"> </w:t>
      </w:r>
      <w:r>
        <w:t>reapertos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dobradiças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fechos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tampa,</w:t>
      </w:r>
      <w:r>
        <w:rPr>
          <w:spacing w:val="-8"/>
        </w:rPr>
        <w:t xml:space="preserve"> </w:t>
      </w:r>
      <w:r>
        <w:t>correção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focos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corrosão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retoques de</w:t>
      </w:r>
      <w:r>
        <w:rPr>
          <w:spacing w:val="-1"/>
        </w:rPr>
        <w:t xml:space="preserve"> </w:t>
      </w:r>
      <w:r>
        <w:t>pintura;</w:t>
      </w:r>
    </w:p>
    <w:p w:rsidR="002930C2" w:rsidRPr="0010096D" w:rsidRDefault="002930C2" w:rsidP="002930C2">
      <w:pPr>
        <w:pStyle w:val="PargrafodaLista"/>
        <w:tabs>
          <w:tab w:val="left" w:pos="1526"/>
        </w:tabs>
        <w:spacing w:before="116"/>
        <w:ind w:right="1478"/>
        <w:jc w:val="both"/>
        <w:rPr>
          <w:rFonts w:ascii="Wingdings" w:hAnsi="Wingdings"/>
        </w:rPr>
      </w:pPr>
    </w:p>
    <w:p w:rsidR="002930C2" w:rsidRDefault="002930C2" w:rsidP="002930C2">
      <w:pPr>
        <w:pStyle w:val="Corpodetexto"/>
        <w:rPr>
          <w:sz w:val="27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802"/>
        </w:tabs>
        <w:ind w:firstLine="0"/>
      </w:pPr>
      <w:r>
        <w:t>– RESERVATÓRIO</w:t>
      </w:r>
      <w:r>
        <w:rPr>
          <w:spacing w:val="1"/>
        </w:rPr>
        <w:t xml:space="preserve"> </w:t>
      </w:r>
      <w:r>
        <w:t>D’ÁGUA</w:t>
      </w:r>
    </w:p>
    <w:p w:rsidR="002930C2" w:rsidRDefault="002930C2" w:rsidP="002930C2">
      <w:pPr>
        <w:spacing w:before="122"/>
        <w:ind w:left="882"/>
        <w:rPr>
          <w:b/>
        </w:rPr>
      </w:pPr>
      <w:r>
        <w:rPr>
          <w:b/>
        </w:rPr>
        <w:t>SERVIÇOS DIÁRIOS DE MANUTENÇÃO EM RESERVATÓRIO D’ÁGUA.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3" w:firstLine="0"/>
        <w:rPr>
          <w:rFonts w:ascii="Wingdings" w:hAnsi="Wingdings"/>
        </w:rPr>
      </w:pPr>
      <w:r>
        <w:t>Inspecionar e lubrificar os registros e válvulas dos barriletes e Inspecionar a estanqueidade das</w:t>
      </w:r>
      <w:r>
        <w:rPr>
          <w:spacing w:val="-5"/>
        </w:rPr>
        <w:t xml:space="preserve"> </w:t>
      </w:r>
      <w:r>
        <w:t>flanges;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1"/>
        <w:ind w:right="1480" w:firstLine="0"/>
        <w:jc w:val="both"/>
        <w:rPr>
          <w:rFonts w:ascii="Wingdings" w:hAnsi="Wingdings"/>
        </w:rPr>
      </w:pPr>
      <w:r>
        <w:t>Inspecionar os níveis dos diversos reservatórios e medidor de nível, torneira de bóia, extravasor, sistema automático de funcionamento de bombas, registros, válvulas de pé de crivo e</w:t>
      </w:r>
      <w:r>
        <w:rPr>
          <w:spacing w:val="-4"/>
        </w:rPr>
        <w:t xml:space="preserve"> </w:t>
      </w:r>
      <w:r>
        <w:t>retenção;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MENSAIS DE MANUTENÇÃO EM RESERVATÓRIO D’ÁGUA.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80" w:firstLine="0"/>
        <w:rPr>
          <w:rFonts w:ascii="Wingdings" w:hAnsi="Wingdings"/>
        </w:rPr>
      </w:pPr>
      <w:r>
        <w:t>Inspecionar se há vazamentos e infiltrações de água através das paredes do reservatório;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right="1481" w:firstLine="0"/>
        <w:rPr>
          <w:rFonts w:ascii="Wingdings" w:hAnsi="Wingdings"/>
        </w:rPr>
      </w:pPr>
      <w:r>
        <w:t>Inspecionar se a reserva técnica de incêndio está sendo mantida, registrando o nível</w:t>
      </w:r>
      <w:r>
        <w:rPr>
          <w:spacing w:val="-1"/>
        </w:rPr>
        <w:t xml:space="preserve"> </w:t>
      </w:r>
      <w:r>
        <w:t>observado;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SEMESTRAIS DE MANUTENÇÃO EM RESERVATÓRIO D’ÁGUA.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4"/>
        <w:ind w:right="1476" w:firstLine="0"/>
        <w:jc w:val="both"/>
        <w:rPr>
          <w:rFonts w:ascii="Wingdings" w:hAnsi="Wingdings"/>
        </w:rPr>
      </w:pPr>
      <w:r>
        <w:t>Efetuar análise de potabilidade da água, em cada reservatório, mais os pontos críticos de consumo executada por laboratório especializado, apresentando relatório juntamente com o laudo técnico sobre a qualidade da</w:t>
      </w:r>
      <w:r>
        <w:rPr>
          <w:spacing w:val="-11"/>
        </w:rPr>
        <w:t xml:space="preserve"> </w:t>
      </w:r>
      <w:r>
        <w:t>água;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83" w:firstLine="0"/>
        <w:rPr>
          <w:rFonts w:ascii="Wingdings" w:hAnsi="Wingdings"/>
        </w:rPr>
      </w:pPr>
      <w:r>
        <w:t>Efetuar a limpeza geral do reservatório com produtos adequados e fazer a desinfecção</w:t>
      </w:r>
      <w:r>
        <w:rPr>
          <w:spacing w:val="-1"/>
        </w:rPr>
        <w:t xml:space="preserve"> </w:t>
      </w:r>
      <w:r>
        <w:t>bacteriológica;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6" w:firstLine="0"/>
        <w:rPr>
          <w:rFonts w:ascii="Wingdings" w:hAnsi="Wingdings"/>
        </w:rPr>
      </w:pPr>
      <w:r>
        <w:t>Examinar as condições do alçapão de acesso ao reservatório, procedendo, se necessário, as melhorias na vedação, a eliminação de ferrugens e pintura</w:t>
      </w:r>
      <w:r>
        <w:rPr>
          <w:spacing w:val="-17"/>
        </w:rPr>
        <w:t xml:space="preserve"> </w:t>
      </w:r>
      <w:r>
        <w:t>geral;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left="1525" w:hanging="643"/>
        <w:rPr>
          <w:rFonts w:ascii="Wingdings" w:hAnsi="Wingdings"/>
        </w:rPr>
      </w:pPr>
      <w:r>
        <w:t>Limpar os poços de</w:t>
      </w:r>
      <w:r>
        <w:rPr>
          <w:spacing w:val="-5"/>
        </w:rPr>
        <w:t xml:space="preserve"> </w:t>
      </w:r>
      <w:r>
        <w:t>drenagem;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81" w:firstLine="0"/>
        <w:rPr>
          <w:rFonts w:ascii="Wingdings" w:hAnsi="Wingdings"/>
        </w:rPr>
      </w:pPr>
      <w:r>
        <w:t>Inspecionar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impermeabilização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reservatório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emitir</w:t>
      </w:r>
      <w:r>
        <w:rPr>
          <w:spacing w:val="-13"/>
        </w:rPr>
        <w:t xml:space="preserve"> </w:t>
      </w:r>
      <w:r>
        <w:t>relatório</w:t>
      </w:r>
      <w:r>
        <w:rPr>
          <w:spacing w:val="-16"/>
        </w:rPr>
        <w:t xml:space="preserve"> </w:t>
      </w:r>
      <w:r>
        <w:t>fotográfico</w:t>
      </w:r>
      <w:r>
        <w:rPr>
          <w:spacing w:val="-12"/>
        </w:rPr>
        <w:t xml:space="preserve"> </w:t>
      </w:r>
      <w:r>
        <w:t>com as devidas considerações;</w:t>
      </w:r>
    </w:p>
    <w:p w:rsidR="002930C2" w:rsidRDefault="002930C2" w:rsidP="002930C2">
      <w:pPr>
        <w:rPr>
          <w:rFonts w:ascii="Wingdings" w:hAnsi="Wingdings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802"/>
        </w:tabs>
        <w:spacing w:before="94"/>
        <w:ind w:firstLine="0"/>
      </w:pPr>
      <w:r>
        <w:t>– TUBULAÇÕES E</w:t>
      </w:r>
      <w:r>
        <w:rPr>
          <w:spacing w:val="-1"/>
        </w:rPr>
        <w:t xml:space="preserve"> </w:t>
      </w:r>
      <w:r>
        <w:t>CONEXÕES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SEMANAIS DE MANUTENÇÃO EM TUBULAÇÕES E CONEXÕES.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4"/>
        <w:ind w:right="1480" w:firstLine="0"/>
        <w:jc w:val="both"/>
        <w:rPr>
          <w:rFonts w:ascii="Wingdings" w:hAnsi="Wingdings"/>
        </w:rPr>
      </w:pPr>
      <w:r>
        <w:t>Inspecionar o funcionamento e a estanqueidade dos registros, ligações e conexões, observando a existência de vazamentos e oxidação, corrigindo se necessário;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3"/>
      </w:pPr>
      <w:r>
        <w:t>SERVIÇOS QUINZENAIS DE MANUTENÇÃO EM TUBULAÇÕES E CONEXÕES.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/>
        </w:rPr>
      </w:pPr>
      <w:r>
        <w:t>Inspecionar os ralos e as caixas</w:t>
      </w:r>
      <w:r>
        <w:rPr>
          <w:spacing w:val="-7"/>
        </w:rPr>
        <w:t xml:space="preserve"> </w:t>
      </w:r>
      <w:r>
        <w:t>sifonadas;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3"/>
      </w:pPr>
      <w:r>
        <w:t>SERVIÇOS MENSAIS DE MANUTENÇÃO EM TUBULAÇÕES E CONEXÕES.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right="1480" w:firstLine="0"/>
        <w:rPr>
          <w:rFonts w:ascii="Wingdings" w:hAnsi="Wingdings"/>
        </w:rPr>
      </w:pPr>
      <w:r>
        <w:t>Inspecionar o estado de conservação e de desobstrução da rede de esgoto, até a interligação com a rede</w:t>
      </w:r>
      <w:r>
        <w:rPr>
          <w:spacing w:val="-4"/>
        </w:rPr>
        <w:t xml:space="preserve"> </w:t>
      </w:r>
      <w:r>
        <w:t>pública;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  <w:r>
        <w:t>SERVIÇOS TRIMESTRAIS DE MANUTENÇÃO EM TUBULAÇÕES E CONEXÕES.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1" w:firstLine="0"/>
        <w:rPr>
          <w:rFonts w:ascii="Wingdings" w:hAnsi="Wingdings"/>
        </w:rPr>
      </w:pPr>
      <w:r>
        <w:t>Inspecionar o estado de conservação e fixação das tubulações aparentes, inibindo processos de deterioração com tratamento e pintura</w:t>
      </w:r>
      <w:r>
        <w:rPr>
          <w:spacing w:val="-8"/>
        </w:rPr>
        <w:t xml:space="preserve"> </w:t>
      </w:r>
      <w:r>
        <w:t>adequados;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0"/>
        <w:rPr>
          <w:sz w:val="18"/>
        </w:rPr>
      </w:pPr>
    </w:p>
    <w:p w:rsidR="002930C2" w:rsidRDefault="002930C2" w:rsidP="002930C2">
      <w:pPr>
        <w:pStyle w:val="Ttulo1"/>
      </w:pPr>
      <w:r>
        <w:t>SERVIÇOS SEMESTRAIS DE MANUTENÇÃO EM TUBULAÇÕES E CONEXÕES.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quanto a estanqueidade da rede e dos</w:t>
      </w:r>
      <w:r>
        <w:rPr>
          <w:spacing w:val="-10"/>
        </w:rPr>
        <w:t xml:space="preserve"> </w:t>
      </w:r>
      <w:r>
        <w:t>acessórios;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802"/>
        </w:tabs>
        <w:spacing w:before="216"/>
        <w:ind w:firstLine="0"/>
      </w:pPr>
      <w:r>
        <w:t>– METAIS E LOUÇAS</w:t>
      </w:r>
      <w:r>
        <w:rPr>
          <w:spacing w:val="-3"/>
        </w:rPr>
        <w:t xml:space="preserve"> </w:t>
      </w:r>
      <w:r>
        <w:t>SANITÁRIAS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DIÁRIOS DE MANUTENÇÃO EM LOUÇAS E METAIS.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right="1483" w:firstLine="0"/>
        <w:rPr>
          <w:rFonts w:ascii="Wingdings" w:hAnsi="Wingdings"/>
        </w:rPr>
      </w:pPr>
      <w:r>
        <w:t>Inspecionar a regulagem das válvulas dos mictórios e sanitários e observar vazamentos;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2" w:firstLine="0"/>
        <w:rPr>
          <w:rFonts w:ascii="Wingdings" w:hAnsi="Wingdings"/>
        </w:rPr>
      </w:pPr>
      <w:r>
        <w:t>Testar a operação de torneiras de uso geral, observar vazamentos e realizar reparos;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right="1483" w:firstLine="0"/>
        <w:rPr>
          <w:rFonts w:ascii="Wingdings" w:hAnsi="Wingdings"/>
        </w:rPr>
      </w:pPr>
      <w:r>
        <w:t>Testar a operação de torneiras automáticas, efetuando regulagens de vazão, observar vazamentos e realizar</w:t>
      </w:r>
      <w:r>
        <w:rPr>
          <w:spacing w:val="-1"/>
        </w:rPr>
        <w:t xml:space="preserve"> </w:t>
      </w:r>
      <w:r>
        <w:t>reparos;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</w:t>
      </w:r>
      <w:r>
        <w:rPr>
          <w:spacing w:val="-12"/>
        </w:rPr>
        <w:t xml:space="preserve"> </w:t>
      </w:r>
      <w:r>
        <w:t>sifões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pias,</w:t>
      </w:r>
      <w:r>
        <w:rPr>
          <w:spacing w:val="-12"/>
        </w:rPr>
        <w:t xml:space="preserve"> </w:t>
      </w:r>
      <w:r>
        <w:t>tanques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lavatórios,</w:t>
      </w:r>
      <w:r>
        <w:rPr>
          <w:spacing w:val="-8"/>
        </w:rPr>
        <w:t xml:space="preserve"> </w:t>
      </w:r>
      <w:r>
        <w:t>limpar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substituir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necessário;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9" w:firstLine="0"/>
        <w:rPr>
          <w:rFonts w:ascii="Wingdings" w:hAnsi="Wingdings"/>
        </w:rPr>
      </w:pPr>
      <w:r>
        <w:t>Inspecionar o estado de conservação dos metais, efetuando reapertos e/ ou colocação de peças de acabamentos</w:t>
      </w:r>
      <w:r>
        <w:rPr>
          <w:spacing w:val="-4"/>
        </w:rPr>
        <w:t xml:space="preserve"> </w:t>
      </w:r>
      <w:r>
        <w:t>faltantes;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8"/>
        <w:ind w:right="1481" w:firstLine="0"/>
        <w:rPr>
          <w:rFonts w:ascii="Wingdings" w:hAnsi="Wingdings"/>
        </w:rPr>
      </w:pPr>
      <w:r>
        <w:t>Inspecionar o estado geral das bacias sanitárias, desobstruir e/ ou substituir quando</w:t>
      </w:r>
      <w:r>
        <w:rPr>
          <w:spacing w:val="-3"/>
        </w:rPr>
        <w:t xml:space="preserve"> </w:t>
      </w:r>
      <w:r>
        <w:t>necessário;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1" w:firstLine="0"/>
        <w:rPr>
          <w:rFonts w:ascii="Wingdings" w:hAnsi="Wingdings"/>
        </w:rPr>
      </w:pPr>
      <w:r>
        <w:t>Inspecionar estado geral de pias, tanques, lavatórios e mictórios, limpar e substituir se</w:t>
      </w:r>
      <w:r>
        <w:rPr>
          <w:spacing w:val="-2"/>
        </w:rPr>
        <w:t xml:space="preserve"> </w:t>
      </w:r>
      <w:r>
        <w:t>necessário;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9" w:firstLine="0"/>
        <w:rPr>
          <w:rFonts w:ascii="Wingdings" w:hAnsi="Wingdings"/>
        </w:rPr>
      </w:pPr>
      <w:r>
        <w:t>Inspecionar estado geral de porta papel higiênico, porta papel toalha e porta sabonete líquido, limpar e substituir se</w:t>
      </w:r>
      <w:r>
        <w:rPr>
          <w:spacing w:val="-1"/>
        </w:rPr>
        <w:t xml:space="preserve"> </w:t>
      </w:r>
      <w:r>
        <w:t>necessário;</w:t>
      </w:r>
    </w:p>
    <w:p w:rsidR="002930C2" w:rsidRDefault="002930C2" w:rsidP="002930C2">
      <w:pPr>
        <w:rPr>
          <w:rFonts w:ascii="Wingdings" w:hAnsi="Wingdings"/>
        </w:rPr>
      </w:pPr>
    </w:p>
    <w:p w:rsidR="002930C2" w:rsidRDefault="002930C2" w:rsidP="002930C2">
      <w:pPr>
        <w:pStyle w:val="Ttulo1"/>
        <w:spacing w:before="94"/>
      </w:pPr>
      <w:r>
        <w:t>SERVIÇOS MENSAIS DE MANUTENÇÃO EM LOUÇAS E METAIS.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9" w:firstLine="0"/>
        <w:rPr>
          <w:rFonts w:ascii="Wingdings" w:hAnsi="Wingdings"/>
        </w:rPr>
      </w:pPr>
      <w:r>
        <w:t>Inspecionar os acoplamentos e anéis de vedação, condições e fixação de tubulações flexíveis</w:t>
      </w:r>
      <w:r>
        <w:rPr>
          <w:spacing w:val="-2"/>
        </w:rPr>
        <w:t xml:space="preserve"> </w:t>
      </w:r>
      <w:r>
        <w:t>aparentes;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802"/>
        </w:tabs>
        <w:spacing w:before="214"/>
        <w:ind w:firstLine="0"/>
      </w:pPr>
      <w:r>
        <w:t>– CAPTAÇÃO DE ÁGUAS</w:t>
      </w:r>
      <w:r>
        <w:rPr>
          <w:spacing w:val="5"/>
        </w:rPr>
        <w:t xml:space="preserve"> </w:t>
      </w:r>
      <w:r>
        <w:t>PLUVIAIS</w:t>
      </w:r>
    </w:p>
    <w:p w:rsidR="002930C2" w:rsidRDefault="002930C2" w:rsidP="002930C2">
      <w:pPr>
        <w:spacing w:before="122"/>
        <w:ind w:left="882"/>
        <w:rPr>
          <w:b/>
        </w:rPr>
      </w:pPr>
      <w:r>
        <w:rPr>
          <w:b/>
        </w:rPr>
        <w:t>SERVIÇOS MENSAIS DE CAPTAÇÃO DE ÁGUAS PLUVIAIS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6"/>
        </w:tabs>
        <w:spacing w:before="122"/>
        <w:ind w:right="1478" w:firstLine="0"/>
        <w:jc w:val="both"/>
        <w:rPr>
          <w:rFonts w:ascii="Wingdings" w:hAnsi="Wingdings"/>
        </w:rPr>
      </w:pPr>
      <w:r>
        <w:t>Inspecionar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conservação</w:t>
      </w:r>
      <w:r>
        <w:rPr>
          <w:spacing w:val="-6"/>
        </w:rPr>
        <w:t xml:space="preserve"> </w:t>
      </w:r>
      <w:r>
        <w:t>(caixas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inspeção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tubulações)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fluxo normal da rede de águas pluviais até a interligação com a rede pública e limpar se necessário;</w:t>
      </w:r>
    </w:p>
    <w:p w:rsidR="002930C2" w:rsidRDefault="002930C2" w:rsidP="002930C2">
      <w:pPr>
        <w:pStyle w:val="Ttulo1"/>
        <w:spacing w:before="117"/>
      </w:pPr>
      <w:r>
        <w:t>SERVIÇOS SEMESTRAIS DE CAPTAÇÃO DE ÁGUAS PLUVIAIS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right="1480" w:firstLine="0"/>
        <w:rPr>
          <w:rFonts w:ascii="Wingdings" w:hAnsi="Wingdings"/>
        </w:rPr>
      </w:pPr>
      <w:r>
        <w:t>Inspecionar o estado de conservação de canaletas e grelhas, e limpar se necessário;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802"/>
        </w:tabs>
        <w:spacing w:before="214"/>
        <w:ind w:firstLine="0"/>
      </w:pPr>
      <w:r>
        <w:t xml:space="preserve">– </w:t>
      </w:r>
      <w:r>
        <w:rPr>
          <w:spacing w:val="-2"/>
        </w:rPr>
        <w:t>BOMBAS</w:t>
      </w:r>
      <w:r>
        <w:rPr>
          <w:spacing w:val="-1"/>
        </w:rPr>
        <w:t xml:space="preserve"> </w:t>
      </w:r>
      <w:r>
        <w:t>HIDRAÚLICAS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DIÁRIOS DE BOMBAS HIDRÁULICAS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right="1474" w:firstLine="0"/>
        <w:rPr>
          <w:rFonts w:ascii="Wingdings" w:hAnsi="Wingdings"/>
        </w:rPr>
      </w:pPr>
      <w:r>
        <w:lastRenderedPageBreak/>
        <w:t>Inspecionar o funcionamento das bombas de recalque (principal e reserva) – drenagem e água fria, quanto ao sistema elétrico e</w:t>
      </w:r>
      <w:r>
        <w:rPr>
          <w:spacing w:val="-16"/>
        </w:rPr>
        <w:t xml:space="preserve"> </w:t>
      </w:r>
      <w:r>
        <w:t>mecânico;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0"/>
        <w:ind w:left="1525" w:hanging="643"/>
        <w:rPr>
          <w:rFonts w:ascii="Wingdings" w:hAnsi="Wingdings"/>
        </w:rPr>
      </w:pPr>
      <w:r>
        <w:t>Inspecionar as passagens internas das aberturas de ventilação dos</w:t>
      </w:r>
      <w:r>
        <w:rPr>
          <w:spacing w:val="-8"/>
        </w:rPr>
        <w:t xml:space="preserve"> </w:t>
      </w:r>
      <w:r>
        <w:t>motores;</w:t>
      </w:r>
    </w:p>
    <w:p w:rsidR="002930C2" w:rsidRDefault="002930C2" w:rsidP="002930C2">
      <w:pPr>
        <w:pStyle w:val="Ttulo1"/>
        <w:spacing w:before="117"/>
        <w:ind w:left="944"/>
      </w:pPr>
      <w:r>
        <w:t>SERVIÇOS MENSAIS DE BOMBAS HIDRÁULICAS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 w:hAnsi="Wingdings"/>
        </w:rPr>
      </w:pPr>
      <w:r>
        <w:t>Efetuar manobras nas bombas e na rede de</w:t>
      </w:r>
      <w:r>
        <w:rPr>
          <w:spacing w:val="-13"/>
        </w:rPr>
        <w:t xml:space="preserve"> </w:t>
      </w:r>
      <w:r>
        <w:t>água;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as luvas de</w:t>
      </w:r>
      <w:r>
        <w:rPr>
          <w:spacing w:val="-4"/>
        </w:rPr>
        <w:t xml:space="preserve"> </w:t>
      </w:r>
      <w:r>
        <w:t>acoplamento;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as tubulações e as conexões</w:t>
      </w:r>
      <w:r>
        <w:rPr>
          <w:spacing w:val="-4"/>
        </w:rPr>
        <w:t xml:space="preserve"> </w:t>
      </w:r>
      <w:r>
        <w:t>hidráulicas;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8" w:firstLine="0"/>
        <w:rPr>
          <w:rFonts w:ascii="Wingdings" w:hAnsi="Wingdings"/>
        </w:rPr>
      </w:pPr>
      <w:r>
        <w:t>Inspecionar vazamentos de água nas gaxetas dos registros e válvulas (gaveta, globo e</w:t>
      </w:r>
      <w:r>
        <w:rPr>
          <w:spacing w:val="-3"/>
        </w:rPr>
        <w:t xml:space="preserve"> </w:t>
      </w:r>
      <w:r>
        <w:t>retenção);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e limpar filtros de sucção e sistema de drenagem de</w:t>
      </w:r>
      <w:r>
        <w:rPr>
          <w:spacing w:val="-12"/>
        </w:rPr>
        <w:t xml:space="preserve"> </w:t>
      </w:r>
      <w:r>
        <w:t>água;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76" w:firstLine="0"/>
        <w:rPr>
          <w:rFonts w:ascii="Wingdings" w:hAnsi="Wingdings"/>
        </w:rPr>
      </w:pPr>
      <w:r>
        <w:t>Inspecionar estado de base e dos elementos anti-vibração (coxins) e estado de acoplamento</w:t>
      </w:r>
      <w:r>
        <w:rPr>
          <w:spacing w:val="-3"/>
        </w:rPr>
        <w:t xml:space="preserve"> </w:t>
      </w:r>
      <w:r>
        <w:t>motor/bomba;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flanges, abraçadeiras, juntas flexíveis e</w:t>
      </w:r>
      <w:r>
        <w:rPr>
          <w:spacing w:val="-8"/>
        </w:rPr>
        <w:t xml:space="preserve"> </w:t>
      </w:r>
      <w:r>
        <w:t>mangotes;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focos de oxidação e</w:t>
      </w:r>
      <w:r>
        <w:rPr>
          <w:spacing w:val="-9"/>
        </w:rPr>
        <w:t xml:space="preserve"> </w:t>
      </w:r>
      <w:r>
        <w:t>corrigir;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Inspecionar, lubrificar mancais de rolamento e alinhamento de eixo das</w:t>
      </w:r>
      <w:r>
        <w:rPr>
          <w:spacing w:val="-9"/>
        </w:rPr>
        <w:t xml:space="preserve"> </w:t>
      </w:r>
      <w:r>
        <w:t>bombas;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ruídos e vibrações</w:t>
      </w:r>
      <w:r>
        <w:rPr>
          <w:spacing w:val="-1"/>
        </w:rPr>
        <w:t xml:space="preserve"> </w:t>
      </w:r>
      <w:r>
        <w:t>anormais;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temperaturas dos mancais dos</w:t>
      </w:r>
      <w:r>
        <w:rPr>
          <w:spacing w:val="-7"/>
        </w:rPr>
        <w:t xml:space="preserve"> </w:t>
      </w:r>
      <w:r>
        <w:t>motores;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/>
        </w:rPr>
      </w:pPr>
      <w:r>
        <w:t>Limpar externamente a bomba e</w:t>
      </w:r>
      <w:r>
        <w:rPr>
          <w:spacing w:val="-3"/>
        </w:rPr>
        <w:t xml:space="preserve"> </w:t>
      </w:r>
      <w:r>
        <w:t>motor;</w:t>
      </w:r>
    </w:p>
    <w:p w:rsidR="002930C2" w:rsidRDefault="002930C2" w:rsidP="002930C2">
      <w:pPr>
        <w:rPr>
          <w:rFonts w:ascii="Wingdings"/>
        </w:rPr>
      </w:pPr>
    </w:p>
    <w:p w:rsidR="002930C2" w:rsidRDefault="002930C2" w:rsidP="002930C2">
      <w:pPr>
        <w:pStyle w:val="Ttulo1"/>
        <w:spacing w:before="94"/>
        <w:ind w:left="944"/>
      </w:pPr>
      <w:r>
        <w:t>SERVIÇOS SEMESTRAIS DE BOMBAS HIDRÁULICAS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1" w:firstLine="0"/>
        <w:rPr>
          <w:rFonts w:ascii="Wingdings" w:hAnsi="Wingdings"/>
        </w:rPr>
      </w:pPr>
      <w:r>
        <w:t>Testar a inversão para a bomba reserva ou vice-versa, quando for o caso, por períodos alternados de uma</w:t>
      </w:r>
      <w:r>
        <w:rPr>
          <w:spacing w:val="-2"/>
        </w:rPr>
        <w:t xml:space="preserve"> </w:t>
      </w:r>
      <w:r>
        <w:t>semana;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e limpar contatos</w:t>
      </w:r>
      <w:r>
        <w:rPr>
          <w:spacing w:val="-10"/>
        </w:rPr>
        <w:t xml:space="preserve"> </w:t>
      </w:r>
      <w:r>
        <w:t>elétricos;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ANUAIS DE BOMBAS</w:t>
      </w:r>
      <w:r>
        <w:rPr>
          <w:spacing w:val="-22"/>
        </w:rPr>
        <w:t xml:space="preserve"> </w:t>
      </w:r>
      <w:r>
        <w:t>HIDRÁULICAS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 w:hAnsi="Wingdings"/>
        </w:rPr>
      </w:pPr>
      <w:r>
        <w:t>Inspecionar selo</w:t>
      </w:r>
      <w:r>
        <w:rPr>
          <w:spacing w:val="-3"/>
        </w:rPr>
        <w:t xml:space="preserve"> </w:t>
      </w:r>
      <w:r>
        <w:t>mecânico;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válvula de</w:t>
      </w:r>
      <w:r>
        <w:rPr>
          <w:spacing w:val="-2"/>
        </w:rPr>
        <w:t xml:space="preserve"> </w:t>
      </w:r>
      <w:r>
        <w:t>retenção;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Retocar pintura do conjunto motobomba, tubulações e</w:t>
      </w:r>
      <w:r>
        <w:rPr>
          <w:spacing w:val="-6"/>
        </w:rPr>
        <w:t xml:space="preserve"> </w:t>
      </w:r>
      <w:r>
        <w:t>acessórios;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802"/>
        </w:tabs>
        <w:spacing w:before="215"/>
        <w:ind w:firstLine="0"/>
      </w:pPr>
      <w:r>
        <w:t xml:space="preserve">– SISTEMA DE REUSO DE </w:t>
      </w:r>
      <w:r>
        <w:rPr>
          <w:spacing w:val="-3"/>
        </w:rPr>
        <w:t>ÁGUAS</w:t>
      </w:r>
      <w:r>
        <w:t xml:space="preserve"> PLUVIAIS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DIÁRIOS DE SISTEMA DE REUSO DE ÁGUAS PLUVIAIS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right="1480" w:firstLine="0"/>
        <w:rPr>
          <w:rFonts w:ascii="Wingdings" w:hAnsi="Wingdings"/>
        </w:rPr>
      </w:pPr>
      <w:r>
        <w:t>Inspecionar o funcionamento das bombas dosadoras de cloro/corante, limpar quando</w:t>
      </w:r>
      <w:r>
        <w:rPr>
          <w:spacing w:val="-3"/>
        </w:rPr>
        <w:t xml:space="preserve"> </w:t>
      </w:r>
      <w:r>
        <w:t>necessário;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right="1481" w:firstLine="0"/>
        <w:rPr>
          <w:rFonts w:ascii="Wingdings" w:hAnsi="Wingdings"/>
        </w:rPr>
      </w:pPr>
      <w:r>
        <w:t>Inspecionar os reservatórios de cloro/corante e mangueiras de sucção, limpar e desobstruir quando</w:t>
      </w:r>
      <w:r>
        <w:rPr>
          <w:spacing w:val="-4"/>
        </w:rPr>
        <w:t xml:space="preserve"> </w:t>
      </w:r>
      <w:r>
        <w:t>necessário;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9"/>
        <w:rPr>
          <w:sz w:val="18"/>
        </w:rPr>
      </w:pPr>
    </w:p>
    <w:p w:rsidR="002930C2" w:rsidRDefault="002930C2" w:rsidP="002930C2">
      <w:pPr>
        <w:pStyle w:val="Ttulo1"/>
      </w:pPr>
      <w:r>
        <w:t>SERVIÇOS MENSAIS DE SISTEMA DE REUSO DE ÁGUAS PLUVIAIS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0" w:firstLine="0"/>
        <w:rPr>
          <w:rFonts w:ascii="Wingdings" w:hAnsi="Wingdings"/>
        </w:rPr>
      </w:pPr>
      <w:r>
        <w:t>Inspecionar os filtros de areia, fazer retrolavagem e substituição quando necessário;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ANUAIS DE SISTEMA DE REUSO DE ÁGUAS PLUVIAIS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right="1483" w:firstLine="0"/>
        <w:rPr>
          <w:rFonts w:ascii="Wingdings" w:hAnsi="Wingdings"/>
        </w:rPr>
      </w:pPr>
      <w:r>
        <w:lastRenderedPageBreak/>
        <w:t>Efetuar a limpeza geral do reservatório com produtos adequados e fazer a desinfecção</w:t>
      </w:r>
      <w:r>
        <w:rPr>
          <w:spacing w:val="-1"/>
        </w:rPr>
        <w:t xml:space="preserve"> </w:t>
      </w:r>
      <w:r>
        <w:t>bacteriológica;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30"/>
        </w:numPr>
        <w:tabs>
          <w:tab w:val="left" w:pos="1742"/>
        </w:tabs>
        <w:spacing w:before="215"/>
        <w:ind w:right="1483" w:firstLine="0"/>
      </w:pPr>
      <w:r>
        <w:t>– SISTEMA DE CAIXAS DE INSPEÇÃO (PASSAGEM, GORDURA E ESGOTO</w:t>
      </w:r>
      <w:r>
        <w:rPr>
          <w:spacing w:val="-1"/>
        </w:rPr>
        <w:t xml:space="preserve"> </w:t>
      </w:r>
      <w:r>
        <w:t>)</w:t>
      </w:r>
    </w:p>
    <w:p w:rsidR="002930C2" w:rsidRDefault="002930C2" w:rsidP="002930C2">
      <w:pPr>
        <w:spacing w:before="120"/>
        <w:ind w:left="882"/>
        <w:rPr>
          <w:b/>
        </w:rPr>
      </w:pPr>
      <w:r>
        <w:rPr>
          <w:b/>
        </w:rPr>
        <w:t>SERVIÇOS MENSAIS DE CAIXAS DE INSPEÇÃO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80" w:firstLine="0"/>
        <w:rPr>
          <w:rFonts w:ascii="Wingdings" w:hAnsi="Wingdings"/>
        </w:rPr>
      </w:pPr>
      <w:r>
        <w:t>Inspecionar o estado geral de conservação das caixas de passagem, esgoto e gordura;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  <w:r>
        <w:t>SERVIÇOS SEMESTRAIS DE CAIXAS DE INSPEÇÃO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 w:hAnsi="Wingdings"/>
        </w:rPr>
      </w:pPr>
      <w:r>
        <w:t>Limpar as caixas de inspeção externas e interna dos prédios, inclusive</w:t>
      </w:r>
      <w:r>
        <w:rPr>
          <w:spacing w:val="-4"/>
        </w:rPr>
        <w:t xml:space="preserve"> </w:t>
      </w:r>
      <w:r>
        <w:t>sucção;</w:t>
      </w:r>
    </w:p>
    <w:p w:rsidR="002930C2" w:rsidRDefault="002930C2" w:rsidP="002930C2">
      <w:pPr>
        <w:rPr>
          <w:rFonts w:ascii="Wingdings" w:hAnsi="Wingdings"/>
        </w:rPr>
      </w:pPr>
    </w:p>
    <w:p w:rsidR="002930C2" w:rsidRDefault="002930C2" w:rsidP="002930C2">
      <w:pPr>
        <w:pStyle w:val="Ttulo1"/>
        <w:numPr>
          <w:ilvl w:val="3"/>
          <w:numId w:val="29"/>
        </w:numPr>
        <w:tabs>
          <w:tab w:val="left" w:pos="1619"/>
        </w:tabs>
        <w:spacing w:before="94"/>
        <w:ind w:hanging="736"/>
      </w:pPr>
      <w:r>
        <w:t>– SISTEMA DE COMBATE À</w:t>
      </w:r>
      <w:r>
        <w:rPr>
          <w:spacing w:val="-12"/>
        </w:rPr>
        <w:t xml:space="preserve"> </w:t>
      </w:r>
      <w:r>
        <w:t>INCÊNDIO</w:t>
      </w:r>
    </w:p>
    <w:p w:rsidR="002930C2" w:rsidRDefault="002930C2" w:rsidP="002930C2">
      <w:pPr>
        <w:pStyle w:val="PargrafodaLista"/>
        <w:numPr>
          <w:ilvl w:val="4"/>
          <w:numId w:val="29"/>
        </w:numPr>
        <w:tabs>
          <w:tab w:val="left" w:pos="1802"/>
        </w:tabs>
        <w:spacing w:before="119"/>
        <w:ind w:hanging="919"/>
        <w:rPr>
          <w:b/>
        </w:rPr>
      </w:pPr>
      <w:r>
        <w:rPr>
          <w:b/>
        </w:rPr>
        <w:t>– REDES DE</w:t>
      </w:r>
      <w:r>
        <w:rPr>
          <w:b/>
          <w:spacing w:val="-1"/>
        </w:rPr>
        <w:t xml:space="preserve"> </w:t>
      </w:r>
      <w:r>
        <w:rPr>
          <w:b/>
        </w:rPr>
        <w:t>HIDRANTES</w:t>
      </w:r>
    </w:p>
    <w:p w:rsidR="002930C2" w:rsidRDefault="002930C2" w:rsidP="002930C2">
      <w:pPr>
        <w:spacing w:before="121"/>
        <w:ind w:left="882"/>
      </w:pPr>
      <w:r>
        <w:rPr>
          <w:b/>
        </w:rPr>
        <w:t>SERVIÇOS MENSAIS DE MANUTENÇÃO EM REDES DE HIDRANTES</w:t>
      </w:r>
      <w:r>
        <w:t>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76" w:firstLine="0"/>
        <w:rPr>
          <w:rFonts w:ascii="Wingdings" w:hAnsi="Wingdings"/>
        </w:rPr>
      </w:pPr>
      <w:r>
        <w:t>Inspecionar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estanqueidade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registros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válvulas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existência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vazamentos e/ou outros defeitos nas</w:t>
      </w:r>
      <w:r>
        <w:rPr>
          <w:spacing w:val="-7"/>
        </w:rPr>
        <w:t xml:space="preserve"> </w:t>
      </w:r>
      <w:r>
        <w:t>tubulações;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  <w:r>
        <w:t>SERVIÇOS TRIMESTRAIS DE MANUTENÇÃO EM REDE DE HIDRANTES.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 w:hAnsi="Wingdings"/>
        </w:rPr>
      </w:pPr>
      <w:r>
        <w:t>Examinar o estado de conservação dos avisos de alerta e</w:t>
      </w:r>
      <w:r>
        <w:rPr>
          <w:spacing w:val="-8"/>
        </w:rPr>
        <w:t xml:space="preserve"> </w:t>
      </w:r>
      <w:r>
        <w:t>orientação;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Limpar as caixas e compartimentos dos sistemas, lubrificando as partes</w:t>
      </w:r>
      <w:r>
        <w:rPr>
          <w:spacing w:val="-11"/>
        </w:rPr>
        <w:t xml:space="preserve"> </w:t>
      </w:r>
      <w:r>
        <w:t>móveis;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ANUAIS DE MANUTENÇÃO EM REDE DE HIDRANTES.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82" w:firstLine="0"/>
        <w:rPr>
          <w:rFonts w:ascii="Wingdings" w:hAnsi="Wingdings"/>
        </w:rPr>
      </w:pPr>
      <w:r>
        <w:t>Testar o sistema, verificando as condições dos registros, acoplamentos, mangueiras e demais</w:t>
      </w:r>
      <w:r>
        <w:rPr>
          <w:spacing w:val="-2"/>
        </w:rPr>
        <w:t xml:space="preserve"> </w:t>
      </w:r>
      <w:r>
        <w:t>componentes;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29"/>
        </w:numPr>
        <w:tabs>
          <w:tab w:val="left" w:pos="1802"/>
        </w:tabs>
        <w:spacing w:before="214"/>
        <w:ind w:hanging="919"/>
      </w:pPr>
      <w:r>
        <w:t xml:space="preserve">– </w:t>
      </w:r>
      <w:r>
        <w:rPr>
          <w:spacing w:val="-2"/>
        </w:rPr>
        <w:t xml:space="preserve">BOMBAS </w:t>
      </w:r>
      <w:r>
        <w:t>DE</w:t>
      </w:r>
      <w:r>
        <w:rPr>
          <w:spacing w:val="3"/>
        </w:rPr>
        <w:t xml:space="preserve"> </w:t>
      </w:r>
      <w:r>
        <w:t>INCÊNDIO</w:t>
      </w:r>
    </w:p>
    <w:p w:rsidR="002930C2" w:rsidRDefault="002930C2" w:rsidP="002930C2">
      <w:pPr>
        <w:spacing w:before="122"/>
        <w:ind w:left="882"/>
        <w:rPr>
          <w:b/>
        </w:rPr>
      </w:pPr>
      <w:r>
        <w:rPr>
          <w:b/>
        </w:rPr>
        <w:t>SERVIÇOS MENSAIS DE MANUTENÇÃO EM BOMBAS DE INCÊNDIO.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Efetuar manobras e testes nas</w:t>
      </w:r>
      <w:r>
        <w:rPr>
          <w:spacing w:val="-8"/>
        </w:rPr>
        <w:t xml:space="preserve"> </w:t>
      </w:r>
      <w:r>
        <w:t>bombas;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temperatura, ruídos e vibrações dos mancais e dos</w:t>
      </w:r>
      <w:r>
        <w:rPr>
          <w:spacing w:val="-11"/>
        </w:rPr>
        <w:t xml:space="preserve"> </w:t>
      </w:r>
      <w:r>
        <w:t>motores;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5"/>
      </w:pPr>
      <w:r>
        <w:t>SERVIÇOS TRIMESTRAIS DE MANUTENÇÃO EM BOMBAS DE INCÊNDIO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left="1525" w:hanging="643"/>
        <w:rPr>
          <w:rFonts w:ascii="Wingdings"/>
        </w:rPr>
      </w:pPr>
      <w:r>
        <w:t>Inspecionar funcionamento do conjunto de moto bomba, testar e</w:t>
      </w:r>
      <w:r>
        <w:rPr>
          <w:spacing w:val="-18"/>
        </w:rPr>
        <w:t xml:space="preserve"> </w:t>
      </w:r>
      <w:r>
        <w:t>lubrificar;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válvulas de gaveta, sucção, globo, retenção, descarga e by</w:t>
      </w:r>
      <w:r>
        <w:rPr>
          <w:spacing w:val="-11"/>
        </w:rPr>
        <w:t xml:space="preserve"> </w:t>
      </w:r>
      <w:r>
        <w:t>pass;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Inspecionar alinhamento e acoplamento do conjunto</w:t>
      </w:r>
      <w:r>
        <w:rPr>
          <w:spacing w:val="-7"/>
        </w:rPr>
        <w:t xml:space="preserve"> </w:t>
      </w:r>
      <w:r>
        <w:t>motobomba;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Realizar analise de vibração com emissão de relalório</w:t>
      </w:r>
      <w:r>
        <w:rPr>
          <w:spacing w:val="-2"/>
        </w:rPr>
        <w:t xml:space="preserve"> </w:t>
      </w:r>
      <w:r>
        <w:t>técnico;</w:t>
      </w:r>
    </w:p>
    <w:p w:rsidR="002930C2" w:rsidRDefault="002930C2" w:rsidP="002930C2">
      <w:pPr>
        <w:pStyle w:val="Ttulo1"/>
        <w:spacing w:before="120"/>
      </w:pPr>
      <w:r>
        <w:t>SERVIÇOS SEMESTRAIS DE MANUTENÇÃO EM BOMBAS DE INCÊNDIO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9" w:firstLine="0"/>
        <w:rPr>
          <w:rFonts w:ascii="Wingdings" w:hAnsi="Wingdings"/>
        </w:rPr>
      </w:pPr>
      <w:r>
        <w:t>Inspecionar tubulação, fixação, conexões e vazamentos e manobrar registros hidráulicos do princípio ao fim de</w:t>
      </w:r>
      <w:r>
        <w:rPr>
          <w:spacing w:val="-6"/>
        </w:rPr>
        <w:t xml:space="preserve"> </w:t>
      </w:r>
      <w:r>
        <w:t>curso;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4"/>
      </w:pPr>
    </w:p>
    <w:p w:rsidR="002930C2" w:rsidRDefault="002930C2" w:rsidP="002930C2">
      <w:pPr>
        <w:pStyle w:val="Ttulo1"/>
        <w:spacing w:before="214"/>
      </w:pPr>
      <w:r>
        <w:t>SERVIÇOS ANUAIS DE MANUTENÇÃO EM BOMBAS DE INCÊNDIO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4"/>
        <w:ind w:left="1525" w:hanging="643"/>
        <w:rPr>
          <w:rFonts w:ascii="Wingdings" w:hAnsi="Wingdings"/>
        </w:rPr>
      </w:pPr>
      <w:r>
        <w:t>Inspecionar válvula de</w:t>
      </w:r>
      <w:r>
        <w:rPr>
          <w:spacing w:val="-2"/>
        </w:rPr>
        <w:t xml:space="preserve"> </w:t>
      </w:r>
      <w:r>
        <w:t>retenção;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Retocar pintura do conjunto moto bomba, tubulações e</w:t>
      </w:r>
      <w:r>
        <w:rPr>
          <w:spacing w:val="-8"/>
        </w:rPr>
        <w:t xml:space="preserve"> </w:t>
      </w:r>
      <w:r>
        <w:t>acessórios;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rPr>
          <w:sz w:val="24"/>
        </w:rPr>
      </w:pPr>
    </w:p>
    <w:p w:rsidR="002930C2" w:rsidRPr="0010096D" w:rsidRDefault="002930C2" w:rsidP="002930C2">
      <w:pPr>
        <w:pStyle w:val="Ttulo1"/>
        <w:numPr>
          <w:ilvl w:val="4"/>
          <w:numId w:val="29"/>
        </w:numPr>
        <w:tabs>
          <w:tab w:val="left" w:pos="1802"/>
        </w:tabs>
        <w:spacing w:before="5"/>
        <w:ind w:hanging="919"/>
        <w:rPr>
          <w:sz w:val="11"/>
        </w:rPr>
      </w:pPr>
      <w:r>
        <w:t>– PORTA CORTA</w:t>
      </w:r>
      <w:r w:rsidRPr="0010096D">
        <w:rPr>
          <w:spacing w:val="-13"/>
        </w:rPr>
        <w:t xml:space="preserve"> </w:t>
      </w:r>
      <w:r>
        <w:t>FOGO</w:t>
      </w:r>
    </w:p>
    <w:p w:rsidR="002930C2" w:rsidRPr="0010096D" w:rsidRDefault="002930C2" w:rsidP="002930C2">
      <w:pPr>
        <w:pStyle w:val="Ttulo1"/>
        <w:tabs>
          <w:tab w:val="left" w:pos="1802"/>
        </w:tabs>
        <w:spacing w:before="5"/>
        <w:ind w:left="1801"/>
        <w:rPr>
          <w:sz w:val="11"/>
        </w:rPr>
      </w:pPr>
    </w:p>
    <w:p w:rsidR="002930C2" w:rsidRDefault="002930C2" w:rsidP="002930C2">
      <w:pPr>
        <w:spacing w:before="94"/>
        <w:ind w:left="882"/>
        <w:rPr>
          <w:b/>
        </w:rPr>
      </w:pPr>
      <w:r>
        <w:rPr>
          <w:b/>
        </w:rPr>
        <w:t>SERVIÇOS MENSAIS DE MANUTENÇÃO EM PORTAS CORTA FOGO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75" w:firstLine="0"/>
        <w:rPr>
          <w:rFonts w:ascii="Wingdings" w:hAnsi="Wingdings"/>
        </w:rPr>
      </w:pPr>
      <w:r>
        <w:t>Inspecionar o funcionamento das portas e ajustar dispositivos anti-pânicos e ou fechaduras e lubrificar e ajustar molas ( pressão</w:t>
      </w:r>
      <w:r>
        <w:rPr>
          <w:spacing w:val="-10"/>
        </w:rPr>
        <w:t xml:space="preserve"> </w:t>
      </w:r>
      <w:r>
        <w:t>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Verificar estado de pintura e</w:t>
      </w:r>
      <w:r>
        <w:rPr>
          <w:spacing w:val="-1"/>
        </w:rPr>
        <w:t xml:space="preserve"> </w:t>
      </w:r>
      <w:r>
        <w:t>sinalização;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Verificar as condições estruturais ( paredes, enchimentos, perfis de</w:t>
      </w:r>
      <w:r>
        <w:rPr>
          <w:spacing w:val="13"/>
        </w:rPr>
        <w:t xml:space="preserve"> </w:t>
      </w:r>
      <w:r>
        <w:t>acabamento</w:t>
      </w:r>
    </w:p>
    <w:p w:rsidR="002930C2" w:rsidRDefault="002930C2" w:rsidP="002930C2">
      <w:pPr>
        <w:pStyle w:val="Corpodetexto"/>
        <w:spacing w:before="1"/>
        <w:ind w:left="882"/>
      </w:pPr>
      <w:r>
        <w:t>) 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9"/>
        <w:rPr>
          <w:sz w:val="18"/>
        </w:rPr>
      </w:pPr>
    </w:p>
    <w:p w:rsidR="002930C2" w:rsidRDefault="002930C2" w:rsidP="002930C2">
      <w:pPr>
        <w:pStyle w:val="Ttulo1"/>
        <w:numPr>
          <w:ilvl w:val="4"/>
          <w:numId w:val="29"/>
        </w:numPr>
        <w:tabs>
          <w:tab w:val="left" w:pos="1802"/>
        </w:tabs>
        <w:ind w:hanging="919"/>
      </w:pPr>
      <w:r>
        <w:t>– CENTRAL DE</w:t>
      </w:r>
      <w:r>
        <w:rPr>
          <w:spacing w:val="1"/>
        </w:rPr>
        <w:t xml:space="preserve"> </w:t>
      </w:r>
      <w:r>
        <w:t>ALARME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MENSAIS DE MANUTENÇÃO EM CENTRAL DE ALARME.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2" w:firstLine="0"/>
        <w:rPr>
          <w:rFonts w:ascii="Wingdings" w:hAnsi="Wingdings"/>
        </w:rPr>
      </w:pPr>
      <w:r>
        <w:t>Inspecionar o funcionamento da central efetuando simulações para garantir segurança e operacionalidade no</w:t>
      </w:r>
      <w:r>
        <w:rPr>
          <w:spacing w:val="-3"/>
        </w:rPr>
        <w:t xml:space="preserve"> </w:t>
      </w:r>
      <w:r>
        <w:t>sistema;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 w:hAnsi="Wingdings"/>
        </w:rPr>
      </w:pPr>
      <w:r>
        <w:t>Inspecionar as lâmpadas / led’s de</w:t>
      </w:r>
      <w:r>
        <w:rPr>
          <w:spacing w:val="-5"/>
        </w:rPr>
        <w:t xml:space="preserve"> </w:t>
      </w:r>
      <w:r>
        <w:t>sinalização;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left="1525" w:hanging="643"/>
        <w:rPr>
          <w:rFonts w:ascii="Wingdings"/>
        </w:rPr>
      </w:pPr>
      <w:r>
        <w:t>Inspecionar a sonoridade do sistema de</w:t>
      </w:r>
      <w:r>
        <w:rPr>
          <w:spacing w:val="-4"/>
        </w:rPr>
        <w:t xml:space="preserve"> </w:t>
      </w:r>
      <w:r>
        <w:t>alarme;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 w:hAnsi="Wingdings"/>
        </w:rPr>
      </w:pPr>
      <w:r>
        <w:t>Inspecionar todas as ligações central, inclusive</w:t>
      </w:r>
      <w:r>
        <w:rPr>
          <w:spacing w:val="-6"/>
        </w:rPr>
        <w:t xml:space="preserve"> </w:t>
      </w:r>
      <w:r>
        <w:t>baterias;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19"/>
        <w:ind w:left="1525" w:hanging="643"/>
        <w:rPr>
          <w:rFonts w:ascii="Wingdings"/>
        </w:rPr>
      </w:pPr>
      <w:r>
        <w:t>Inspecionar bornes e</w:t>
      </w:r>
      <w:r>
        <w:rPr>
          <w:spacing w:val="-4"/>
        </w:rPr>
        <w:t xml:space="preserve"> </w:t>
      </w:r>
      <w:r>
        <w:t>baterias;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6"/>
      </w:pPr>
      <w:r>
        <w:t>SERVIÇOS ANUAIS DE MANUTENÇÃO EM CENTRAL DE ALARME.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3"/>
        <w:ind w:right="1482" w:firstLine="0"/>
        <w:rPr>
          <w:rFonts w:ascii="Wingdings" w:hAnsi="Wingdings"/>
        </w:rPr>
      </w:pPr>
      <w:r>
        <w:t>Reapertar todas as conexões, disjuntores, barramentos, terminais de contatos e aterramento e demais ligações</w:t>
      </w:r>
      <w:r>
        <w:rPr>
          <w:spacing w:val="-4"/>
        </w:rPr>
        <w:t xml:space="preserve"> </w:t>
      </w:r>
      <w:r>
        <w:t>necessárias;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1"/>
        <w:ind w:right="1480" w:firstLine="0"/>
        <w:rPr>
          <w:rFonts w:ascii="Wingdings" w:hAnsi="Wingdings"/>
        </w:rPr>
      </w:pPr>
      <w:r>
        <w:t>Efetuar limpeza da placa com limpa contato e conservação da caixa da central de alarmes e quando necessários efetuar</w:t>
      </w:r>
      <w:r>
        <w:rPr>
          <w:spacing w:val="-3"/>
        </w:rPr>
        <w:t xml:space="preserve"> </w:t>
      </w:r>
      <w:r>
        <w:t>reparos;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3"/>
          <w:numId w:val="28"/>
        </w:numPr>
        <w:tabs>
          <w:tab w:val="left" w:pos="1619"/>
        </w:tabs>
        <w:spacing w:before="214" w:line="352" w:lineRule="auto"/>
        <w:ind w:right="7183" w:firstLine="0"/>
      </w:pPr>
      <w:r>
        <w:t>– REVESTIMENTOS 2.1.1.6.1-</w:t>
      </w:r>
      <w:r>
        <w:rPr>
          <w:spacing w:val="1"/>
        </w:rPr>
        <w:t xml:space="preserve"> </w:t>
      </w:r>
      <w:r>
        <w:t>PISOS</w:t>
      </w:r>
    </w:p>
    <w:p w:rsidR="002930C2" w:rsidRDefault="002930C2" w:rsidP="002930C2">
      <w:pPr>
        <w:spacing w:before="3"/>
        <w:ind w:left="882"/>
        <w:rPr>
          <w:b/>
        </w:rPr>
      </w:pPr>
      <w:r>
        <w:rPr>
          <w:b/>
        </w:rPr>
        <w:t>SERVIÇOS TRIMESTRAIS DE MANUTENÇÃO DE PISO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525"/>
          <w:tab w:val="left" w:pos="1526"/>
        </w:tabs>
        <w:spacing w:before="122"/>
        <w:ind w:right="1480" w:firstLine="0"/>
        <w:rPr>
          <w:rFonts w:ascii="Wingdings" w:hAnsi="Wingdings"/>
        </w:rPr>
      </w:pPr>
      <w:r>
        <w:t>Avaliação e análise de pisos (tacos, mármores, porcelanatos, cerâmicos, laváveis, em mantas, em placas, cimentados, elevados, etc</w:t>
      </w:r>
      <w:r>
        <w:rPr>
          <w:spacing w:val="-3"/>
        </w:rPr>
        <w:t xml:space="preserve"> </w:t>
      </w:r>
      <w:r>
        <w:t>)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4"/>
          <w:numId w:val="28"/>
        </w:numPr>
        <w:tabs>
          <w:tab w:val="left" w:pos="1802"/>
        </w:tabs>
        <w:spacing w:before="1"/>
        <w:ind w:hanging="919"/>
      </w:pPr>
      <w:r>
        <w:t>-PAREDES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TRIMESTRAIS DE MANUTENÇÃO DE REVESTIMENTO DE PAREDES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1"/>
        <w:ind w:right="1481" w:firstLine="0"/>
        <w:rPr>
          <w:rFonts w:ascii="Wingdings" w:hAnsi="Wingdings"/>
        </w:rPr>
      </w:pPr>
      <w:r>
        <w:t>Avaliação e análise de argamassas, recobrimento de paredes (riscos, fissuras, trincas, etc)</w:t>
      </w:r>
      <w:r>
        <w:rPr>
          <w:spacing w:val="-3"/>
        </w:rPr>
        <w:t xml:space="preserve"> </w:t>
      </w:r>
      <w:r>
        <w:t>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"/>
        <w:ind w:right="1479" w:firstLine="0"/>
        <w:rPr>
          <w:rFonts w:ascii="Wingdings" w:hAnsi="Wingdings"/>
        </w:rPr>
      </w:pPr>
      <w:r>
        <w:t>Avaliação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análise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revestimentos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madeira</w:t>
      </w:r>
      <w:r>
        <w:rPr>
          <w:spacing w:val="-21"/>
        </w:rPr>
        <w:t xml:space="preserve"> </w:t>
      </w:r>
      <w:r>
        <w:t>(fixação,</w:t>
      </w:r>
      <w:r>
        <w:rPr>
          <w:spacing w:val="-14"/>
        </w:rPr>
        <w:t xml:space="preserve"> </w:t>
      </w:r>
      <w:r>
        <w:t>desgastes,</w:t>
      </w:r>
      <w:r>
        <w:rPr>
          <w:spacing w:val="-14"/>
        </w:rPr>
        <w:t xml:space="preserve"> </w:t>
      </w:r>
      <w:r>
        <w:t>cupins, etc);</w:t>
      </w:r>
    </w:p>
    <w:p w:rsidR="002930C2" w:rsidRDefault="002930C2" w:rsidP="002930C2">
      <w:pPr>
        <w:pStyle w:val="Corpodetexto"/>
        <w:spacing w:before="2"/>
        <w:rPr>
          <w:sz w:val="32"/>
        </w:rPr>
      </w:pPr>
    </w:p>
    <w:p w:rsidR="002930C2" w:rsidRDefault="002930C2" w:rsidP="002930C2">
      <w:pPr>
        <w:pStyle w:val="Ttulo1"/>
      </w:pPr>
      <w:r>
        <w:t>SERVIÇOS SEMESTRAIS DE MANUTENÇÃO DE REVESTIMENTO DE PAREDES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4"/>
        <w:ind w:firstLine="0"/>
        <w:rPr>
          <w:rFonts w:ascii="Wingdings" w:hAnsi="Wingdings"/>
        </w:rPr>
      </w:pPr>
      <w:r>
        <w:t>Avaliação e análise de desgaste de pintura;</w:t>
      </w:r>
    </w:p>
    <w:p w:rsidR="002930C2" w:rsidRDefault="002930C2" w:rsidP="002930C2">
      <w:pPr>
        <w:rPr>
          <w:rFonts w:ascii="Wingdings" w:hAnsi="Wingdings"/>
        </w:rPr>
      </w:pPr>
    </w:p>
    <w:p w:rsidR="002930C2" w:rsidRDefault="002930C2" w:rsidP="002930C2">
      <w:pPr>
        <w:pStyle w:val="Ttulo1"/>
        <w:numPr>
          <w:ilvl w:val="4"/>
          <w:numId w:val="28"/>
        </w:numPr>
        <w:tabs>
          <w:tab w:val="left" w:pos="1802"/>
        </w:tabs>
        <w:spacing w:before="93"/>
        <w:ind w:hanging="919"/>
      </w:pPr>
      <w:r>
        <w:t>– FORROS</w:t>
      </w:r>
    </w:p>
    <w:p w:rsidR="002930C2" w:rsidRDefault="002930C2" w:rsidP="002930C2">
      <w:pPr>
        <w:pStyle w:val="Ttulo1"/>
        <w:tabs>
          <w:tab w:val="left" w:pos="1802"/>
        </w:tabs>
        <w:spacing w:before="93"/>
        <w:ind w:left="1801"/>
      </w:pP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SEMESTRAIS DE MANUTENÇÃO DE REVESTIMENTO DE FORRO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2"/>
        <w:ind w:right="1480" w:firstLine="0"/>
        <w:jc w:val="both"/>
        <w:rPr>
          <w:rFonts w:ascii="Wingdings" w:hAnsi="Wingdings"/>
        </w:rPr>
      </w:pPr>
      <w:r>
        <w:t>Avaliação e análise de forros, inclusive nivelamento para alertar sobre existência de anomalias na estrutura de fixação ( madeira, placas de gesso, gesso acartonado, estuque</w:t>
      </w:r>
      <w:r>
        <w:rPr>
          <w:spacing w:val="-1"/>
        </w:rPr>
        <w:t xml:space="preserve"> </w:t>
      </w:r>
      <w:r>
        <w:t>);</w:t>
      </w:r>
    </w:p>
    <w:p w:rsidR="002930C2" w:rsidRDefault="002930C2" w:rsidP="002930C2">
      <w:pPr>
        <w:pStyle w:val="Corpodetexto"/>
        <w:spacing w:before="4"/>
        <w:rPr>
          <w:sz w:val="32"/>
        </w:rPr>
      </w:pPr>
    </w:p>
    <w:p w:rsidR="002930C2" w:rsidRDefault="002930C2" w:rsidP="002930C2">
      <w:pPr>
        <w:pStyle w:val="Ttulo1"/>
        <w:numPr>
          <w:ilvl w:val="3"/>
          <w:numId w:val="27"/>
        </w:numPr>
        <w:tabs>
          <w:tab w:val="left" w:pos="1619"/>
        </w:tabs>
        <w:ind w:firstLine="0"/>
      </w:pPr>
      <w:r>
        <w:t>– PAINÉIS</w:t>
      </w:r>
      <w:r>
        <w:rPr>
          <w:spacing w:val="-3"/>
        </w:rPr>
        <w:t xml:space="preserve"> </w:t>
      </w:r>
      <w:r>
        <w:t>DIVISÓRIOS</w:t>
      </w:r>
    </w:p>
    <w:p w:rsidR="002930C2" w:rsidRDefault="002930C2" w:rsidP="002930C2">
      <w:pPr>
        <w:spacing w:before="119"/>
        <w:ind w:left="882"/>
        <w:rPr>
          <w:b/>
        </w:rPr>
      </w:pPr>
      <w:r>
        <w:rPr>
          <w:b/>
        </w:rPr>
        <w:t>SERVIÇOS ANUAIS DE MANUTENÇÃO DE PAINÉIS DIVISÓRIOS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4" w:line="252" w:lineRule="exact"/>
        <w:ind w:firstLine="0"/>
        <w:rPr>
          <w:rFonts w:ascii="Wingdings" w:hAnsi="Wingdings"/>
        </w:rPr>
      </w:pPr>
      <w:r>
        <w:t>Inspeção e reaperto dos sistemas de fixação (perfis de alumínio,</w:t>
      </w:r>
      <w:r>
        <w:rPr>
          <w:spacing w:val="-12"/>
        </w:rPr>
        <w:t xml:space="preserve"> </w:t>
      </w:r>
      <w:r>
        <w:t>parafusos);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right="1476" w:firstLine="0"/>
        <w:rPr>
          <w:rFonts w:ascii="Wingdings" w:hAnsi="Wingdings"/>
        </w:rPr>
      </w:pPr>
      <w:r>
        <w:t>Inspecionar painéis, rodapés, acabamentos procedendo-se os ajustes que venham a ser</w:t>
      </w:r>
      <w:r>
        <w:rPr>
          <w:spacing w:val="1"/>
        </w:rPr>
        <w:t xml:space="preserve"> </w:t>
      </w:r>
      <w:r>
        <w:t>necessários;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3"/>
          <w:numId w:val="27"/>
        </w:numPr>
        <w:tabs>
          <w:tab w:val="left" w:pos="1619"/>
        </w:tabs>
        <w:spacing w:before="213" w:line="352" w:lineRule="auto"/>
        <w:ind w:right="3876" w:firstLine="0"/>
      </w:pPr>
      <w:r>
        <w:t>– ESQUADRIAS METÁLICAS/GRADIS/PORTÕES SERVIÇOS MENSAIS DE MANUTENÇÃO DE</w:t>
      </w:r>
      <w:r>
        <w:rPr>
          <w:spacing w:val="-20"/>
        </w:rPr>
        <w:t xml:space="preserve"> </w:t>
      </w:r>
      <w:r>
        <w:t>ESQUADRIAS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3"/>
        <w:ind w:right="1476" w:firstLine="0"/>
        <w:rPr>
          <w:rFonts w:ascii="Wingdings" w:hAnsi="Wingdings"/>
        </w:rPr>
      </w:pPr>
      <w:r>
        <w:t>Inspecionar portões mecânicos e eletrônicos, ajustar e lubrificar quando necessário;</w:t>
      </w:r>
    </w:p>
    <w:p w:rsidR="002930C2" w:rsidRDefault="002930C2" w:rsidP="002930C2">
      <w:pPr>
        <w:pStyle w:val="Corpodetexto"/>
        <w:spacing w:before="5"/>
        <w:rPr>
          <w:sz w:val="32"/>
        </w:rPr>
      </w:pPr>
    </w:p>
    <w:p w:rsidR="002930C2" w:rsidRDefault="002930C2" w:rsidP="002930C2">
      <w:pPr>
        <w:pStyle w:val="Ttulo1"/>
      </w:pPr>
      <w:r>
        <w:t>SERVIÇOS TRIMESTRAIS DE MANUTENÇÃO DE ESQUADRIAS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1"/>
        <w:ind w:right="1480" w:firstLine="0"/>
        <w:rPr>
          <w:rFonts w:ascii="Wingdings" w:hAnsi="Wingdings"/>
        </w:rPr>
      </w:pPr>
      <w:r>
        <w:t>Inspecionar gradis, quando necessário refazer solda e tratar pontos de corrosão;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" w:line="252" w:lineRule="exact"/>
        <w:ind w:firstLine="0"/>
        <w:rPr>
          <w:rFonts w:ascii="Wingdings" w:hAnsi="Wingdings"/>
        </w:rPr>
      </w:pPr>
      <w:r>
        <w:t>Avaliação e análise de desgaste de</w:t>
      </w:r>
      <w:r>
        <w:rPr>
          <w:spacing w:val="-2"/>
        </w:rPr>
        <w:t xml:space="preserve"> </w:t>
      </w:r>
      <w:r>
        <w:t>pintura;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line="252" w:lineRule="exact"/>
        <w:ind w:firstLine="0"/>
        <w:rPr>
          <w:rFonts w:ascii="Wingdings" w:hAnsi="Wingdings"/>
        </w:rPr>
      </w:pPr>
      <w:r>
        <w:t>Inspecionar aterramento de gradis, ajustar quando</w:t>
      </w:r>
      <w:r>
        <w:rPr>
          <w:spacing w:val="-7"/>
        </w:rPr>
        <w:t xml:space="preserve"> </w:t>
      </w:r>
      <w:r>
        <w:t>necessário;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" w:line="252" w:lineRule="exact"/>
        <w:ind w:firstLine="0"/>
        <w:rPr>
          <w:rFonts w:ascii="Wingdings"/>
        </w:rPr>
      </w:pPr>
      <w:r>
        <w:t>Inspecionar e Lubrificar caixilhos de</w:t>
      </w:r>
      <w:r>
        <w:rPr>
          <w:spacing w:val="-7"/>
        </w:rPr>
        <w:t xml:space="preserve"> </w:t>
      </w:r>
      <w:r>
        <w:t>ferro;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line="252" w:lineRule="exact"/>
        <w:ind w:firstLine="0"/>
        <w:rPr>
          <w:rFonts w:ascii="Wingdings" w:hAnsi="Wingdings"/>
        </w:rPr>
      </w:pPr>
      <w:r>
        <w:t>Inspecionar alavancas, braços, fechos e acessórios de</w:t>
      </w:r>
      <w:r>
        <w:rPr>
          <w:spacing w:val="-6"/>
        </w:rPr>
        <w:t xml:space="preserve"> </w:t>
      </w:r>
      <w:r>
        <w:t>caixilhos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"/>
        <w:rPr>
          <w:sz w:val="27"/>
        </w:rPr>
      </w:pPr>
    </w:p>
    <w:p w:rsidR="002930C2" w:rsidRDefault="002930C2" w:rsidP="002930C2">
      <w:pPr>
        <w:pStyle w:val="Ttulo1"/>
        <w:numPr>
          <w:ilvl w:val="3"/>
          <w:numId w:val="27"/>
        </w:numPr>
        <w:tabs>
          <w:tab w:val="left" w:pos="1619"/>
        </w:tabs>
        <w:ind w:firstLine="0"/>
      </w:pPr>
      <w:r>
        <w:t xml:space="preserve">– </w:t>
      </w:r>
      <w:r>
        <w:rPr>
          <w:spacing w:val="-3"/>
        </w:rPr>
        <w:t>ÁREAS</w:t>
      </w:r>
      <w:r>
        <w:rPr>
          <w:spacing w:val="6"/>
        </w:rPr>
        <w:t xml:space="preserve"> </w:t>
      </w:r>
      <w:r>
        <w:t>EXTERNAS</w:t>
      </w:r>
    </w:p>
    <w:p w:rsidR="002930C2" w:rsidRDefault="002930C2" w:rsidP="002930C2">
      <w:pPr>
        <w:spacing w:before="122"/>
        <w:ind w:left="882"/>
        <w:rPr>
          <w:b/>
        </w:rPr>
      </w:pPr>
      <w:r>
        <w:rPr>
          <w:b/>
        </w:rPr>
        <w:t>SERVIÇOS SEMANAIS DE MANUTENÇÃO EXTERNA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21"/>
        <w:ind w:firstLine="0"/>
        <w:rPr>
          <w:rFonts w:ascii="Wingdings" w:hAnsi="Wingdings"/>
        </w:rPr>
      </w:pPr>
      <w:r>
        <w:t>Inspecionar áreas ajardinadas, retirando detritos, papéis e</w:t>
      </w:r>
      <w:r>
        <w:rPr>
          <w:spacing w:val="-8"/>
        </w:rPr>
        <w:t xml:space="preserve"> </w:t>
      </w:r>
      <w:r>
        <w:t>folhagens;</w:t>
      </w:r>
    </w:p>
    <w:p w:rsidR="002930C2" w:rsidRDefault="002930C2" w:rsidP="002930C2">
      <w:pPr>
        <w:pStyle w:val="Ttulo1"/>
        <w:spacing w:before="119"/>
      </w:pPr>
      <w:r>
        <w:t>SERVIÇOS MENSAIS DE MANUTENÇÃO EXTERNA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spacing w:before="116"/>
        <w:ind w:right="1483" w:firstLine="0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>Inspecionar pisos de calçadas, escadas e rampas, verificando trincas, fissuras, destacamentos, procedendo-se aos ajustes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necessários;</w:t>
      </w:r>
    </w:p>
    <w:p w:rsidR="002930C2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right="1476" w:firstLine="0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>Inspecionar o estado geral de guias e sarjetas verificando alinhamento, destacamento de concreto, quebra, etc. procedendo-se aos ajustes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necessários;</w:t>
      </w:r>
    </w:p>
    <w:p w:rsidR="002930C2" w:rsidRPr="00E612D7" w:rsidRDefault="002930C2" w:rsidP="002930C2">
      <w:pPr>
        <w:pStyle w:val="PargrafodaLista"/>
        <w:numPr>
          <w:ilvl w:val="2"/>
          <w:numId w:val="38"/>
        </w:numPr>
        <w:tabs>
          <w:tab w:val="left" w:pos="1875"/>
          <w:tab w:val="left" w:pos="1876"/>
        </w:tabs>
        <w:ind w:right="1482" w:firstLine="0"/>
        <w:jc w:val="both"/>
        <w:rPr>
          <w:rFonts w:ascii="Wingdings" w:hAnsi="Wingdings"/>
          <w:sz w:val="24"/>
        </w:rPr>
        <w:sectPr w:rsidR="002930C2" w:rsidRPr="00E612D7">
          <w:pgSz w:w="11910" w:h="16840"/>
          <w:pgMar w:top="2220" w:right="220" w:bottom="280" w:left="820" w:header="756" w:footer="0" w:gutter="0"/>
          <w:cols w:space="720"/>
        </w:sectPr>
      </w:pPr>
      <w:r>
        <w:rPr>
          <w:rFonts w:ascii="Times New Roman" w:hAnsi="Times New Roman"/>
          <w:sz w:val="24"/>
        </w:rPr>
        <w:t>Inspecionar e avaliar o estado geral de fachadas, quanto a elementos estruturais, seus revestimentos, desplacamento de argamassa, brises, pintura, etc, procedendo-se aos ajustes necessários, observando as características e restrições dos prédios tombados;</w:t>
      </w:r>
    </w:p>
    <w:p w:rsidR="002930C2" w:rsidRDefault="002930C2" w:rsidP="002930C2">
      <w:pPr>
        <w:pStyle w:val="Corpodetexto"/>
        <w:spacing w:before="5"/>
        <w:rPr>
          <w:rFonts w:ascii="Times New Roman"/>
          <w:sz w:val="11"/>
        </w:rPr>
      </w:pPr>
    </w:p>
    <w:p w:rsidR="002930C2" w:rsidRDefault="002930C2" w:rsidP="002930C2">
      <w:pPr>
        <w:spacing w:before="94"/>
        <w:ind w:left="882"/>
        <w:jc w:val="both"/>
        <w:rPr>
          <w:b/>
        </w:rPr>
      </w:pPr>
      <w:r>
        <w:rPr>
          <w:b/>
        </w:rPr>
        <w:t>2.2-Manutenção Corretiva</w:t>
      </w:r>
    </w:p>
    <w:p w:rsidR="002930C2" w:rsidRDefault="002930C2" w:rsidP="002930C2">
      <w:pPr>
        <w:pStyle w:val="Corpodetexto"/>
        <w:spacing w:before="1"/>
        <w:ind w:left="882"/>
        <w:jc w:val="both"/>
      </w:pPr>
      <w:r>
        <w:t>A manutenção corretiva – poderá ocorrer nas seguintes situações: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Ttulo1"/>
        <w:numPr>
          <w:ilvl w:val="2"/>
          <w:numId w:val="26"/>
        </w:numPr>
        <w:tabs>
          <w:tab w:val="left" w:pos="1434"/>
        </w:tabs>
        <w:jc w:val="both"/>
      </w:pPr>
      <w:r>
        <w:t>– Manutenção Corretiva decorrentes da</w:t>
      </w:r>
      <w:r>
        <w:rPr>
          <w:spacing w:val="-13"/>
        </w:rPr>
        <w:t xml:space="preserve"> </w:t>
      </w:r>
      <w:r>
        <w:t>Preventiva</w:t>
      </w:r>
    </w:p>
    <w:p w:rsidR="002930C2" w:rsidRDefault="002930C2" w:rsidP="002930C2">
      <w:pPr>
        <w:pStyle w:val="Corpodetexto"/>
        <w:spacing w:before="121"/>
        <w:ind w:left="882" w:right="1476"/>
        <w:jc w:val="both"/>
      </w:pPr>
      <w:r>
        <w:t>A</w:t>
      </w:r>
      <w:r>
        <w:rPr>
          <w:spacing w:val="-11"/>
        </w:rPr>
        <w:t xml:space="preserve"> </w:t>
      </w:r>
      <w:r>
        <w:t>Manutenção</w:t>
      </w:r>
      <w:r>
        <w:rPr>
          <w:spacing w:val="-10"/>
        </w:rPr>
        <w:t xml:space="preserve"> </w:t>
      </w:r>
      <w:r>
        <w:t>corretiva</w:t>
      </w:r>
      <w:r>
        <w:rPr>
          <w:spacing w:val="-10"/>
        </w:rPr>
        <w:t xml:space="preserve"> </w:t>
      </w:r>
      <w:r>
        <w:t>decorrente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preventiva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executada</w:t>
      </w:r>
      <w:r>
        <w:rPr>
          <w:spacing w:val="-12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quebra,</w:t>
      </w:r>
      <w:r>
        <w:rPr>
          <w:spacing w:val="-9"/>
        </w:rPr>
        <w:t xml:space="preserve"> </w:t>
      </w:r>
      <w:r>
        <w:t>ou funcionamento irregular, do (s) equipamento (s) ou qualquer de sua (s) parte (s). Esta constatação de quebra ou funcionamento irregular pode ser originária da manutenção preventiva,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observação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constatação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CONTRATANTE.</w:t>
      </w:r>
    </w:p>
    <w:p w:rsidR="002930C2" w:rsidRDefault="002930C2" w:rsidP="002930C2">
      <w:pPr>
        <w:pStyle w:val="Corpodetexto"/>
        <w:spacing w:before="122"/>
        <w:ind w:left="882" w:right="1479"/>
        <w:jc w:val="both"/>
      </w:pPr>
      <w:r>
        <w:t>A Manutenção Corretiva decorrente da preventiva consiste na execução dos serviços necessários para corrigir as causas e efeitos de ocorrências ou defeitos constatados nos Sistemas com a finalidade de restabelecer suas condições normais e seguras de funcionamento.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76"/>
        <w:jc w:val="both"/>
      </w:pPr>
      <w:r>
        <w:t>Os serviços corretivos decorrentes das necessidades constatadas por ocasião das manutenções preventivas serão efetuados imediatamente, com objetivo de sanar qualquer defeito ocorrido nos sistemas descritos.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 w:right="1476"/>
        <w:jc w:val="both"/>
      </w:pPr>
      <w:r>
        <w:t>As correções serão realizadas após aprovação do CONTRATANTE; o técnico deverá comparecer após o chamado no prazo de até 2 horas, não sendo possível sanar o problema de imediato, terá outras 24 (vinte e quatro) horas para solucionar definitivamente o problema (após comunicação ao CONTRATANTE). Caso haja necessidade de prazo extra, haverá comunicação formal dos motivos ao CONTRATANTE, juntamente com apresentação de laudo técnico descrevendo o problema, que manifestará concordância ou não com novo prazo, a depender do caso concreto..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 w:right="1478"/>
        <w:jc w:val="both"/>
      </w:pPr>
      <w:r>
        <w:t>Sempre que exigida, seja como resultado da permanente supervisão, a ser efetuada pela CONTRATADA, ou por solicitação da fiscalização do CONTRATANTE, será executada a manutenção corretiva das instalações ou peças danificadas, objeto deste contrato, processando-se os ajustes e correções necessárias à correção de defeitos observados (advindos de desgaste, falhas ou acidentes).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numPr>
          <w:ilvl w:val="2"/>
          <w:numId w:val="26"/>
        </w:numPr>
        <w:tabs>
          <w:tab w:val="left" w:pos="1434"/>
        </w:tabs>
        <w:spacing w:before="156"/>
        <w:jc w:val="both"/>
      </w:pPr>
      <w:r>
        <w:t>– Manutenção Corretiva</w:t>
      </w:r>
      <w:r>
        <w:rPr>
          <w:spacing w:val="-5"/>
        </w:rPr>
        <w:t xml:space="preserve"> </w:t>
      </w:r>
      <w:r>
        <w:t>Programada</w:t>
      </w:r>
    </w:p>
    <w:p w:rsidR="002930C2" w:rsidRDefault="002930C2" w:rsidP="002930C2">
      <w:pPr>
        <w:pStyle w:val="Corpodetexto"/>
        <w:spacing w:before="2"/>
        <w:rPr>
          <w:b/>
        </w:rPr>
      </w:pPr>
    </w:p>
    <w:p w:rsidR="002930C2" w:rsidRDefault="002930C2" w:rsidP="002930C2">
      <w:pPr>
        <w:pStyle w:val="Corpodetexto"/>
        <w:spacing w:before="1" w:line="242" w:lineRule="auto"/>
        <w:ind w:left="882" w:right="1481"/>
        <w:jc w:val="both"/>
      </w:pPr>
      <w:r w:rsidRPr="00EE4B12">
        <w:t xml:space="preserve">Os serviços de manutenções corretivas programadas serão aqueles </w:t>
      </w:r>
      <w:r w:rsidRPr="00D13C39">
        <w:t>necessárias em função de mudanças de leiautes</w:t>
      </w:r>
      <w:r>
        <w:t>, ou a partir de necessidades identificadas pela Administração.</w:t>
      </w:r>
      <w:r w:rsidRPr="00D13C39">
        <w:t xml:space="preserve"> Esses serviços serão </w:t>
      </w:r>
      <w:r w:rsidRPr="00EE4B12">
        <w:t>precedidos de Pedido de Intervenção (PI), emitidos pelo Contratante, que dará origem a um orçamento prévio produzido pela contratada, submetido a análise e autorização da contratante</w:t>
      </w:r>
      <w:r>
        <w:t>, com base nos preços ofertados na licitação, através da proposta de preços.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 w:right="1481"/>
        <w:jc w:val="both"/>
      </w:pPr>
      <w:r>
        <w:t>Os serviços corretivos programados serão executados de acordo com cronograma estabelecido pela Contratante;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ind w:left="882" w:right="1478"/>
        <w:jc w:val="both"/>
      </w:pPr>
      <w:r>
        <w:t>As manutenções corretivas programadas, devem ser precedidas de solicitação registrada pelo CONTRATANTE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CONTRATADA,</w:t>
      </w:r>
      <w:r>
        <w:rPr>
          <w:spacing w:val="-9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de gerenciamento ou através de</w:t>
      </w:r>
      <w:r>
        <w:rPr>
          <w:spacing w:val="-3"/>
        </w:rPr>
        <w:t xml:space="preserve"> </w:t>
      </w:r>
      <w:r>
        <w:t>e-mail;</w:t>
      </w:r>
    </w:p>
    <w:p w:rsidR="002930C2" w:rsidRDefault="002930C2" w:rsidP="002930C2">
      <w:pPr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5"/>
        <w:rPr>
          <w:sz w:val="11"/>
        </w:rPr>
      </w:pPr>
    </w:p>
    <w:p w:rsidR="002930C2" w:rsidRDefault="002930C2" w:rsidP="002930C2">
      <w:pPr>
        <w:pStyle w:val="Ttulo1"/>
        <w:numPr>
          <w:ilvl w:val="2"/>
          <w:numId w:val="26"/>
        </w:numPr>
        <w:tabs>
          <w:tab w:val="left" w:pos="1434"/>
        </w:tabs>
        <w:spacing w:before="94"/>
        <w:jc w:val="both"/>
        <w:rPr>
          <w:b w:val="0"/>
        </w:rPr>
      </w:pPr>
      <w:r>
        <w:t>– SERVIÇOS ABRANGIDOS NA MANUTENÇÃO</w:t>
      </w:r>
      <w:r>
        <w:rPr>
          <w:spacing w:val="-6"/>
        </w:rPr>
        <w:t xml:space="preserve"> </w:t>
      </w:r>
      <w:r>
        <w:t>CORRETIVA</w:t>
      </w:r>
      <w:r>
        <w:rPr>
          <w:b w:val="0"/>
        </w:rPr>
        <w:t>:</w:t>
      </w:r>
    </w:p>
    <w:p w:rsidR="002930C2" w:rsidRDefault="002930C2" w:rsidP="002930C2">
      <w:pPr>
        <w:pStyle w:val="Corpodetexto"/>
        <w:spacing w:before="3"/>
      </w:pPr>
    </w:p>
    <w:p w:rsidR="002930C2" w:rsidRDefault="002930C2" w:rsidP="002930C2">
      <w:pPr>
        <w:pStyle w:val="Corpodetexto"/>
        <w:ind w:left="882" w:right="1478"/>
        <w:jc w:val="both"/>
      </w:pPr>
      <w:r>
        <w:t xml:space="preserve">Os serviços de manutenção corretiva nos sistemas predial mobiliário, civil, elétrico e hidráulico incluirão o fornecimento total de peças, materiais, equipamentos e ferramentas necessários à execução dos mesmos nos prédios administrativos sob responsabilidade da contratante, objeto do presente </w:t>
      </w:r>
      <w:r w:rsidR="0036127E">
        <w:t>documento base</w:t>
      </w:r>
      <w:r>
        <w:t>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/>
        <w:jc w:val="both"/>
      </w:pPr>
      <w:r>
        <w:t>Deverão sempre seguir os catálogos técnicos da FDE, quando aplicáveis;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Ttulo1"/>
        <w:spacing w:before="213"/>
        <w:jc w:val="both"/>
      </w:pPr>
      <w:r>
        <w:t>2.2.3.1 – Mobiliário e Elementos de Madeira</w:t>
      </w:r>
    </w:p>
    <w:p w:rsidR="002930C2" w:rsidRDefault="002930C2" w:rsidP="002930C2">
      <w:pPr>
        <w:pStyle w:val="Corpodetexto"/>
        <w:spacing w:before="7"/>
        <w:rPr>
          <w:b/>
          <w:sz w:val="20"/>
        </w:rPr>
      </w:pPr>
    </w:p>
    <w:p w:rsidR="002930C2" w:rsidRDefault="002930C2" w:rsidP="002930C2">
      <w:pPr>
        <w:pStyle w:val="Corpodetexto"/>
        <w:spacing w:line="276" w:lineRule="auto"/>
        <w:ind w:left="882" w:right="1477"/>
        <w:jc w:val="both"/>
      </w:pPr>
      <w:r>
        <w:rPr>
          <w:b/>
        </w:rPr>
        <w:t xml:space="preserve">2.2.3.1.1- </w:t>
      </w:r>
      <w:r>
        <w:t>A manutenção corretiva no sistema mobiliário consiste em efetuar as substituições que se fizerem necessárias para, ajustes e pequenos reparos nos armários, mesas, cadeiras, gaveteiros e demais componentes no que tange às dobradiças, fechaduras, corrediças, estabilidade e outros aspectos para um bom funcionamento;</w:t>
      </w:r>
    </w:p>
    <w:p w:rsidR="002930C2" w:rsidRDefault="002930C2" w:rsidP="002930C2">
      <w:pPr>
        <w:spacing w:before="201" w:line="276" w:lineRule="auto"/>
        <w:ind w:left="882" w:right="1476"/>
        <w:jc w:val="both"/>
      </w:pPr>
      <w:r>
        <w:rPr>
          <w:b/>
        </w:rPr>
        <w:t xml:space="preserve">2.2.3.1.2 - Elementos de Madeira / Componentes Especiais: </w:t>
      </w:r>
      <w:r>
        <w:t>Manutenção dos elementos de madeira, lambris, revestimentos em laminado melaminico ou de</w:t>
      </w:r>
      <w:r>
        <w:rPr>
          <w:spacing w:val="-39"/>
        </w:rPr>
        <w:t xml:space="preserve"> </w:t>
      </w:r>
      <w:r>
        <w:t>madeira, com a substituição das partes danificadas, como portas, fechaduras, dobradiças, batentes.</w:t>
      </w:r>
    </w:p>
    <w:p w:rsidR="002930C2" w:rsidRDefault="002930C2" w:rsidP="002930C2">
      <w:pPr>
        <w:pStyle w:val="PargrafodaLista"/>
        <w:numPr>
          <w:ilvl w:val="3"/>
          <w:numId w:val="25"/>
        </w:numPr>
        <w:tabs>
          <w:tab w:val="left" w:pos="1655"/>
        </w:tabs>
        <w:spacing w:before="200" w:line="276" w:lineRule="auto"/>
        <w:ind w:right="1475" w:firstLine="0"/>
        <w:jc w:val="both"/>
      </w:pPr>
      <w:r>
        <w:rPr>
          <w:b/>
        </w:rPr>
        <w:t xml:space="preserve">- Alvenarias e Outros Elementos Divisórios: </w:t>
      </w:r>
      <w:r>
        <w:t>As alvenarias de vedação a serem executadas ou removidas, deverão obedecer a orientação do responsável pelo Centro de Zeladoria, sempre observando a não intervenção nas características estruturais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prédios</w:t>
      </w:r>
      <w:r>
        <w:rPr>
          <w:spacing w:val="-9"/>
        </w:rPr>
        <w:t xml:space="preserve"> </w:t>
      </w:r>
      <w:r>
        <w:t>tombados,</w:t>
      </w:r>
      <w:r>
        <w:rPr>
          <w:spacing w:val="-11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materiais</w:t>
      </w:r>
      <w:r>
        <w:rPr>
          <w:spacing w:val="-10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possível acompanhar o existente. Outros elementos, tais como divisórias, elementos vazados, placas de granilite ou painéis divisórios, seguem o mesmo critério</w:t>
      </w:r>
      <w:r>
        <w:rPr>
          <w:spacing w:val="-9"/>
        </w:rPr>
        <w:t xml:space="preserve"> </w:t>
      </w:r>
      <w:r>
        <w:t>acima.</w:t>
      </w:r>
    </w:p>
    <w:p w:rsidR="002930C2" w:rsidRDefault="002930C2" w:rsidP="002930C2">
      <w:pPr>
        <w:pStyle w:val="PargrafodaLista"/>
        <w:numPr>
          <w:ilvl w:val="3"/>
          <w:numId w:val="25"/>
        </w:numPr>
        <w:tabs>
          <w:tab w:val="left" w:pos="1607"/>
        </w:tabs>
        <w:spacing w:before="199" w:line="280" w:lineRule="auto"/>
        <w:ind w:right="1476" w:firstLine="0"/>
        <w:jc w:val="both"/>
      </w:pPr>
      <w:r>
        <w:rPr>
          <w:b/>
        </w:rPr>
        <w:t>-</w:t>
      </w:r>
      <w:r>
        <w:rPr>
          <w:b/>
          <w:spacing w:val="-15"/>
        </w:rPr>
        <w:t xml:space="preserve"> </w:t>
      </w:r>
      <w:r>
        <w:rPr>
          <w:b/>
        </w:rPr>
        <w:t>Elementos</w:t>
      </w:r>
      <w:r>
        <w:rPr>
          <w:b/>
          <w:spacing w:val="-15"/>
        </w:rPr>
        <w:t xml:space="preserve"> </w:t>
      </w:r>
      <w:r>
        <w:rPr>
          <w:b/>
        </w:rPr>
        <w:t>Metálicos</w:t>
      </w:r>
      <w:r>
        <w:rPr>
          <w:b/>
          <w:spacing w:val="-15"/>
        </w:rPr>
        <w:t xml:space="preserve"> </w:t>
      </w:r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</w:rPr>
        <w:t>Componentes</w:t>
      </w:r>
      <w:r>
        <w:rPr>
          <w:b/>
          <w:spacing w:val="-15"/>
        </w:rPr>
        <w:t xml:space="preserve"> </w:t>
      </w:r>
      <w:r>
        <w:rPr>
          <w:b/>
        </w:rPr>
        <w:t>Especiais:</w:t>
      </w:r>
      <w:r>
        <w:rPr>
          <w:b/>
          <w:spacing w:val="-9"/>
        </w:rPr>
        <w:t xml:space="preserve"> </w:t>
      </w:r>
      <w:r>
        <w:t>Manutenção</w:t>
      </w:r>
      <w:r>
        <w:rPr>
          <w:spacing w:val="-1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elementos metálicos, com a substituição das partes danificadas, observando o padrão</w:t>
      </w:r>
      <w:r>
        <w:rPr>
          <w:spacing w:val="-17"/>
        </w:rPr>
        <w:t xml:space="preserve"> </w:t>
      </w:r>
      <w:r>
        <w:t>existente.</w:t>
      </w:r>
    </w:p>
    <w:p w:rsidR="002930C2" w:rsidRDefault="002930C2" w:rsidP="002930C2">
      <w:pPr>
        <w:pStyle w:val="PargrafodaLista"/>
        <w:numPr>
          <w:ilvl w:val="3"/>
          <w:numId w:val="25"/>
        </w:numPr>
        <w:tabs>
          <w:tab w:val="left" w:pos="1662"/>
        </w:tabs>
        <w:spacing w:before="191" w:line="276" w:lineRule="auto"/>
        <w:ind w:right="1478" w:firstLine="0"/>
        <w:jc w:val="both"/>
      </w:pPr>
      <w:r>
        <w:rPr>
          <w:b/>
        </w:rPr>
        <w:t xml:space="preserve">- Cobertura: </w:t>
      </w:r>
      <w:r>
        <w:t>Revisão e manutenção na cobertura visando a eliminação de vazamentos e falhas. As telhas, cumeeiras, águas furtadas, rufos, condutores, calhas</w:t>
      </w:r>
      <w:r>
        <w:rPr>
          <w:spacing w:val="-43"/>
        </w:rPr>
        <w:t xml:space="preserve"> </w:t>
      </w:r>
      <w:r>
        <w:t>e madeiramento que estiverem danificados ou faltantes, deverão ser repostos, substituídos e/ou tratados adequadamente; A estrutura da cobertura deverá ser convenientemente reforçada ou reparada quando a mesma apresentar</w:t>
      </w:r>
      <w:r>
        <w:rPr>
          <w:spacing w:val="-19"/>
        </w:rPr>
        <w:t xml:space="preserve"> </w:t>
      </w:r>
      <w:r>
        <w:t>deformações.</w:t>
      </w:r>
    </w:p>
    <w:p w:rsidR="002930C2" w:rsidRDefault="002930C2" w:rsidP="002930C2">
      <w:pPr>
        <w:pStyle w:val="PargrafodaLista"/>
        <w:numPr>
          <w:ilvl w:val="3"/>
          <w:numId w:val="25"/>
        </w:numPr>
        <w:tabs>
          <w:tab w:val="left" w:pos="1655"/>
        </w:tabs>
        <w:spacing w:before="201" w:line="276" w:lineRule="auto"/>
        <w:ind w:right="1478" w:firstLine="0"/>
        <w:jc w:val="both"/>
      </w:pPr>
      <w:r>
        <w:rPr>
          <w:b/>
        </w:rPr>
        <w:t xml:space="preserve">– Forro e Estrutura de sustentação: </w:t>
      </w:r>
      <w:r>
        <w:t>Todo forro e estrutura deverão ser revisados e reparados conforme o seu revestimento, podendo ser substituído, parcialmente ou em sua totalidade conforme a situação</w:t>
      </w:r>
      <w:r>
        <w:rPr>
          <w:spacing w:val="-10"/>
        </w:rPr>
        <w:t xml:space="preserve"> </w:t>
      </w:r>
      <w:r>
        <w:t>encontrada.</w:t>
      </w:r>
    </w:p>
    <w:p w:rsidR="002930C2" w:rsidRDefault="002930C2" w:rsidP="002930C2">
      <w:pPr>
        <w:pStyle w:val="PargrafodaLista"/>
        <w:numPr>
          <w:ilvl w:val="3"/>
          <w:numId w:val="25"/>
        </w:numPr>
        <w:tabs>
          <w:tab w:val="left" w:pos="1670"/>
        </w:tabs>
        <w:spacing w:before="200" w:line="276" w:lineRule="auto"/>
        <w:ind w:right="1478" w:firstLine="0"/>
        <w:jc w:val="both"/>
      </w:pPr>
      <w:r>
        <w:rPr>
          <w:b/>
        </w:rPr>
        <w:t xml:space="preserve">- Impermeabilização: </w:t>
      </w:r>
      <w:r>
        <w:t>As lajes, vigas-calhas e reservatórios que estiverem apresentando vazamentos e infiltrações deverão ser impermeabilizadas de acordo</w:t>
      </w:r>
      <w:r>
        <w:rPr>
          <w:spacing w:val="-43"/>
        </w:rPr>
        <w:t xml:space="preserve"> </w:t>
      </w:r>
      <w:r>
        <w:t>com as características de cada</w:t>
      </w:r>
      <w:r>
        <w:rPr>
          <w:spacing w:val="-1"/>
        </w:rPr>
        <w:t xml:space="preserve"> </w:t>
      </w:r>
      <w:r>
        <w:t>um.</w:t>
      </w:r>
    </w:p>
    <w:p w:rsidR="002930C2" w:rsidRDefault="002930C2" w:rsidP="002930C2">
      <w:pPr>
        <w:spacing w:line="276" w:lineRule="auto"/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5"/>
        <w:rPr>
          <w:sz w:val="11"/>
        </w:rPr>
      </w:pPr>
    </w:p>
    <w:p w:rsidR="002930C2" w:rsidRDefault="002930C2" w:rsidP="002930C2">
      <w:pPr>
        <w:pStyle w:val="Corpodetexto"/>
        <w:spacing w:before="94" w:line="276" w:lineRule="auto"/>
        <w:ind w:left="882" w:right="1476"/>
        <w:jc w:val="both"/>
      </w:pPr>
      <w:r>
        <w:rPr>
          <w:b/>
        </w:rPr>
        <w:t>2.2.3.7-</w:t>
      </w:r>
      <w:r>
        <w:rPr>
          <w:b/>
          <w:spacing w:val="-8"/>
        </w:rPr>
        <w:t xml:space="preserve"> </w:t>
      </w:r>
      <w:r>
        <w:rPr>
          <w:b/>
        </w:rPr>
        <w:t>Revestimentos:</w:t>
      </w:r>
      <w:r>
        <w:rPr>
          <w:b/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revestimentos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tetos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paredes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apresentarem</w:t>
      </w:r>
      <w:r>
        <w:rPr>
          <w:spacing w:val="-8"/>
        </w:rPr>
        <w:t xml:space="preserve"> </w:t>
      </w:r>
      <w:r>
        <w:t>sinais de soltura ou danos deverão ser removidos e refeitos, sempre observando a não intervenção nas características estruturais dos prédios tombados, conforme o padrão existente, ou por outro material designado pela</w:t>
      </w:r>
      <w:r>
        <w:rPr>
          <w:spacing w:val="-10"/>
        </w:rPr>
        <w:t xml:space="preserve"> </w:t>
      </w:r>
      <w:r>
        <w:t>fiscalização.</w:t>
      </w:r>
    </w:p>
    <w:p w:rsidR="002930C2" w:rsidRDefault="002930C2" w:rsidP="002930C2">
      <w:pPr>
        <w:pStyle w:val="PargrafodaLista"/>
        <w:numPr>
          <w:ilvl w:val="3"/>
          <w:numId w:val="24"/>
        </w:numPr>
        <w:tabs>
          <w:tab w:val="left" w:pos="1650"/>
        </w:tabs>
        <w:spacing w:before="199" w:line="276" w:lineRule="auto"/>
        <w:ind w:right="1479" w:firstLine="0"/>
        <w:jc w:val="both"/>
      </w:pPr>
      <w:r>
        <w:rPr>
          <w:b/>
        </w:rPr>
        <w:t xml:space="preserve">- Pisos: </w:t>
      </w:r>
      <w:r>
        <w:t>Os pisos danificados, de acordo com a orientação da Fiscalização, deverão ser removidos e refeitos total ou parcialmente segundo a sua necessidade , sempre observando a não intervenção nas características estruturais dos prédios tombados. Nos casos de pisos de madeira, vinílicos, cerâmicos, laminados ou de outro tipo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acabamento,</w:t>
      </w:r>
      <w:r>
        <w:rPr>
          <w:spacing w:val="-17"/>
        </w:rPr>
        <w:t xml:space="preserve"> </w:t>
      </w:r>
      <w:r>
        <w:t>estes</w:t>
      </w:r>
      <w:r>
        <w:rPr>
          <w:spacing w:val="-16"/>
        </w:rPr>
        <w:t xml:space="preserve"> </w:t>
      </w:r>
      <w:r>
        <w:t>deverão</w:t>
      </w:r>
      <w:r>
        <w:rPr>
          <w:spacing w:val="-18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substituídos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materiais</w:t>
      </w:r>
      <w:r>
        <w:rPr>
          <w:spacing w:val="-16"/>
        </w:rPr>
        <w:t xml:space="preserve"> </w:t>
      </w:r>
      <w:r>
        <w:t>iguais</w:t>
      </w:r>
      <w:r>
        <w:rPr>
          <w:spacing w:val="-18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equivalentes. No caso de material equivalente, antes de sua instalação, deverá ser aprovado pela fiscalização.</w:t>
      </w:r>
    </w:p>
    <w:p w:rsidR="002930C2" w:rsidRDefault="002930C2" w:rsidP="002930C2">
      <w:pPr>
        <w:pStyle w:val="PargrafodaLista"/>
        <w:numPr>
          <w:ilvl w:val="3"/>
          <w:numId w:val="24"/>
        </w:numPr>
        <w:tabs>
          <w:tab w:val="left" w:pos="1622"/>
        </w:tabs>
        <w:spacing w:before="201" w:line="276" w:lineRule="auto"/>
        <w:ind w:right="1480" w:firstLine="0"/>
        <w:jc w:val="both"/>
      </w:pPr>
      <w:r>
        <w:rPr>
          <w:b/>
        </w:rPr>
        <w:t xml:space="preserve">- Vidros: </w:t>
      </w:r>
      <w:r>
        <w:t>Deverão ser substituídos os vidros quebrados ou faltantes no mesmo padrão existente. Quando os caixilhos forem novos, colocar vidros lisos ou fantasia na espessura mínima de</w:t>
      </w:r>
      <w:r>
        <w:rPr>
          <w:spacing w:val="-3"/>
        </w:rPr>
        <w:t xml:space="preserve"> </w:t>
      </w:r>
      <w:r>
        <w:t>4mm.</w:t>
      </w:r>
    </w:p>
    <w:p w:rsidR="002930C2" w:rsidRDefault="002930C2" w:rsidP="002930C2">
      <w:pPr>
        <w:pStyle w:val="PargrafodaLista"/>
        <w:numPr>
          <w:ilvl w:val="3"/>
          <w:numId w:val="24"/>
        </w:numPr>
        <w:tabs>
          <w:tab w:val="left" w:pos="1754"/>
        </w:tabs>
        <w:spacing w:before="200" w:line="276" w:lineRule="auto"/>
        <w:ind w:right="1477" w:firstLine="0"/>
        <w:jc w:val="both"/>
      </w:pPr>
      <w:r>
        <w:rPr>
          <w:b/>
        </w:rPr>
        <w:t xml:space="preserve">- Pintura: </w:t>
      </w:r>
      <w:r>
        <w:t>Deverá ser removida a existente que apresentar falhas ou soltura, sempre observando a não intervenção nas características estruturais dos prédios tombados, com posterior retoque de massa e recobrimento com duas ou mais demãos conforme a necessidade. Para caso de pinturas especiais, deverão ser seguidas as especificações do</w:t>
      </w:r>
      <w:r>
        <w:rPr>
          <w:spacing w:val="-5"/>
        </w:rPr>
        <w:t xml:space="preserve"> </w:t>
      </w:r>
      <w:r>
        <w:t>fabricante.</w:t>
      </w:r>
    </w:p>
    <w:p w:rsidR="002930C2" w:rsidRDefault="002930C2" w:rsidP="002930C2">
      <w:pPr>
        <w:pStyle w:val="Corpodetexto"/>
        <w:spacing w:before="200" w:line="276" w:lineRule="auto"/>
        <w:ind w:left="882" w:right="1477"/>
        <w:jc w:val="both"/>
      </w:pPr>
      <w:r>
        <w:rPr>
          <w:b/>
        </w:rPr>
        <w:t xml:space="preserve">2.2.3.11- </w:t>
      </w:r>
      <w:r>
        <w:t>As esquadrias de madeira deverão ser lixadas e emassadas com massa própria para a sua adequada regularização e posterior pintura em óleo, esmalte ou verniz. As de ferro deverão ser lixadas e tratadas com tinta anti-ferruginosa para a posterior pintura em óleo, grafite ou esmalte.</w:t>
      </w:r>
    </w:p>
    <w:p w:rsidR="002930C2" w:rsidRDefault="002930C2" w:rsidP="002930C2">
      <w:pPr>
        <w:pStyle w:val="PargrafodaLista"/>
        <w:numPr>
          <w:ilvl w:val="3"/>
          <w:numId w:val="23"/>
        </w:numPr>
        <w:tabs>
          <w:tab w:val="left" w:pos="1754"/>
        </w:tabs>
        <w:spacing w:before="120" w:line="278" w:lineRule="auto"/>
        <w:ind w:right="1476" w:firstLine="0"/>
        <w:jc w:val="both"/>
      </w:pPr>
      <w:r>
        <w:rPr>
          <w:b/>
        </w:rPr>
        <w:t xml:space="preserve">- Instalações Hidráulicas e Sanitárias: </w:t>
      </w:r>
      <w:r>
        <w:t>Reparos nas instalações hidráulicas como</w:t>
      </w:r>
      <w:r>
        <w:rPr>
          <w:spacing w:val="-2"/>
        </w:rPr>
        <w:t xml:space="preserve"> </w:t>
      </w:r>
      <w:r>
        <w:t>segue:</w:t>
      </w:r>
    </w:p>
    <w:p w:rsidR="002930C2" w:rsidRDefault="002930C2" w:rsidP="002930C2">
      <w:pPr>
        <w:pStyle w:val="PargrafodaLista"/>
        <w:numPr>
          <w:ilvl w:val="0"/>
          <w:numId w:val="22"/>
        </w:numPr>
        <w:tabs>
          <w:tab w:val="left" w:pos="1590"/>
        </w:tabs>
        <w:spacing w:before="195" w:line="276" w:lineRule="auto"/>
        <w:ind w:right="1479" w:firstLine="0"/>
        <w:jc w:val="both"/>
      </w:pPr>
      <w:r>
        <w:rPr>
          <w:b/>
        </w:rPr>
        <w:t xml:space="preserve">Rede de água fria: </w:t>
      </w:r>
      <w:r>
        <w:t>eliminação de vazamentos em tubulações e aparelhos com substituição de peças necessárias; inclusive registros, conexões, bombas, elemento filtrante,</w:t>
      </w:r>
      <w:r>
        <w:rPr>
          <w:spacing w:val="1"/>
        </w:rPr>
        <w:t xml:space="preserve"> </w:t>
      </w:r>
      <w:r>
        <w:t>etc;.</w:t>
      </w:r>
    </w:p>
    <w:p w:rsidR="002930C2" w:rsidRDefault="002930C2" w:rsidP="002930C2">
      <w:pPr>
        <w:pStyle w:val="PargrafodaLista"/>
        <w:numPr>
          <w:ilvl w:val="0"/>
          <w:numId w:val="22"/>
        </w:numPr>
        <w:tabs>
          <w:tab w:val="left" w:pos="1590"/>
        </w:tabs>
        <w:spacing w:before="122" w:line="276" w:lineRule="auto"/>
        <w:ind w:right="1479" w:firstLine="0"/>
        <w:jc w:val="both"/>
      </w:pPr>
      <w:r>
        <w:rPr>
          <w:b/>
        </w:rPr>
        <w:t xml:space="preserve">Rede de esgoto e águas pluviais: </w:t>
      </w:r>
      <w:r>
        <w:t>esgotamento da fossa quando existente ou execução de nova, quando necessário; substituição de tubulações, ralos, caixas sifonadas, grelhas,</w:t>
      </w:r>
      <w:r>
        <w:rPr>
          <w:spacing w:val="-5"/>
        </w:rPr>
        <w:t xml:space="preserve"> </w:t>
      </w:r>
      <w:r>
        <w:t>etc.;</w:t>
      </w:r>
    </w:p>
    <w:p w:rsidR="002930C2" w:rsidRDefault="002930C2" w:rsidP="002930C2">
      <w:pPr>
        <w:pStyle w:val="PargrafodaLista"/>
        <w:numPr>
          <w:ilvl w:val="0"/>
          <w:numId w:val="22"/>
        </w:numPr>
        <w:tabs>
          <w:tab w:val="left" w:pos="1590"/>
        </w:tabs>
        <w:spacing w:before="118" w:line="278" w:lineRule="auto"/>
        <w:ind w:right="1478" w:firstLine="0"/>
        <w:jc w:val="both"/>
      </w:pPr>
      <w:r>
        <w:rPr>
          <w:b/>
        </w:rPr>
        <w:t xml:space="preserve">Rede de gás: </w:t>
      </w:r>
      <w:r>
        <w:t>eliminação de vazamentos existentes e substituição de peças necessárias, inclusive tubulação, registros, válvulas, pig-tail</w:t>
      </w:r>
      <w:r>
        <w:rPr>
          <w:spacing w:val="-1"/>
        </w:rPr>
        <w:t xml:space="preserve"> </w:t>
      </w:r>
      <w:r>
        <w:t>,etc.;</w:t>
      </w:r>
    </w:p>
    <w:p w:rsidR="002930C2" w:rsidRDefault="002930C2" w:rsidP="002930C2">
      <w:pPr>
        <w:pStyle w:val="PargrafodaLista"/>
        <w:numPr>
          <w:ilvl w:val="0"/>
          <w:numId w:val="22"/>
        </w:numPr>
        <w:tabs>
          <w:tab w:val="left" w:pos="1590"/>
        </w:tabs>
        <w:spacing w:before="117" w:line="276" w:lineRule="auto"/>
        <w:ind w:right="1478" w:firstLine="0"/>
        <w:jc w:val="both"/>
      </w:pPr>
      <w:r>
        <w:rPr>
          <w:b/>
        </w:rPr>
        <w:t xml:space="preserve">Rede de incêndio: </w:t>
      </w:r>
      <w:r>
        <w:t>substituição de tubulações, registros; bombas (quando existentes); registro de recalque no passeio; hidrantes, inclusive mangueiras e acessórios;</w:t>
      </w:r>
    </w:p>
    <w:p w:rsidR="002930C2" w:rsidRDefault="002930C2" w:rsidP="002930C2">
      <w:pPr>
        <w:pStyle w:val="PargrafodaLista"/>
        <w:numPr>
          <w:ilvl w:val="0"/>
          <w:numId w:val="22"/>
        </w:numPr>
        <w:tabs>
          <w:tab w:val="left" w:pos="1590"/>
        </w:tabs>
        <w:spacing w:before="118" w:line="280" w:lineRule="auto"/>
        <w:ind w:right="1477" w:firstLine="0"/>
        <w:jc w:val="both"/>
      </w:pPr>
      <w:r>
        <w:rPr>
          <w:b/>
        </w:rPr>
        <w:t xml:space="preserve">Aparelhos e metais sanitários: </w:t>
      </w:r>
      <w:r>
        <w:t>substituição de peças danificadas, tais como: tornerias, sifões, tubo de ligação, louças sanitárias, acabamentos,</w:t>
      </w:r>
      <w:r>
        <w:rPr>
          <w:spacing w:val="-9"/>
        </w:rPr>
        <w:t xml:space="preserve"> </w:t>
      </w:r>
      <w:r>
        <w:t>etc;</w:t>
      </w:r>
    </w:p>
    <w:p w:rsidR="002930C2" w:rsidRDefault="002930C2" w:rsidP="002930C2">
      <w:pPr>
        <w:spacing w:line="280" w:lineRule="auto"/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5"/>
        <w:rPr>
          <w:sz w:val="11"/>
        </w:rPr>
      </w:pPr>
    </w:p>
    <w:p w:rsidR="002930C2" w:rsidRDefault="002930C2" w:rsidP="002930C2">
      <w:pPr>
        <w:pStyle w:val="PargrafodaLista"/>
        <w:numPr>
          <w:ilvl w:val="3"/>
          <w:numId w:val="23"/>
        </w:numPr>
        <w:tabs>
          <w:tab w:val="left" w:pos="1742"/>
        </w:tabs>
        <w:spacing w:before="94"/>
        <w:ind w:left="1741" w:hanging="859"/>
      </w:pPr>
      <w:r>
        <w:rPr>
          <w:b/>
        </w:rPr>
        <w:t>– Instalações Elétricas</w:t>
      </w:r>
      <w:r>
        <w:t>: Reparos nas instalações elétricas como</w:t>
      </w:r>
      <w:r>
        <w:rPr>
          <w:spacing w:val="-14"/>
        </w:rPr>
        <w:t xml:space="preserve"> </w:t>
      </w:r>
      <w:r>
        <w:t>segue:</w:t>
      </w:r>
    </w:p>
    <w:p w:rsidR="002930C2" w:rsidRDefault="002930C2" w:rsidP="002930C2">
      <w:pPr>
        <w:pStyle w:val="Corpodetexto"/>
        <w:spacing w:before="9"/>
        <w:rPr>
          <w:sz w:val="20"/>
        </w:rPr>
      </w:pPr>
    </w:p>
    <w:p w:rsidR="002930C2" w:rsidRDefault="002930C2" w:rsidP="002930C2">
      <w:pPr>
        <w:pStyle w:val="Corpodetexto"/>
        <w:spacing w:line="278" w:lineRule="auto"/>
        <w:ind w:left="882" w:right="1474"/>
        <w:jc w:val="both"/>
      </w:pPr>
      <w:r>
        <w:t>2.2.3.13.1-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instalações</w:t>
      </w:r>
      <w:r>
        <w:rPr>
          <w:spacing w:val="-3"/>
        </w:rPr>
        <w:t xml:space="preserve"> </w:t>
      </w:r>
      <w:r>
        <w:t>elétricas,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importância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perigo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gerar</w:t>
      </w:r>
      <w:r>
        <w:rPr>
          <w:spacing w:val="-7"/>
        </w:rPr>
        <w:t xml:space="preserve"> </w:t>
      </w:r>
      <w:r>
        <w:t>quando mal utilizada e instalada, deverá estar sempre em perfeitas condições de</w:t>
      </w:r>
      <w:r>
        <w:rPr>
          <w:spacing w:val="-11"/>
        </w:rPr>
        <w:t xml:space="preserve"> </w:t>
      </w:r>
      <w:r>
        <w:t>uso.</w:t>
      </w:r>
    </w:p>
    <w:p w:rsidR="002930C2" w:rsidRDefault="002930C2" w:rsidP="002930C2">
      <w:pPr>
        <w:pStyle w:val="Corpodetexto"/>
        <w:spacing w:before="195" w:line="276" w:lineRule="auto"/>
        <w:ind w:left="882" w:right="1481"/>
        <w:jc w:val="both"/>
      </w:pPr>
      <w:r>
        <w:t>2.2.13.2.2- Os critérios adotados deverão ser os mais rigorosos e precisos, principalmente devido ao tipo de usuários a que se destina.</w:t>
      </w:r>
    </w:p>
    <w:p w:rsidR="002930C2" w:rsidRDefault="002930C2" w:rsidP="002930C2">
      <w:pPr>
        <w:pStyle w:val="Corpodetexto"/>
        <w:spacing w:before="122" w:line="276" w:lineRule="auto"/>
        <w:ind w:left="882" w:right="1479"/>
        <w:jc w:val="both"/>
      </w:pPr>
      <w:r>
        <w:t>2.2.13.2.3 - Reparos ou substituição em geral que possam ser necessários nas instalações elétricas como segue:</w:t>
      </w:r>
    </w:p>
    <w:p w:rsidR="002930C2" w:rsidRDefault="002930C2" w:rsidP="002930C2">
      <w:pPr>
        <w:pStyle w:val="PargrafodaLista"/>
        <w:numPr>
          <w:ilvl w:val="0"/>
          <w:numId w:val="21"/>
        </w:numPr>
        <w:tabs>
          <w:tab w:val="left" w:pos="1189"/>
        </w:tabs>
        <w:spacing w:before="198" w:line="278" w:lineRule="auto"/>
        <w:ind w:right="1478" w:firstLine="0"/>
        <w:jc w:val="both"/>
      </w:pPr>
      <w:r>
        <w:t>Entrada de energia e seus componentes (portas, caixas, seccionadoras, cabos, terminais,</w:t>
      </w:r>
      <w:r>
        <w:rPr>
          <w:spacing w:val="1"/>
        </w:rPr>
        <w:t xml:space="preserve"> </w:t>
      </w:r>
      <w:r>
        <w:t>etc)</w:t>
      </w:r>
    </w:p>
    <w:p w:rsidR="002930C2" w:rsidRDefault="002930C2" w:rsidP="002930C2">
      <w:pPr>
        <w:pStyle w:val="PargrafodaLista"/>
        <w:numPr>
          <w:ilvl w:val="0"/>
          <w:numId w:val="21"/>
        </w:numPr>
        <w:tabs>
          <w:tab w:val="left" w:pos="1137"/>
        </w:tabs>
        <w:spacing w:before="117"/>
        <w:ind w:left="1136" w:hanging="254"/>
      </w:pPr>
      <w:r>
        <w:t>Quadro geral e seus componentes (tampas, disjuntores, barramentos, terminais,</w:t>
      </w:r>
      <w:r>
        <w:rPr>
          <w:spacing w:val="-33"/>
        </w:rPr>
        <w:t xml:space="preserve"> </w:t>
      </w:r>
      <w:r>
        <w:t>etc)</w:t>
      </w:r>
    </w:p>
    <w:p w:rsidR="002930C2" w:rsidRDefault="002930C2" w:rsidP="002930C2">
      <w:pPr>
        <w:pStyle w:val="Corpodetexto"/>
        <w:spacing w:before="157" w:line="276" w:lineRule="auto"/>
        <w:ind w:left="882" w:right="1481"/>
        <w:jc w:val="both"/>
      </w:pPr>
      <w:r>
        <w:t>b) Quadros de distribuição e seus componentes (tampas, disjuntores, barramentos, terminais, etc)</w:t>
      </w:r>
    </w:p>
    <w:p w:rsidR="002930C2" w:rsidRDefault="002930C2" w:rsidP="002930C2">
      <w:pPr>
        <w:pStyle w:val="PargrafodaLista"/>
        <w:numPr>
          <w:ilvl w:val="0"/>
          <w:numId w:val="20"/>
        </w:numPr>
        <w:tabs>
          <w:tab w:val="left" w:pos="1142"/>
        </w:tabs>
        <w:spacing w:before="119"/>
        <w:ind w:firstLine="0"/>
      </w:pPr>
      <w:r>
        <w:t>Enfiação e tubulações: fios, cabos, eletrodutos, eletrocalhas, fixações ,</w:t>
      </w:r>
      <w:r>
        <w:rPr>
          <w:spacing w:val="-16"/>
        </w:rPr>
        <w:t xml:space="preserve"> </w:t>
      </w:r>
      <w:r>
        <w:t>etc</w:t>
      </w:r>
    </w:p>
    <w:p w:rsidR="002930C2" w:rsidRDefault="002930C2" w:rsidP="002930C2">
      <w:pPr>
        <w:pStyle w:val="PargrafodaLista"/>
        <w:numPr>
          <w:ilvl w:val="0"/>
          <w:numId w:val="20"/>
        </w:numPr>
        <w:tabs>
          <w:tab w:val="left" w:pos="1245"/>
        </w:tabs>
        <w:spacing w:before="160" w:line="276" w:lineRule="auto"/>
        <w:ind w:right="1475" w:firstLine="0"/>
        <w:jc w:val="both"/>
      </w:pPr>
      <w:r>
        <w:t>Sistema de para-raios: aterramentos, hastes, cordoalhas, fitas de alumínio, conectores gaiolas de Faraday,</w:t>
      </w:r>
      <w:r>
        <w:rPr>
          <w:spacing w:val="-1"/>
        </w:rPr>
        <w:t xml:space="preserve"> </w:t>
      </w:r>
      <w:r>
        <w:t>etc;</w:t>
      </w:r>
    </w:p>
    <w:p w:rsidR="002930C2" w:rsidRDefault="002930C2" w:rsidP="002930C2">
      <w:pPr>
        <w:pStyle w:val="PargrafodaLista"/>
        <w:numPr>
          <w:ilvl w:val="0"/>
          <w:numId w:val="20"/>
        </w:numPr>
        <w:tabs>
          <w:tab w:val="left" w:pos="1079"/>
        </w:tabs>
        <w:spacing w:before="119"/>
        <w:ind w:left="1078" w:hanging="196"/>
      </w:pPr>
      <w:r>
        <w:t>Alta tensão, Cabine primária: transformadores, disjuntores; relê falta de fase;</w:t>
      </w:r>
      <w:r>
        <w:rPr>
          <w:spacing w:val="44"/>
        </w:rPr>
        <w:t xml:space="preserve"> </w:t>
      </w:r>
      <w:r>
        <w:t>etc;</w:t>
      </w:r>
    </w:p>
    <w:p w:rsidR="002930C2" w:rsidRDefault="002930C2" w:rsidP="002930C2">
      <w:pPr>
        <w:pStyle w:val="PargrafodaLista"/>
        <w:numPr>
          <w:ilvl w:val="0"/>
          <w:numId w:val="20"/>
        </w:numPr>
        <w:tabs>
          <w:tab w:val="left" w:pos="1206"/>
        </w:tabs>
        <w:spacing w:before="158" w:line="278" w:lineRule="auto"/>
        <w:ind w:right="1483" w:firstLine="0"/>
        <w:jc w:val="both"/>
      </w:pPr>
      <w:r>
        <w:t>Aparelhos de iluminação e tomadas: luminárias, refletores, soquetes, reatores, lâmpadas, tomadas, interruptores,</w:t>
      </w:r>
      <w:r>
        <w:rPr>
          <w:spacing w:val="-1"/>
        </w:rPr>
        <w:t xml:space="preserve"> </w:t>
      </w:r>
      <w:r>
        <w:t>etc</w:t>
      </w:r>
    </w:p>
    <w:p w:rsidR="002930C2" w:rsidRDefault="002930C2" w:rsidP="002930C2">
      <w:pPr>
        <w:pStyle w:val="Corpodetexto"/>
        <w:spacing w:before="114" w:line="276" w:lineRule="auto"/>
        <w:ind w:left="882" w:right="1476"/>
        <w:jc w:val="both"/>
      </w:pPr>
      <w:r>
        <w:rPr>
          <w:b/>
        </w:rPr>
        <w:t>2.2.3.14-</w:t>
      </w:r>
      <w:r>
        <w:rPr>
          <w:b/>
          <w:spacing w:val="-12"/>
        </w:rPr>
        <w:t xml:space="preserve"> </w:t>
      </w:r>
      <w:r>
        <w:rPr>
          <w:b/>
        </w:rPr>
        <w:t>Serviços</w:t>
      </w:r>
      <w:r>
        <w:rPr>
          <w:b/>
          <w:spacing w:val="-14"/>
        </w:rPr>
        <w:t xml:space="preserve"> </w:t>
      </w:r>
      <w:r>
        <w:rPr>
          <w:b/>
        </w:rPr>
        <w:t>Complementares:</w:t>
      </w:r>
      <w:r>
        <w:rPr>
          <w:b/>
          <w:spacing w:val="-11"/>
        </w:rPr>
        <w:t xml:space="preserve"> </w:t>
      </w:r>
      <w: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observadas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áreas externas no entorno das edificações verificando as necessidades de reparos dos componentes</w:t>
      </w:r>
      <w:r>
        <w:rPr>
          <w:spacing w:val="-12"/>
        </w:rPr>
        <w:t xml:space="preserve"> </w:t>
      </w:r>
      <w:r>
        <w:t>afins</w:t>
      </w:r>
      <w:r>
        <w:rPr>
          <w:spacing w:val="-13"/>
        </w:rPr>
        <w:t xml:space="preserve"> </w:t>
      </w:r>
      <w:r>
        <w:t>tais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muros,</w:t>
      </w:r>
      <w:r>
        <w:rPr>
          <w:spacing w:val="-12"/>
        </w:rPr>
        <w:t xml:space="preserve"> </w:t>
      </w:r>
      <w:r>
        <w:t>alambrados,</w:t>
      </w:r>
      <w:r>
        <w:rPr>
          <w:spacing w:val="-11"/>
        </w:rPr>
        <w:t xml:space="preserve"> </w:t>
      </w:r>
      <w:r>
        <w:t>pisos,</w:t>
      </w:r>
      <w:r>
        <w:rPr>
          <w:spacing w:val="-14"/>
        </w:rPr>
        <w:t xml:space="preserve"> </w:t>
      </w:r>
      <w:r>
        <w:t>taludes,</w:t>
      </w:r>
      <w:r>
        <w:rPr>
          <w:spacing w:val="-14"/>
        </w:rPr>
        <w:t xml:space="preserve"> </w:t>
      </w:r>
      <w:r>
        <w:t>quadra,</w:t>
      </w:r>
      <w:r>
        <w:rPr>
          <w:spacing w:val="-12"/>
        </w:rPr>
        <w:t xml:space="preserve"> </w:t>
      </w:r>
      <w:r>
        <w:t>canaletas,</w:t>
      </w:r>
      <w:r>
        <w:rPr>
          <w:spacing w:val="-11"/>
        </w:rPr>
        <w:t xml:space="preserve"> </w:t>
      </w:r>
      <w:r>
        <w:t>etc</w:t>
      </w:r>
      <w:r>
        <w:rPr>
          <w:color w:val="FF0000"/>
        </w:rPr>
        <w:t>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2"/>
      </w:pPr>
    </w:p>
    <w:p w:rsidR="002930C2" w:rsidRPr="00D13C39" w:rsidRDefault="002930C2" w:rsidP="002930C2">
      <w:pPr>
        <w:pStyle w:val="Corpodetexto"/>
        <w:ind w:left="882" w:right="1477"/>
        <w:jc w:val="both"/>
      </w:pPr>
      <w:r w:rsidRPr="00EE4B12">
        <w:rPr>
          <w:b/>
        </w:rPr>
        <w:t>2.2.3.15</w:t>
      </w:r>
      <w:r w:rsidRPr="00EE4B12">
        <w:rPr>
          <w:b/>
          <w:i/>
        </w:rPr>
        <w:t xml:space="preserve">- </w:t>
      </w:r>
      <w:r w:rsidRPr="00EE4B12">
        <w:rPr>
          <w:b/>
        </w:rPr>
        <w:t>SERVIÇOS DE CHAVEIRO:</w:t>
      </w:r>
      <w:r w:rsidRPr="00EE4B12">
        <w:rPr>
          <w:b/>
          <w:i/>
        </w:rPr>
        <w:t xml:space="preserve"> </w:t>
      </w:r>
      <w:r w:rsidRPr="00EE4B12">
        <w:t xml:space="preserve">A Contratada será responsável pelos serviços de execução de chaves para mobiliários, portas e demais elementos que serão solicitados conforme necessidade pela </w:t>
      </w:r>
      <w:r>
        <w:t>CONTRATANTE</w:t>
      </w:r>
      <w:r w:rsidRPr="00EE4B12">
        <w:t xml:space="preserve">. </w:t>
      </w:r>
      <w:r w:rsidRPr="00D13C39">
        <w:t>O custo de material deverá ser arcado pela CONTRATADA.</w:t>
      </w:r>
    </w:p>
    <w:p w:rsidR="002930C2" w:rsidRPr="00D13C39" w:rsidRDefault="002930C2" w:rsidP="002930C2">
      <w:pPr>
        <w:pStyle w:val="Corpodetexto"/>
        <w:spacing w:before="7"/>
        <w:rPr>
          <w:sz w:val="30"/>
        </w:rPr>
      </w:pPr>
    </w:p>
    <w:p w:rsidR="002930C2" w:rsidRDefault="002930C2" w:rsidP="002930C2">
      <w:pPr>
        <w:pStyle w:val="Ttulo1"/>
      </w:pPr>
      <w:r>
        <w:t xml:space="preserve">2.3 - Manutenção Emergencial </w:t>
      </w:r>
      <w:r w:rsidRPr="0034045A">
        <w:t>e/ ou de Urgência</w:t>
      </w:r>
    </w:p>
    <w:p w:rsidR="002930C2" w:rsidRDefault="002930C2" w:rsidP="002930C2">
      <w:pPr>
        <w:pStyle w:val="Ttulo1"/>
      </w:pPr>
    </w:p>
    <w:p w:rsidR="002930C2" w:rsidRPr="0034045A" w:rsidRDefault="002930C2" w:rsidP="002930C2">
      <w:pPr>
        <w:pStyle w:val="Corpodetexto"/>
        <w:spacing w:before="160"/>
        <w:ind w:left="882" w:right="1476"/>
        <w:jc w:val="both"/>
        <w:rPr>
          <w:b/>
          <w:bCs/>
        </w:rPr>
      </w:pPr>
      <w:r w:rsidRPr="0034045A">
        <w:rPr>
          <w:b/>
          <w:bCs/>
        </w:rPr>
        <w:t>Manutenção Emergencial:</w:t>
      </w:r>
    </w:p>
    <w:p w:rsidR="002930C2" w:rsidRDefault="002930C2" w:rsidP="002930C2">
      <w:pPr>
        <w:pStyle w:val="Corpodetexto"/>
        <w:spacing w:before="160"/>
        <w:ind w:left="882" w:right="1476"/>
        <w:jc w:val="both"/>
      </w:pPr>
      <w:r>
        <w:t>São serviços ocasionados por circunstâncias acidentais em situações críticas, cujos acontecimentos perigosos ou fortuitos possam pôr em risco pessoas e/ou instalações do prédio (áreas internas e externas), objeto de prestação de serviços.</w:t>
      </w:r>
    </w:p>
    <w:p w:rsidR="002930C2" w:rsidRDefault="002930C2" w:rsidP="002930C2">
      <w:pPr>
        <w:pStyle w:val="Corpodetexto"/>
        <w:spacing w:before="119"/>
        <w:ind w:left="882" w:right="1478"/>
        <w:jc w:val="both"/>
      </w:pPr>
      <w:r>
        <w:t>A</w:t>
      </w:r>
      <w:r>
        <w:rPr>
          <w:spacing w:val="-9"/>
        </w:rPr>
        <w:t xml:space="preserve"> </w:t>
      </w:r>
      <w:r>
        <w:t>manutenção</w:t>
      </w:r>
      <w:r>
        <w:rPr>
          <w:spacing w:val="-12"/>
        </w:rPr>
        <w:t xml:space="preserve"> </w:t>
      </w:r>
      <w:r>
        <w:t>emergencial</w:t>
      </w:r>
      <w:r>
        <w:rPr>
          <w:spacing w:val="-10"/>
        </w:rPr>
        <w:t xml:space="preserve"> </w:t>
      </w:r>
      <w:r>
        <w:t>compreende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planejado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efetuar</w:t>
      </w:r>
      <w:r>
        <w:rPr>
          <w:spacing w:val="-10"/>
        </w:rPr>
        <w:t xml:space="preserve"> </w:t>
      </w:r>
      <w:r>
        <w:t>reparos e/ou</w:t>
      </w:r>
      <w:r>
        <w:rPr>
          <w:spacing w:val="-12"/>
        </w:rPr>
        <w:t xml:space="preserve"> </w:t>
      </w:r>
      <w:r>
        <w:t>ajustes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fim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sanar</w:t>
      </w:r>
      <w:r>
        <w:rPr>
          <w:spacing w:val="-12"/>
        </w:rPr>
        <w:t xml:space="preserve"> </w:t>
      </w:r>
      <w:r>
        <w:t>defeitos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possam</w:t>
      </w:r>
      <w:r>
        <w:rPr>
          <w:spacing w:val="-14"/>
        </w:rPr>
        <w:t xml:space="preserve"> </w:t>
      </w:r>
      <w:r>
        <w:t>trazer</w:t>
      </w:r>
      <w:r>
        <w:rPr>
          <w:spacing w:val="-12"/>
        </w:rPr>
        <w:t xml:space="preserve"> </w:t>
      </w:r>
      <w:r>
        <w:t>prejuízos</w:t>
      </w:r>
      <w:r>
        <w:rPr>
          <w:spacing w:val="-12"/>
        </w:rPr>
        <w:t xml:space="preserve"> </w:t>
      </w:r>
      <w:r>
        <w:t>imediatos</w:t>
      </w:r>
      <w:r>
        <w:rPr>
          <w:spacing w:val="-16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devido conserto;</w:t>
      </w: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160"/>
        <w:ind w:left="882" w:right="1476"/>
        <w:jc w:val="both"/>
        <w:rPr>
          <w:b/>
          <w:bCs/>
        </w:rPr>
      </w:pPr>
    </w:p>
    <w:p w:rsidR="002930C2" w:rsidRPr="0034045A" w:rsidRDefault="002930C2" w:rsidP="002930C2">
      <w:pPr>
        <w:pStyle w:val="Corpodetexto"/>
        <w:spacing w:before="160"/>
        <w:ind w:left="882" w:right="1476"/>
        <w:jc w:val="both"/>
        <w:rPr>
          <w:b/>
          <w:bCs/>
        </w:rPr>
      </w:pPr>
      <w:r w:rsidRPr="0034045A">
        <w:rPr>
          <w:b/>
          <w:bCs/>
        </w:rPr>
        <w:t>Manutenção de Urgência:</w:t>
      </w:r>
    </w:p>
    <w:p w:rsidR="002930C2" w:rsidRDefault="002930C2" w:rsidP="002930C2">
      <w:pPr>
        <w:pStyle w:val="Corpodetexto"/>
        <w:spacing w:before="160"/>
        <w:ind w:left="882" w:right="1476"/>
        <w:jc w:val="both"/>
      </w:pPr>
      <w:r w:rsidRPr="0034045A">
        <w:t>São todos os serviços que a critério da CONTRATANTE, sejam considerados de urgência e que não puderem se precedidos de uma programação antecipada;</w:t>
      </w: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4"/>
        </w:rPr>
      </w:pPr>
    </w:p>
    <w:p w:rsidR="002930C2" w:rsidRDefault="002930C2" w:rsidP="002930C2">
      <w:pPr>
        <w:pStyle w:val="Corpodetexto"/>
        <w:ind w:left="882" w:right="1479"/>
        <w:jc w:val="both"/>
      </w:pPr>
      <w:r>
        <w:t xml:space="preserve">As condições gerais para execução das manutenções emergenciais </w:t>
      </w:r>
      <w:r w:rsidRPr="0034045A">
        <w:t>e/ou de urgência</w:t>
      </w:r>
      <w:r>
        <w:t xml:space="preserve"> seguirão os mesmos cuidados das manutenções corretivas citadas no item V, sub item 2.2;</w:t>
      </w: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spacing w:before="93"/>
        <w:ind w:left="882" w:right="1474"/>
        <w:jc w:val="both"/>
      </w:pPr>
      <w:r>
        <w:t xml:space="preserve">As </w:t>
      </w:r>
      <w:r w:rsidRPr="00EE4B12">
        <w:t xml:space="preserve">manutenções </w:t>
      </w:r>
      <w:r w:rsidRPr="00EE4B12">
        <w:rPr>
          <w:strike/>
        </w:rPr>
        <w:t>corretivas ou</w:t>
      </w:r>
      <w:r w:rsidRPr="00EE4B12">
        <w:t xml:space="preserve"> emergenciais e/ ou de urgência, devem ser precedidas de solicitação registrada</w:t>
      </w:r>
      <w:r w:rsidRPr="00EE4B12">
        <w:rPr>
          <w:spacing w:val="-12"/>
        </w:rPr>
        <w:t xml:space="preserve"> </w:t>
      </w:r>
      <w:r w:rsidRPr="00EE4B12">
        <w:t>pelo</w:t>
      </w:r>
      <w:r>
        <w:rPr>
          <w:spacing w:val="-10"/>
        </w:rPr>
        <w:t xml:space="preserve"> </w:t>
      </w:r>
      <w:r>
        <w:t>CONTRATANTE</w:t>
      </w:r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Atendimento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CONTRATADA,</w:t>
      </w:r>
      <w:r>
        <w:rPr>
          <w:spacing w:val="-9"/>
        </w:rPr>
        <w:t xml:space="preserve"> </w:t>
      </w:r>
      <w:r>
        <w:t>através do software de</w:t>
      </w:r>
      <w:r>
        <w:rPr>
          <w:spacing w:val="-2"/>
        </w:rPr>
        <w:t xml:space="preserve"> </w:t>
      </w:r>
      <w:r>
        <w:t>gerenciamento;</w:t>
      </w:r>
    </w:p>
    <w:p w:rsidR="002930C2" w:rsidRDefault="002930C2" w:rsidP="002930C2">
      <w:pPr>
        <w:pStyle w:val="Corpodetexto"/>
        <w:spacing w:before="93"/>
        <w:ind w:left="882" w:right="1474"/>
        <w:jc w:val="both"/>
      </w:pPr>
    </w:p>
    <w:p w:rsidR="002930C2" w:rsidRDefault="002930C2" w:rsidP="002930C2">
      <w:pPr>
        <w:pStyle w:val="Corpodetexto"/>
        <w:spacing w:before="93"/>
        <w:ind w:left="882" w:right="1474"/>
        <w:jc w:val="both"/>
      </w:pPr>
      <w:r w:rsidRPr="0034045A">
        <w:t>Nessa categoria de Manutenção Emergencial e/ ou de Urgência, podemos destacar os seguintes serviços dentre outros que possam vir à ocorrer :</w:t>
      </w:r>
      <w:r>
        <w:t xml:space="preserve">  </w:t>
      </w:r>
    </w:p>
    <w:p w:rsidR="002930C2" w:rsidRDefault="002930C2" w:rsidP="002930C2">
      <w:pPr>
        <w:pStyle w:val="Corpodetexto"/>
        <w:spacing w:before="93"/>
        <w:ind w:left="882" w:right="1474"/>
        <w:jc w:val="both"/>
      </w:pPr>
    </w:p>
    <w:p w:rsidR="002930C2" w:rsidRPr="00D13C39" w:rsidRDefault="002930C2" w:rsidP="002930C2">
      <w:pPr>
        <w:pStyle w:val="Ttulo1"/>
        <w:tabs>
          <w:tab w:val="left" w:pos="1252"/>
        </w:tabs>
        <w:spacing w:before="94"/>
        <w:ind w:left="881"/>
        <w:jc w:val="both"/>
      </w:pPr>
      <w:r w:rsidRPr="00D13C39">
        <w:t>2.3.1– Movimentação de Mobiliário, Materiais e</w:t>
      </w:r>
      <w:r w:rsidRPr="00D13C39">
        <w:rPr>
          <w:spacing w:val="-17"/>
        </w:rPr>
        <w:t xml:space="preserve"> </w:t>
      </w:r>
      <w:r w:rsidRPr="00D13C39">
        <w:t>Equipamentos</w:t>
      </w:r>
    </w:p>
    <w:p w:rsidR="002930C2" w:rsidRPr="00D13C39" w:rsidRDefault="002930C2" w:rsidP="002930C2">
      <w:pPr>
        <w:pStyle w:val="Corpodetexto"/>
        <w:spacing w:before="3"/>
        <w:rPr>
          <w:b/>
        </w:rPr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A movimentação poderá ocorrer em função de implantação de novos leiautes, para a realização de outros serviços nos locais, tais como manutenção nos revestimentos de pisos, forros, pinturas, etc., ou simplesmente para transferência de</w:t>
      </w:r>
      <w:r w:rsidRPr="00D13C39">
        <w:rPr>
          <w:spacing w:val="-13"/>
        </w:rPr>
        <w:t xml:space="preserve"> </w:t>
      </w:r>
      <w:r w:rsidRPr="00D13C39">
        <w:t>localidade</w:t>
      </w:r>
      <w:r>
        <w:t xml:space="preserve">, quer internamente ou entre os prédios relacionados no item II do presente </w:t>
      </w:r>
      <w:r w:rsidR="0036127E">
        <w:t>documento base</w:t>
      </w:r>
      <w:r w:rsidRPr="00D13C39">
        <w:t>;</w:t>
      </w:r>
    </w:p>
    <w:p w:rsidR="002930C2" w:rsidRPr="00D13C39" w:rsidRDefault="002930C2" w:rsidP="002930C2">
      <w:pPr>
        <w:pStyle w:val="Corpodetexto"/>
        <w:spacing w:before="10"/>
        <w:rPr>
          <w:sz w:val="21"/>
        </w:rPr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A equipe a ser designada, em quantidade suficiente para atender ao cronograma de execução deverá estar munida de ferramentas, equipamentos e outros materiais adequados;</w:t>
      </w:r>
    </w:p>
    <w:p w:rsidR="002930C2" w:rsidRPr="00D13C39" w:rsidRDefault="002930C2" w:rsidP="002930C2">
      <w:pPr>
        <w:pStyle w:val="Corpodetexto"/>
        <w:spacing w:before="201"/>
        <w:ind w:left="882" w:right="1482"/>
        <w:jc w:val="both"/>
      </w:pPr>
      <w:r w:rsidRPr="00D13C39">
        <w:t>As caixas de papelão ou plástico serão fornecidas e montadas pela Contratada, que deverá</w:t>
      </w:r>
      <w:r w:rsidRPr="00D13C39">
        <w:rPr>
          <w:spacing w:val="-32"/>
        </w:rPr>
        <w:t xml:space="preserve"> </w:t>
      </w:r>
      <w:r w:rsidRPr="00D13C39">
        <w:t>auxiliar, caso solicitado, no acondicionamento dos</w:t>
      </w:r>
      <w:r w:rsidRPr="00D13C39">
        <w:rPr>
          <w:spacing w:val="-7"/>
        </w:rPr>
        <w:t xml:space="preserve"> </w:t>
      </w:r>
      <w:r w:rsidRPr="00D13C39">
        <w:t>materiais;</w:t>
      </w:r>
    </w:p>
    <w:p w:rsidR="002930C2" w:rsidRPr="00D13C39" w:rsidRDefault="002930C2" w:rsidP="002930C2">
      <w:pPr>
        <w:pStyle w:val="Corpodetexto"/>
      </w:pPr>
    </w:p>
    <w:p w:rsidR="002930C2" w:rsidRPr="00D13C39" w:rsidRDefault="002930C2" w:rsidP="002930C2">
      <w:pPr>
        <w:pStyle w:val="Corpodetexto"/>
        <w:ind w:left="882" w:right="1480"/>
        <w:jc w:val="both"/>
      </w:pPr>
      <w:r w:rsidRPr="00D13C39">
        <w:t>Ficarão a cargo do Contratante as providências relacionadas com a desconexão e conexão de todos os equipamentos (de informática, telefones, máquinas copiadoras, assim como as relativas à instalação de telefonia e cabo de sinal, etc.).</w:t>
      </w:r>
    </w:p>
    <w:p w:rsidR="002930C2" w:rsidRPr="00D13C39" w:rsidRDefault="002930C2" w:rsidP="002930C2">
      <w:pPr>
        <w:pStyle w:val="Corpodetexto"/>
        <w:spacing w:before="10"/>
        <w:rPr>
          <w:sz w:val="21"/>
        </w:rPr>
      </w:pPr>
    </w:p>
    <w:p w:rsidR="002930C2" w:rsidRPr="00D13C39" w:rsidRDefault="002930C2" w:rsidP="002930C2">
      <w:pPr>
        <w:pStyle w:val="Ttulo1"/>
        <w:tabs>
          <w:tab w:val="left" w:pos="1247"/>
        </w:tabs>
        <w:ind w:left="881"/>
        <w:jc w:val="both"/>
      </w:pPr>
      <w:r w:rsidRPr="00D13C39">
        <w:t>2.3.2 –</w:t>
      </w:r>
      <w:r w:rsidRPr="00D13C39">
        <w:rPr>
          <w:spacing w:val="-5"/>
        </w:rPr>
        <w:t xml:space="preserve"> </w:t>
      </w:r>
      <w:r w:rsidRPr="00D13C39">
        <w:t>Adequações</w:t>
      </w:r>
      <w:r w:rsidRPr="00D13C39">
        <w:rPr>
          <w:spacing w:val="-5"/>
        </w:rPr>
        <w:t xml:space="preserve"> </w:t>
      </w:r>
      <w:r w:rsidRPr="00D13C39">
        <w:t>para</w:t>
      </w:r>
      <w:r w:rsidRPr="00D13C39">
        <w:rPr>
          <w:spacing w:val="-4"/>
        </w:rPr>
        <w:t xml:space="preserve"> </w:t>
      </w:r>
      <w:r w:rsidRPr="00D13C39">
        <w:t>Realização</w:t>
      </w:r>
      <w:r w:rsidRPr="00D13C39">
        <w:rPr>
          <w:spacing w:val="-8"/>
        </w:rPr>
        <w:t xml:space="preserve"> </w:t>
      </w:r>
      <w:r w:rsidRPr="00D13C39">
        <w:t>de</w:t>
      </w:r>
      <w:r w:rsidRPr="00D13C39">
        <w:rPr>
          <w:spacing w:val="-5"/>
        </w:rPr>
        <w:t xml:space="preserve"> </w:t>
      </w:r>
      <w:r w:rsidRPr="00D13C39">
        <w:t>Eventos</w:t>
      </w:r>
      <w:r w:rsidRPr="00D13C39">
        <w:rPr>
          <w:spacing w:val="-8"/>
        </w:rPr>
        <w:t xml:space="preserve"> </w:t>
      </w:r>
      <w:r w:rsidRPr="00D13C39">
        <w:t>Diversos</w:t>
      </w:r>
      <w:r w:rsidRPr="00D13C39">
        <w:rPr>
          <w:spacing w:val="-4"/>
        </w:rPr>
        <w:t xml:space="preserve"> </w:t>
      </w:r>
      <w:r w:rsidRPr="00D13C39">
        <w:t>nos</w:t>
      </w:r>
      <w:r w:rsidRPr="00D13C39">
        <w:rPr>
          <w:spacing w:val="-5"/>
        </w:rPr>
        <w:t xml:space="preserve"> </w:t>
      </w:r>
      <w:r w:rsidRPr="00D13C39">
        <w:t>Prédios</w:t>
      </w:r>
      <w:r w:rsidRPr="00D13C39">
        <w:rPr>
          <w:spacing w:val="-6"/>
        </w:rPr>
        <w:t xml:space="preserve"> A</w:t>
      </w:r>
      <w:r w:rsidRPr="00D13C39">
        <w:t>dministrativos</w:t>
      </w:r>
    </w:p>
    <w:p w:rsidR="002930C2" w:rsidRPr="00D13C39" w:rsidRDefault="002930C2" w:rsidP="002930C2">
      <w:pPr>
        <w:pStyle w:val="Corpodetexto"/>
        <w:spacing w:before="2"/>
        <w:rPr>
          <w:b/>
        </w:rPr>
      </w:pPr>
    </w:p>
    <w:p w:rsidR="002930C2" w:rsidRPr="00D13C39" w:rsidRDefault="002930C2" w:rsidP="002930C2">
      <w:pPr>
        <w:pStyle w:val="Corpodetexto"/>
        <w:spacing w:before="1"/>
        <w:ind w:left="882" w:right="1477"/>
        <w:jc w:val="both"/>
      </w:pPr>
      <w:r w:rsidRPr="00D13C39">
        <w:t>Por ocasião da realização de eventos nas dependências da Sede ou nos demais prédios administrativos, poderão ser solicitados serviços de ambientação do local a ser utilizado (exemplo: auditórios), como: montagem de painéis e mobiliário; infraestrutura para ligações diversas, como: som, vídeo, iluminação, ou ainda suporte às equipes terceirizadas / palestrantes que estiverem utilizando tais espaços;</w:t>
      </w:r>
    </w:p>
    <w:p w:rsidR="002930C2" w:rsidRPr="00D13C39" w:rsidRDefault="002930C2" w:rsidP="002930C2">
      <w:pPr>
        <w:pStyle w:val="Corpodetexto"/>
        <w:spacing w:before="10"/>
        <w:rPr>
          <w:sz w:val="21"/>
        </w:rPr>
      </w:pPr>
    </w:p>
    <w:p w:rsidR="002930C2" w:rsidRPr="00D13C39" w:rsidRDefault="002930C2" w:rsidP="002930C2">
      <w:pPr>
        <w:pStyle w:val="Corpodetexto"/>
        <w:spacing w:before="1"/>
        <w:ind w:left="882" w:right="1479"/>
        <w:jc w:val="both"/>
      </w:pPr>
      <w:r w:rsidRPr="00D13C39">
        <w:t>Caberá ainda à Contratada, a desmontagem das estruturas, painéis, etc.; após a realização desses eventos, conforme orientações recebidas do Contratante;</w:t>
      </w:r>
    </w:p>
    <w:p w:rsidR="002930C2" w:rsidRPr="00D13C39" w:rsidRDefault="002930C2" w:rsidP="002930C2">
      <w:pPr>
        <w:pStyle w:val="Corpodetexto"/>
        <w:spacing w:before="1"/>
      </w:pPr>
    </w:p>
    <w:p w:rsidR="002930C2" w:rsidRPr="00D13C39" w:rsidRDefault="002930C2" w:rsidP="002930C2">
      <w:pPr>
        <w:pStyle w:val="Corpodetexto"/>
        <w:ind w:left="882" w:right="1479"/>
        <w:jc w:val="both"/>
      </w:pPr>
      <w:r w:rsidRPr="00D13C39">
        <w:t>No que couber, serão adotadas as demais rotinas previstas para implantação de leiautes, conforme (item V – sub-item 1.2)</w:t>
      </w:r>
    </w:p>
    <w:p w:rsidR="002930C2" w:rsidRPr="00D13C39" w:rsidRDefault="002930C2" w:rsidP="002930C2">
      <w:pPr>
        <w:pStyle w:val="Corpodetexto"/>
        <w:spacing w:before="93"/>
        <w:ind w:left="882" w:right="1474"/>
        <w:jc w:val="both"/>
      </w:pPr>
    </w:p>
    <w:p w:rsidR="002930C2" w:rsidRDefault="002930C2" w:rsidP="002930C2">
      <w:pPr>
        <w:pStyle w:val="Corpodetexto"/>
        <w:spacing w:before="93"/>
        <w:ind w:left="882" w:right="1474"/>
        <w:jc w:val="both"/>
      </w:pPr>
    </w:p>
    <w:p w:rsidR="002930C2" w:rsidRDefault="002930C2" w:rsidP="002930C2">
      <w:pPr>
        <w:pStyle w:val="Corpodetexto"/>
        <w:spacing w:before="93"/>
        <w:ind w:left="882" w:right="1474"/>
        <w:jc w:val="both"/>
      </w:pPr>
    </w:p>
    <w:p w:rsidR="002930C2" w:rsidRDefault="002930C2" w:rsidP="002930C2">
      <w:pPr>
        <w:pStyle w:val="Corpodetexto"/>
        <w:spacing w:before="93"/>
        <w:ind w:left="882" w:right="1474"/>
        <w:jc w:val="both"/>
      </w:pPr>
    </w:p>
    <w:p w:rsidR="002930C2" w:rsidRPr="000A6920" w:rsidRDefault="002930C2" w:rsidP="002930C2">
      <w:pPr>
        <w:pStyle w:val="Corpodetexto"/>
        <w:spacing w:before="6"/>
        <w:rPr>
          <w:strike/>
          <w:sz w:val="27"/>
        </w:rPr>
      </w:pPr>
    </w:p>
    <w:p w:rsidR="002930C2" w:rsidRPr="000A6920" w:rsidRDefault="002930C2" w:rsidP="002930C2">
      <w:pPr>
        <w:pStyle w:val="Corpodetexto"/>
        <w:spacing w:before="8"/>
        <w:rPr>
          <w:strike/>
          <w:sz w:val="11"/>
          <w:highlight w:val="yellow"/>
        </w:rPr>
      </w:pPr>
    </w:p>
    <w:p w:rsidR="002930C2" w:rsidRDefault="002930C2" w:rsidP="002930C2">
      <w:pPr>
        <w:pStyle w:val="Ttulo1"/>
        <w:jc w:val="both"/>
      </w:pPr>
      <w:r>
        <w:t>VI - REGIME DOS SERVIÇOS</w:t>
      </w:r>
    </w:p>
    <w:p w:rsidR="002930C2" w:rsidRDefault="002930C2" w:rsidP="002930C2">
      <w:pPr>
        <w:pStyle w:val="Corpodetexto"/>
        <w:spacing w:before="9"/>
        <w:rPr>
          <w:b/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18"/>
        </w:numPr>
        <w:tabs>
          <w:tab w:val="left" w:pos="1067"/>
        </w:tabs>
        <w:spacing w:before="1"/>
        <w:ind w:hanging="184"/>
        <w:jc w:val="both"/>
        <w:rPr>
          <w:b/>
        </w:rPr>
      </w:pPr>
      <w:r>
        <w:rPr>
          <w:b/>
        </w:rPr>
        <w:t>- Manutenção Preventiva e pequenas correções:</w:t>
      </w:r>
    </w:p>
    <w:p w:rsidR="002930C2" w:rsidRDefault="002930C2" w:rsidP="002930C2">
      <w:pPr>
        <w:pStyle w:val="Corpodetexto"/>
        <w:spacing w:before="2"/>
        <w:rPr>
          <w:b/>
        </w:rPr>
      </w:pPr>
    </w:p>
    <w:p w:rsidR="002930C2" w:rsidRDefault="002930C2" w:rsidP="002930C2">
      <w:pPr>
        <w:pStyle w:val="Corpodetexto"/>
        <w:ind w:left="882"/>
        <w:jc w:val="both"/>
      </w:pPr>
      <w:r>
        <w:t>Os serviços deverão ser executados de segunda a sexta-feira das 7:00 hs às 19:00 hs.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0"/>
        <w:rPr>
          <w:sz w:val="20"/>
        </w:rPr>
      </w:pPr>
    </w:p>
    <w:p w:rsidR="002930C2" w:rsidRDefault="002930C2" w:rsidP="002930C2">
      <w:pPr>
        <w:pStyle w:val="Ttulo1"/>
        <w:numPr>
          <w:ilvl w:val="0"/>
          <w:numId w:val="18"/>
        </w:numPr>
        <w:tabs>
          <w:tab w:val="left" w:pos="1067"/>
        </w:tabs>
        <w:ind w:hanging="184"/>
        <w:jc w:val="both"/>
      </w:pPr>
      <w:r>
        <w:t>- Manutenção Corretiva /</w:t>
      </w:r>
      <w:r>
        <w:rPr>
          <w:spacing w:val="2"/>
        </w:rPr>
        <w:t xml:space="preserve"> </w:t>
      </w:r>
      <w:r>
        <w:t>Emergencial:</w:t>
      </w:r>
    </w:p>
    <w:p w:rsidR="002930C2" w:rsidRDefault="002930C2" w:rsidP="002930C2">
      <w:pPr>
        <w:pStyle w:val="Corpodetexto"/>
        <w:spacing w:before="3"/>
        <w:rPr>
          <w:b/>
        </w:rPr>
      </w:pPr>
    </w:p>
    <w:p w:rsidR="002930C2" w:rsidRDefault="002930C2" w:rsidP="002930C2">
      <w:pPr>
        <w:pStyle w:val="Corpodetexto"/>
        <w:ind w:left="882" w:right="1456"/>
      </w:pPr>
      <w:r>
        <w:t>2.1 - Os serviços deverão ser executados de segunda a sexta-feira das 7:00 hs às 19:00 hs.</w:t>
      </w:r>
    </w:p>
    <w:p w:rsidR="002930C2" w:rsidRDefault="002930C2" w:rsidP="002930C2">
      <w:pPr>
        <w:pStyle w:val="Corpodetexto"/>
        <w:spacing w:before="5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56"/>
      </w:pPr>
      <w:r>
        <w:t>2.2-</w:t>
      </w:r>
      <w:r>
        <w:rPr>
          <w:spacing w:val="-12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executados</w:t>
      </w:r>
      <w:r>
        <w:rPr>
          <w:spacing w:val="-16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eventuais/emergenciais,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atendimento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eventos</w:t>
      </w:r>
      <w:r>
        <w:rPr>
          <w:spacing w:val="-13"/>
        </w:rPr>
        <w:t xml:space="preserve"> </w:t>
      </w:r>
      <w:r>
        <w:t>de emergência ou para locais de acesso restrito durante o</w:t>
      </w:r>
      <w:r>
        <w:rPr>
          <w:spacing w:val="-7"/>
        </w:rPr>
        <w:t xml:space="preserve"> </w:t>
      </w:r>
      <w:r>
        <w:t>dia.</w:t>
      </w:r>
    </w:p>
    <w:p w:rsidR="002930C2" w:rsidRDefault="002930C2" w:rsidP="002930C2">
      <w:pPr>
        <w:pStyle w:val="Corpodetexto"/>
        <w:spacing w:before="1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78"/>
        <w:jc w:val="both"/>
      </w:pPr>
      <w:r>
        <w:t>2.3- Por conveniência da CONTRATANTE ou para o atendimento de emergências a CONTRATADA obriga-se a atender ordens de serviço, quando solicitados em horário noturno nos domingos e feriados.</w:t>
      </w:r>
    </w:p>
    <w:p w:rsidR="002930C2" w:rsidRDefault="002930C2" w:rsidP="002930C2">
      <w:pPr>
        <w:pStyle w:val="Corpodetexto"/>
        <w:spacing w:before="2"/>
        <w:rPr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69"/>
      </w:pPr>
      <w:r>
        <w:t>2.4- Para execução dos serviços nas unidades integrantes deste contrato, fica a CONTRATADA responsável pela locomoção dos materiais e dos profissionais necessários.</w:t>
      </w:r>
    </w:p>
    <w:p w:rsidR="002930C2" w:rsidRDefault="002930C2" w:rsidP="002930C2">
      <w:pPr>
        <w:pStyle w:val="Corpodetexto"/>
        <w:spacing w:before="5"/>
        <w:rPr>
          <w:sz w:val="32"/>
        </w:rPr>
      </w:pPr>
    </w:p>
    <w:p w:rsidR="002930C2" w:rsidRDefault="002930C2" w:rsidP="002930C2">
      <w:pPr>
        <w:pStyle w:val="Ttulo1"/>
        <w:numPr>
          <w:ilvl w:val="0"/>
          <w:numId w:val="18"/>
        </w:numPr>
        <w:tabs>
          <w:tab w:val="left" w:pos="1067"/>
        </w:tabs>
        <w:ind w:hanging="184"/>
      </w:pPr>
      <w:r>
        <w:t>- Manutenção de Emergência (equipe de plantão)</w:t>
      </w:r>
      <w:r>
        <w:rPr>
          <w:spacing w:val="-8"/>
        </w:rPr>
        <w:t xml:space="preserve"> </w:t>
      </w:r>
      <w:r>
        <w:t>:</w:t>
      </w:r>
    </w:p>
    <w:p w:rsidR="002930C2" w:rsidRDefault="002930C2" w:rsidP="002930C2">
      <w:pPr>
        <w:pStyle w:val="Corpodetexto"/>
        <w:spacing w:before="8"/>
        <w:rPr>
          <w:b/>
        </w:rPr>
      </w:pPr>
    </w:p>
    <w:p w:rsidR="002930C2" w:rsidRDefault="002930C2" w:rsidP="002930C2">
      <w:pPr>
        <w:pStyle w:val="Corpodetexto"/>
        <w:spacing w:line="249" w:lineRule="auto"/>
        <w:ind w:left="882" w:right="1456"/>
      </w:pPr>
      <w:r>
        <w:t>Esses serviços deverão ser prestados no período noturno, de segunda a sexta, das 19:00hs as 07:00hs e também de finais de semana e feriados das 07:00hs às 17:00hs. A equipe ficará alocada no Prédio sede da Pasta, podendo deslocar-se para os demais prédios caso ocorra situação de emergência nestes locais.</w:t>
      </w:r>
    </w:p>
    <w:p w:rsidR="002930C2" w:rsidRDefault="002930C2" w:rsidP="002930C2">
      <w:pPr>
        <w:spacing w:line="249" w:lineRule="auto"/>
      </w:pPr>
    </w:p>
    <w:p w:rsidR="002930C2" w:rsidRDefault="002930C2" w:rsidP="002930C2">
      <w:pPr>
        <w:pStyle w:val="Ttulo1"/>
        <w:numPr>
          <w:ilvl w:val="0"/>
          <w:numId w:val="17"/>
        </w:numPr>
        <w:tabs>
          <w:tab w:val="left" w:pos="1216"/>
        </w:tabs>
        <w:spacing w:before="94"/>
        <w:ind w:firstLine="0"/>
        <w:jc w:val="both"/>
      </w:pPr>
      <w:r>
        <w:t>– PROCEDIMENTOS PARA</w:t>
      </w:r>
      <w:r>
        <w:rPr>
          <w:spacing w:val="-8"/>
        </w:rPr>
        <w:t xml:space="preserve"> </w:t>
      </w:r>
      <w:r>
        <w:t>EXECUÇÃO</w:t>
      </w:r>
    </w:p>
    <w:p w:rsidR="002930C2" w:rsidRDefault="002930C2" w:rsidP="002930C2">
      <w:pPr>
        <w:pStyle w:val="Corpodetexto"/>
        <w:rPr>
          <w:b/>
        </w:rPr>
      </w:pPr>
    </w:p>
    <w:p w:rsidR="002930C2" w:rsidRDefault="002930C2" w:rsidP="002930C2">
      <w:pPr>
        <w:pStyle w:val="Corpodetexto"/>
        <w:ind w:left="882" w:right="1478"/>
        <w:jc w:val="both"/>
      </w:pPr>
      <w:r>
        <w:t xml:space="preserve">1– </w:t>
      </w:r>
      <w:r>
        <w:rPr>
          <w:b/>
        </w:rPr>
        <w:t>Fluxo de Manutenção</w:t>
      </w:r>
      <w:r>
        <w:t>: As atividades de manutenção a serem desenvolvidas pela CONTRATADA deverão obedecer a um fluxo de ações coordenadas e integradas, visando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efetivo</w:t>
      </w:r>
      <w:r>
        <w:rPr>
          <w:spacing w:val="-5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processo,</w:t>
      </w:r>
      <w:r>
        <w:rPr>
          <w:spacing w:val="-4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gerenciamento.</w:t>
      </w:r>
      <w:r>
        <w:rPr>
          <w:spacing w:val="-4"/>
        </w:rPr>
        <w:t xml:space="preserve"> </w:t>
      </w:r>
      <w:r>
        <w:t>Este fluxo é composto pelas etapas descritas nos itens 2 à 4 a</w:t>
      </w:r>
      <w:r>
        <w:rPr>
          <w:spacing w:val="-13"/>
        </w:rPr>
        <w:t xml:space="preserve"> </w:t>
      </w:r>
      <w:r>
        <w:t>seguir: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PargrafodaLista"/>
        <w:numPr>
          <w:ilvl w:val="0"/>
          <w:numId w:val="16"/>
        </w:numPr>
        <w:tabs>
          <w:tab w:val="left" w:pos="1178"/>
        </w:tabs>
        <w:ind w:right="1478" w:firstLine="0"/>
        <w:jc w:val="both"/>
      </w:pPr>
      <w:r>
        <w:rPr>
          <w:b/>
        </w:rPr>
        <w:t xml:space="preserve">Abertura da OS: </w:t>
      </w:r>
      <w:r>
        <w:t>no caso de serviços preventivos, a abertura da OS deverá ser realizada automaticamente pelo software de manutenção, seguindo uma programação prévia. Para os serviços corretivos, os chamados ocorrerão via OS, que serão abertas pela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solicitação,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meios, pela fiscalização.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16"/>
        </w:numPr>
        <w:tabs>
          <w:tab w:val="left" w:pos="1156"/>
        </w:tabs>
        <w:ind w:right="1477" w:firstLine="0"/>
        <w:jc w:val="both"/>
      </w:pPr>
      <w:r>
        <w:rPr>
          <w:b/>
        </w:rPr>
        <w:t xml:space="preserve">Preenchimento da OS: </w:t>
      </w:r>
      <w:r>
        <w:t>durante e/ou após a execução dos serviços, o profissional da</w:t>
      </w:r>
      <w:r>
        <w:rPr>
          <w:spacing w:val="-12"/>
        </w:rPr>
        <w:t xml:space="preserve"> </w:t>
      </w:r>
      <w:r>
        <w:t>CONTRATADA</w:t>
      </w:r>
      <w:r>
        <w:rPr>
          <w:spacing w:val="-12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preencher</w:t>
      </w:r>
      <w:r>
        <w:rPr>
          <w:spacing w:val="-13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referentes</w:t>
      </w:r>
      <w:r>
        <w:rPr>
          <w:spacing w:val="-11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serviço,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tempo de execução, materiais gastos, detalhes do problema e da solução etc., visando a compor um histórico do equipamento e do</w:t>
      </w:r>
      <w:r>
        <w:rPr>
          <w:spacing w:val="-11"/>
        </w:rPr>
        <w:t xml:space="preserve"> </w:t>
      </w:r>
      <w:r>
        <w:t>subsistema.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0"/>
          <w:numId w:val="16"/>
        </w:numPr>
        <w:tabs>
          <w:tab w:val="left" w:pos="1281"/>
        </w:tabs>
        <w:spacing w:line="242" w:lineRule="auto"/>
        <w:ind w:right="1475" w:firstLine="0"/>
        <w:jc w:val="both"/>
      </w:pPr>
      <w:r>
        <w:rPr>
          <w:b/>
        </w:rPr>
        <w:t xml:space="preserve">Fechamento da OS: </w:t>
      </w:r>
      <w:r>
        <w:t>após o correto preenchimento, o responsável da CONTRATADA avaliará o serviço executado e finalizará a OS. A CONTRATANTE</w:t>
      </w:r>
      <w:r>
        <w:rPr>
          <w:spacing w:val="-40"/>
        </w:rPr>
        <w:t xml:space="preserve"> </w:t>
      </w:r>
      <w:r>
        <w:t>será responsável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averiguar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auditará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fechamentos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OS.</w:t>
      </w:r>
    </w:p>
    <w:p w:rsidR="002930C2" w:rsidRDefault="002930C2" w:rsidP="002930C2">
      <w:pPr>
        <w:pStyle w:val="Corpodetexto"/>
        <w:spacing w:before="8"/>
        <w:rPr>
          <w:sz w:val="31"/>
        </w:rPr>
      </w:pPr>
    </w:p>
    <w:p w:rsidR="002930C2" w:rsidRDefault="002930C2" w:rsidP="002930C2">
      <w:pPr>
        <w:pStyle w:val="Ttulo1"/>
        <w:jc w:val="both"/>
      </w:pPr>
      <w:r>
        <w:lastRenderedPageBreak/>
        <w:t>5 - TABELA DE INDICADORES DE SERVIÇOS</w:t>
      </w:r>
    </w:p>
    <w:p w:rsidR="002930C2" w:rsidRDefault="002930C2" w:rsidP="002930C2">
      <w:pPr>
        <w:pStyle w:val="Corpodetexto"/>
        <w:spacing w:before="3"/>
        <w:rPr>
          <w:b/>
        </w:rPr>
      </w:pPr>
    </w:p>
    <w:p w:rsidR="002930C2" w:rsidRDefault="002930C2" w:rsidP="002930C2">
      <w:pPr>
        <w:pStyle w:val="Corpodetexto"/>
        <w:spacing w:line="477" w:lineRule="auto"/>
        <w:ind w:left="882" w:right="3585"/>
      </w:pPr>
      <w:r>
        <w:t xml:space="preserve">A CONTRATADA deverá cumprir as metas estabelecidas abaixo. </w:t>
      </w:r>
      <w:r>
        <w:rPr>
          <w:u w:val="single"/>
        </w:rPr>
        <w:t xml:space="preserve">5.1 </w:t>
      </w:r>
      <w:r>
        <w:rPr>
          <w:b/>
          <w:u w:val="single"/>
        </w:rPr>
        <w:t>- Indicador 01</w:t>
      </w:r>
      <w:r>
        <w:rPr>
          <w:u w:val="single"/>
        </w:rPr>
        <w:t>: OS - corretivas fechadas no prazo.</w:t>
      </w:r>
    </w:p>
    <w:p w:rsidR="002930C2" w:rsidRDefault="002930C2" w:rsidP="002930C2">
      <w:pPr>
        <w:pStyle w:val="Corpodetexto"/>
        <w:spacing w:before="6"/>
        <w:ind w:left="882" w:right="1479"/>
        <w:jc w:val="both"/>
      </w:pPr>
      <w:r>
        <w:rPr>
          <w:b/>
          <w:i/>
        </w:rPr>
        <w:t>Finalidade</w:t>
      </w:r>
      <w:r>
        <w:rPr>
          <w:i/>
        </w:rPr>
        <w:t xml:space="preserve">: </w:t>
      </w:r>
      <w:r>
        <w:t>Avaliar o cumprimento dos acordos de níveis de serviços estabelecidos para as manutenções corretivas.</w:t>
      </w:r>
    </w:p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Corpodetexto"/>
        <w:spacing w:line="242" w:lineRule="auto"/>
        <w:ind w:left="882" w:right="1477"/>
        <w:jc w:val="both"/>
      </w:pPr>
      <w:r>
        <w:rPr>
          <w:b/>
          <w:i/>
        </w:rPr>
        <w:t xml:space="preserve">Meta: </w:t>
      </w:r>
      <w:r>
        <w:rPr>
          <w:b/>
        </w:rPr>
        <w:t xml:space="preserve">90% </w:t>
      </w:r>
      <w:r>
        <w:t>das OS - corretivas fechadas no prazo, segundo classificação na Tabela</w:t>
      </w:r>
      <w:r>
        <w:rPr>
          <w:spacing w:val="-24"/>
        </w:rPr>
        <w:t xml:space="preserve"> </w:t>
      </w:r>
      <w:r>
        <w:t>de tempo para a resolução dos problemas acima</w:t>
      </w:r>
      <w:r>
        <w:rPr>
          <w:spacing w:val="-10"/>
        </w:rPr>
        <w:t xml:space="preserve"> </w:t>
      </w:r>
      <w:r>
        <w:t>mencionados.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Corpodetexto"/>
        <w:ind w:left="882" w:right="1478"/>
        <w:jc w:val="both"/>
      </w:pPr>
      <w:r>
        <w:rPr>
          <w:b/>
          <w:i/>
        </w:rPr>
        <w:t>Mecanismo de cálculo</w:t>
      </w:r>
      <w:r>
        <w:rPr>
          <w:i/>
        </w:rPr>
        <w:t xml:space="preserve">: </w:t>
      </w:r>
      <w:r>
        <w:t>Total de OS - corretivas do período fechadas no prazo / Total de OS - corretivas do período.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/>
      </w:pPr>
      <w:r>
        <w:t>Para estabelecer os prazos da OS, deve-se avaliar: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9"/>
        <w:jc w:val="both"/>
      </w:pPr>
      <w:r>
        <w:t>O tempo de atendimento, em relação ao grau de urgência, tempo ou período determinado para a mobilização, pela CONTRATADA, dos recursos necessários para verificar uma ocorrência.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ind w:left="882"/>
        <w:jc w:val="both"/>
      </w:pPr>
      <w:r>
        <w:rPr>
          <w:b/>
        </w:rPr>
        <w:t xml:space="preserve">O tempo de atendimento </w:t>
      </w:r>
      <w:r>
        <w:t>da manutenção corretiva deverá ser de:</w:t>
      </w:r>
    </w:p>
    <w:p w:rsidR="002930C2" w:rsidRDefault="002930C2" w:rsidP="002930C2">
      <w:pPr>
        <w:pStyle w:val="Corpodetexto"/>
        <w:spacing w:before="6"/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4"/>
      </w:tblGrid>
      <w:tr w:rsidR="002930C2" w:rsidTr="001D195D">
        <w:trPr>
          <w:trHeight w:val="251"/>
        </w:trPr>
        <w:tc>
          <w:tcPr>
            <w:tcW w:w="1951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Nível 1</w:t>
            </w:r>
          </w:p>
        </w:tc>
        <w:tc>
          <w:tcPr>
            <w:tcW w:w="3404" w:type="dxa"/>
          </w:tcPr>
          <w:p w:rsidR="002930C2" w:rsidRDefault="002930C2" w:rsidP="001D195D">
            <w:pPr>
              <w:pStyle w:val="TableParagraph"/>
              <w:spacing w:line="232" w:lineRule="exact"/>
              <w:ind w:left="170"/>
            </w:pPr>
            <w:r>
              <w:t>Imediato.</w:t>
            </w:r>
          </w:p>
        </w:tc>
      </w:tr>
      <w:tr w:rsidR="002930C2" w:rsidTr="001D195D">
        <w:trPr>
          <w:trHeight w:val="253"/>
        </w:trPr>
        <w:tc>
          <w:tcPr>
            <w:tcW w:w="1951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Nível 2</w:t>
            </w:r>
          </w:p>
        </w:tc>
        <w:tc>
          <w:tcPr>
            <w:tcW w:w="3404" w:type="dxa"/>
          </w:tcPr>
          <w:p w:rsidR="002930C2" w:rsidRDefault="002930C2" w:rsidP="001D195D">
            <w:pPr>
              <w:pStyle w:val="TableParagraph"/>
              <w:spacing w:line="234" w:lineRule="exact"/>
              <w:ind w:left="232"/>
            </w:pPr>
            <w:r>
              <w:t>até 01 (uma) hora</w:t>
            </w:r>
          </w:p>
        </w:tc>
      </w:tr>
      <w:tr w:rsidR="002930C2" w:rsidTr="001D195D">
        <w:trPr>
          <w:trHeight w:val="253"/>
        </w:trPr>
        <w:tc>
          <w:tcPr>
            <w:tcW w:w="1951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Nível 3</w:t>
            </w:r>
          </w:p>
        </w:tc>
        <w:tc>
          <w:tcPr>
            <w:tcW w:w="3404" w:type="dxa"/>
          </w:tcPr>
          <w:p w:rsidR="002930C2" w:rsidRDefault="002930C2" w:rsidP="001D195D">
            <w:pPr>
              <w:pStyle w:val="TableParagraph"/>
              <w:spacing w:line="234" w:lineRule="exact"/>
              <w:ind w:left="232"/>
            </w:pPr>
            <w:r>
              <w:t>até 03 (três) horas</w:t>
            </w:r>
          </w:p>
        </w:tc>
      </w:tr>
    </w:tbl>
    <w:p w:rsidR="002930C2" w:rsidRDefault="002930C2" w:rsidP="002930C2">
      <w:pPr>
        <w:spacing w:line="234" w:lineRule="exact"/>
      </w:pPr>
    </w:p>
    <w:p w:rsidR="002930C2" w:rsidRDefault="002930C2" w:rsidP="002930C2">
      <w:pPr>
        <w:ind w:left="882"/>
      </w:pPr>
      <w:r>
        <w:rPr>
          <w:b/>
        </w:rPr>
        <w:t>O tempo de reparo</w:t>
      </w:r>
      <w:r>
        <w:t>, com relação à complexidade da solução, deverá ser:</w:t>
      </w:r>
    </w:p>
    <w:p w:rsidR="002930C2" w:rsidRDefault="002930C2" w:rsidP="002930C2">
      <w:pPr>
        <w:pStyle w:val="Corpodetexto"/>
        <w:spacing w:before="5"/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7034"/>
      </w:tblGrid>
      <w:tr w:rsidR="002930C2" w:rsidTr="001D195D">
        <w:trPr>
          <w:trHeight w:val="505"/>
        </w:trPr>
        <w:tc>
          <w:tcPr>
            <w:tcW w:w="1462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Altíssima</w:t>
            </w:r>
          </w:p>
        </w:tc>
        <w:tc>
          <w:tcPr>
            <w:tcW w:w="7034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7" w:firstLine="62"/>
              <w:rPr>
                <w:lang w:val="pt-BR"/>
              </w:rPr>
            </w:pPr>
            <w:r w:rsidRPr="002930C2">
              <w:rPr>
                <w:lang w:val="pt-BR"/>
              </w:rPr>
              <w:t>Conforme relatório técnico a combinar, caso a caso, com a CONTRATANTE.</w:t>
            </w:r>
          </w:p>
        </w:tc>
      </w:tr>
      <w:tr w:rsidR="002930C2" w:rsidTr="001D195D">
        <w:trPr>
          <w:trHeight w:val="251"/>
        </w:trPr>
        <w:tc>
          <w:tcPr>
            <w:tcW w:w="1462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Alta</w:t>
            </w:r>
          </w:p>
        </w:tc>
        <w:tc>
          <w:tcPr>
            <w:tcW w:w="7034" w:type="dxa"/>
          </w:tcPr>
          <w:p w:rsidR="002930C2" w:rsidRDefault="002930C2" w:rsidP="001D195D">
            <w:pPr>
              <w:pStyle w:val="TableParagraph"/>
              <w:spacing w:line="232" w:lineRule="exact"/>
              <w:ind w:left="169"/>
            </w:pPr>
            <w:r>
              <w:t>8 horas</w:t>
            </w:r>
          </w:p>
        </w:tc>
      </w:tr>
      <w:tr w:rsidR="002930C2" w:rsidTr="001D195D">
        <w:trPr>
          <w:trHeight w:val="253"/>
        </w:trPr>
        <w:tc>
          <w:tcPr>
            <w:tcW w:w="1462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Media</w:t>
            </w:r>
          </w:p>
        </w:tc>
        <w:tc>
          <w:tcPr>
            <w:tcW w:w="7034" w:type="dxa"/>
          </w:tcPr>
          <w:p w:rsidR="002930C2" w:rsidRDefault="002930C2" w:rsidP="001D195D">
            <w:pPr>
              <w:pStyle w:val="TableParagraph"/>
              <w:spacing w:line="234" w:lineRule="exact"/>
              <w:ind w:left="169"/>
            </w:pPr>
            <w:r>
              <w:t>4 horas</w:t>
            </w:r>
          </w:p>
        </w:tc>
      </w:tr>
      <w:tr w:rsidR="002930C2" w:rsidTr="001D195D">
        <w:trPr>
          <w:trHeight w:val="251"/>
        </w:trPr>
        <w:tc>
          <w:tcPr>
            <w:tcW w:w="1462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Baixa</w:t>
            </w:r>
          </w:p>
        </w:tc>
        <w:tc>
          <w:tcPr>
            <w:tcW w:w="7034" w:type="dxa"/>
          </w:tcPr>
          <w:p w:rsidR="002930C2" w:rsidRDefault="002930C2" w:rsidP="001D195D">
            <w:pPr>
              <w:pStyle w:val="TableParagraph"/>
              <w:spacing w:line="232" w:lineRule="exact"/>
              <w:ind w:left="169"/>
            </w:pPr>
            <w:r>
              <w:t>2 horas</w:t>
            </w:r>
          </w:p>
        </w:tc>
      </w:tr>
    </w:tbl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Corpodetexto"/>
        <w:ind w:left="882" w:right="1475"/>
        <w:jc w:val="both"/>
      </w:pPr>
      <w:r>
        <w:rPr>
          <w:b/>
        </w:rPr>
        <w:t xml:space="preserve">Altíssima: </w:t>
      </w:r>
      <w:r>
        <w:t>solução de um problema com complexidade extrema, que dependente de um estudo (Laudo técnico) para avaliar o que deve ser feito para solucioná-lo. O tempo de reparo dependera deste estudo e do tempo de chegada de um equipamento ou material específico.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56"/>
      </w:pPr>
      <w:r>
        <w:rPr>
          <w:b/>
        </w:rPr>
        <w:t>Alta:</w:t>
      </w:r>
      <w:r>
        <w:rPr>
          <w:b/>
          <w:spacing w:val="-8"/>
        </w:rPr>
        <w:t xml:space="preserve"> </w:t>
      </w:r>
      <w:r>
        <w:t>solução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complexidade</w:t>
      </w:r>
      <w:r>
        <w:rPr>
          <w:spacing w:val="-9"/>
        </w:rPr>
        <w:t xml:space="preserve"> </w:t>
      </w:r>
      <w:r>
        <w:t>alta,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exige</w:t>
      </w:r>
      <w:r>
        <w:rPr>
          <w:spacing w:val="-10"/>
        </w:rPr>
        <w:t xml:space="preserve"> </w:t>
      </w:r>
      <w:r>
        <w:t>maior</w:t>
      </w:r>
      <w:r>
        <w:rPr>
          <w:spacing w:val="-10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recurso especializado para</w:t>
      </w:r>
      <w:r>
        <w:rPr>
          <w:spacing w:val="-3"/>
        </w:rPr>
        <w:t xml:space="preserve"> </w:t>
      </w:r>
      <w:r>
        <w:t>reparo.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/>
      </w:pPr>
      <w:r>
        <w:rPr>
          <w:b/>
        </w:rPr>
        <w:t xml:space="preserve">Media: </w:t>
      </w:r>
      <w:r>
        <w:t>solução de um problema com complexidade moderada.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56"/>
      </w:pPr>
      <w:r>
        <w:rPr>
          <w:b/>
        </w:rPr>
        <w:t>Baixa:</w:t>
      </w:r>
      <w:r>
        <w:rPr>
          <w:b/>
          <w:spacing w:val="-15"/>
        </w:rPr>
        <w:t xml:space="preserve"> </w:t>
      </w:r>
      <w:r>
        <w:t>solução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problema</w:t>
      </w:r>
      <w:r>
        <w:rPr>
          <w:spacing w:val="-16"/>
        </w:rPr>
        <w:t xml:space="preserve"> </w:t>
      </w:r>
      <w:r>
        <w:t>simples,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necessitando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especializados</w:t>
      </w:r>
      <w:r>
        <w:rPr>
          <w:spacing w:val="-12"/>
        </w:rPr>
        <w:t xml:space="preserve"> </w:t>
      </w:r>
      <w:r>
        <w:t>para a sua</w:t>
      </w:r>
      <w:r>
        <w:rPr>
          <w:spacing w:val="-1"/>
        </w:rPr>
        <w:t xml:space="preserve"> </w:t>
      </w:r>
      <w:r>
        <w:t>solução.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Ttulo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48C1B7" wp14:editId="263C8650">
                <wp:simplePos x="0" y="0"/>
                <wp:positionH relativeFrom="page">
                  <wp:posOffset>1280160</wp:posOffset>
                </wp:positionH>
                <wp:positionV relativeFrom="paragraph">
                  <wp:posOffset>281940</wp:posOffset>
                </wp:positionV>
                <wp:extent cx="1645285" cy="2628900"/>
                <wp:effectExtent l="3810" t="3810" r="0" b="571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628900"/>
                          <a:chOff x="2016" y="444"/>
                          <a:chExt cx="2591" cy="4140"/>
                        </a:xfrm>
                      </wpg:grpSpPr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943"/>
                            <a:ext cx="246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6"/>
                        <wps:cNvSpPr>
                          <a:spLocks/>
                        </wps:cNvSpPr>
                        <wps:spPr bwMode="auto">
                          <a:xfrm>
                            <a:off x="2016" y="444"/>
                            <a:ext cx="180" cy="4140"/>
                          </a:xfrm>
                          <a:custGeom>
                            <a:avLst/>
                            <a:gdLst>
                              <a:gd name="T0" fmla="+- 0 2136 2016"/>
                              <a:gd name="T1" fmla="*/ T0 w 180"/>
                              <a:gd name="T2" fmla="+- 0 594 444"/>
                              <a:gd name="T3" fmla="*/ 594 h 4140"/>
                              <a:gd name="T4" fmla="+- 0 2076 2016"/>
                              <a:gd name="T5" fmla="*/ T4 w 180"/>
                              <a:gd name="T6" fmla="+- 0 594 444"/>
                              <a:gd name="T7" fmla="*/ 594 h 4140"/>
                              <a:gd name="T8" fmla="+- 0 2076 2016"/>
                              <a:gd name="T9" fmla="*/ T8 w 180"/>
                              <a:gd name="T10" fmla="+- 0 4584 444"/>
                              <a:gd name="T11" fmla="*/ 4584 h 4140"/>
                              <a:gd name="T12" fmla="+- 0 2136 2016"/>
                              <a:gd name="T13" fmla="*/ T12 w 180"/>
                              <a:gd name="T14" fmla="+- 0 4584 444"/>
                              <a:gd name="T15" fmla="*/ 4584 h 4140"/>
                              <a:gd name="T16" fmla="+- 0 2136 2016"/>
                              <a:gd name="T17" fmla="*/ T16 w 180"/>
                              <a:gd name="T18" fmla="+- 0 594 444"/>
                              <a:gd name="T19" fmla="*/ 594 h 4140"/>
                              <a:gd name="T20" fmla="+- 0 2106 2016"/>
                              <a:gd name="T21" fmla="*/ T20 w 180"/>
                              <a:gd name="T22" fmla="+- 0 444 444"/>
                              <a:gd name="T23" fmla="*/ 444 h 4140"/>
                              <a:gd name="T24" fmla="+- 0 2016 2016"/>
                              <a:gd name="T25" fmla="*/ T24 w 180"/>
                              <a:gd name="T26" fmla="+- 0 624 444"/>
                              <a:gd name="T27" fmla="*/ 624 h 4140"/>
                              <a:gd name="T28" fmla="+- 0 2076 2016"/>
                              <a:gd name="T29" fmla="*/ T28 w 180"/>
                              <a:gd name="T30" fmla="+- 0 624 444"/>
                              <a:gd name="T31" fmla="*/ 624 h 4140"/>
                              <a:gd name="T32" fmla="+- 0 2076 2016"/>
                              <a:gd name="T33" fmla="*/ T32 w 180"/>
                              <a:gd name="T34" fmla="+- 0 594 444"/>
                              <a:gd name="T35" fmla="*/ 594 h 4140"/>
                              <a:gd name="T36" fmla="+- 0 2181 2016"/>
                              <a:gd name="T37" fmla="*/ T36 w 180"/>
                              <a:gd name="T38" fmla="+- 0 594 444"/>
                              <a:gd name="T39" fmla="*/ 594 h 4140"/>
                              <a:gd name="T40" fmla="+- 0 2106 2016"/>
                              <a:gd name="T41" fmla="*/ T40 w 180"/>
                              <a:gd name="T42" fmla="+- 0 444 444"/>
                              <a:gd name="T43" fmla="*/ 444 h 4140"/>
                              <a:gd name="T44" fmla="+- 0 2181 2016"/>
                              <a:gd name="T45" fmla="*/ T44 w 180"/>
                              <a:gd name="T46" fmla="+- 0 594 444"/>
                              <a:gd name="T47" fmla="*/ 594 h 4140"/>
                              <a:gd name="T48" fmla="+- 0 2136 2016"/>
                              <a:gd name="T49" fmla="*/ T48 w 180"/>
                              <a:gd name="T50" fmla="+- 0 594 444"/>
                              <a:gd name="T51" fmla="*/ 594 h 4140"/>
                              <a:gd name="T52" fmla="+- 0 2136 2016"/>
                              <a:gd name="T53" fmla="*/ T52 w 180"/>
                              <a:gd name="T54" fmla="+- 0 624 444"/>
                              <a:gd name="T55" fmla="*/ 624 h 4140"/>
                              <a:gd name="T56" fmla="+- 0 2196 2016"/>
                              <a:gd name="T57" fmla="*/ T56 w 180"/>
                              <a:gd name="T58" fmla="+- 0 624 444"/>
                              <a:gd name="T59" fmla="*/ 624 h 4140"/>
                              <a:gd name="T60" fmla="+- 0 2181 2016"/>
                              <a:gd name="T61" fmla="*/ T60 w 180"/>
                              <a:gd name="T62" fmla="+- 0 594 444"/>
                              <a:gd name="T63" fmla="*/ 594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0" h="4140">
                                <a:moveTo>
                                  <a:pt x="120" y="150"/>
                                </a:moveTo>
                                <a:lnTo>
                                  <a:pt x="60" y="150"/>
                                </a:lnTo>
                                <a:lnTo>
                                  <a:pt x="60" y="4140"/>
                                </a:lnTo>
                                <a:lnTo>
                                  <a:pt x="120" y="4140"/>
                                </a:lnTo>
                                <a:lnTo>
                                  <a:pt x="120" y="15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65" y="150"/>
                                </a:moveTo>
                                <a:lnTo>
                                  <a:pt x="120" y="150"/>
                                </a:lnTo>
                                <a:lnTo>
                                  <a:pt x="12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6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27579" id="Group 15" o:spid="_x0000_s1026" style="position:absolute;margin-left:100.8pt;margin-top:22.2pt;width:129.55pt;height:207pt;z-index:-251657216;mso-position-horizontal-relative:page" coordorigin="2016,444" coordsize="2591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139;top:943;width:246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E+/EAAAA2wAAAA8AAABkcnMvZG93bnJldi54bWxEj09rAjEUxO+C3yE8wZtmVSiyGkXFSulB&#10;6erF22Pz3L952W5SXb+9KRR6HGbmN8xy3Zla3Kl1hWUFk3EEgji1uuBMweX8PpqDcB5ZY22ZFDzJ&#10;wXrV7y0x1vbBX3RPfCYChF2MCnLvm1hKl+Zk0I1tQxy8m20N+iDbTOoWHwFuajmNojdpsOCwkGND&#10;u5zSKvkxCuYH/7mvTmX2/SxP+tpsq2NS7pUaDrrNAoSnzv+H/9ofWsFsBr9fwg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cE+/EAAAA2wAAAA8AAAAAAAAAAAAAAAAA&#10;nwIAAGRycy9kb3ducmV2LnhtbFBLBQYAAAAABAAEAPcAAACQAwAAAAA=&#10;">
                  <v:imagedata r:id="rId10" o:title=""/>
                </v:shape>
                <v:shape id="AutoShape 16" o:spid="_x0000_s1028" style="position:absolute;left:2016;top:444;width:180;height:4140;visibility:visible;mso-wrap-style:square;v-text-anchor:top" coordsize="18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eLsIA&#10;AADbAAAADwAAAGRycy9kb3ducmV2LnhtbESPzWrDMBCE74W+g9hCbrXctBTjWglJwKWHXOr0ARZr&#10;Y5lYK9eSf/L2VSGQ4zAz3zDFdrGdmGjwrWMFL0kKgrh2uuVGwc+pfM5A+ICssXNMCq7kYbt5fCgw&#10;127mb5qq0IgIYZ+jAhNCn0vpa0MWfeJ64uid3WAxRDk0Ug84R7jt5DpN36XFluOCwZ4OhupLNVoF&#10;v2MYs5KrI+339bwzi9VH+anU6mnZfYAItIR7+Nb+0gpe3+D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54uwgAAANsAAAAPAAAAAAAAAAAAAAAAAJgCAABkcnMvZG93&#10;bnJldi54bWxQSwUGAAAAAAQABAD1AAAAhwMAAAAA&#10;" path="m120,150r-60,l60,4140r60,l120,150xm90,l,180r60,l60,150r105,l90,xm165,150r-45,l120,180r60,l165,150xe" fillcolor="black" stroked="f">
                  <v:path arrowok="t" o:connecttype="custom" o:connectlocs="120,594;60,594;60,4584;120,4584;120,594;90,444;0,624;60,624;60,594;165,594;90,444;165,594;120,594;120,624;180,624;165,594" o:connectangles="0,0,0,0,0,0,0,0,0,0,0,0,0,0,0,0"/>
                </v:shape>
                <w10:wrap anchorx="page"/>
              </v:group>
            </w:pict>
          </mc:Fallback>
        </mc:AlternateContent>
      </w:r>
      <w:r>
        <w:t>Urgência</w:t>
      </w:r>
    </w:p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3" w:after="1"/>
        <w:rPr>
          <w:b/>
          <w:sz w:val="13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08"/>
        <w:gridCol w:w="2472"/>
        <w:gridCol w:w="2280"/>
        <w:gridCol w:w="2374"/>
        <w:gridCol w:w="2073"/>
      </w:tblGrid>
      <w:tr w:rsidR="002930C2" w:rsidTr="001D195D">
        <w:trPr>
          <w:trHeight w:val="553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spacing w:line="250" w:lineRule="exact"/>
              <w:ind w:left="200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2472" w:type="dxa"/>
            <w:tcBorders>
              <w:top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40" w:line="250" w:lineRule="atLeast"/>
              <w:ind w:left="-7" w:right="912"/>
              <w:rPr>
                <w:b/>
              </w:rPr>
            </w:pPr>
            <w:r>
              <w:rPr>
                <w:b/>
              </w:rPr>
              <w:t>Atendimento imediato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2930C2" w:rsidRDefault="002930C2" w:rsidP="001D195D">
            <w:pPr>
              <w:pStyle w:val="TableParagraph"/>
              <w:spacing w:line="236" w:lineRule="exact"/>
              <w:ind w:left="-7"/>
              <w:rPr>
                <w:b/>
              </w:rPr>
            </w:pPr>
            <w:r>
              <w:rPr>
                <w:b/>
              </w:rPr>
              <w:t>Atendimento imediato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before="40" w:line="250" w:lineRule="atLeast"/>
              <w:ind w:left="0"/>
              <w:rPr>
                <w:b/>
              </w:rPr>
            </w:pPr>
            <w:r>
              <w:rPr>
                <w:b/>
              </w:rPr>
              <w:t>INSPEÇÃO TÉCNICA</w:t>
            </w:r>
          </w:p>
        </w:tc>
      </w:tr>
      <w:tr w:rsidR="002930C2" w:rsidTr="001D195D">
        <w:trPr>
          <w:trHeight w:val="507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  <w:color w:val="0000FF"/>
              </w:rPr>
              <w:lastRenderedPageBreak/>
              <w:t>Nível 1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7" w:lineRule="exact"/>
              <w:ind w:left="-2"/>
              <w:rPr>
                <w:b/>
              </w:rPr>
            </w:pPr>
            <w:r>
              <w:rPr>
                <w:b/>
              </w:rPr>
              <w:t>Reparo em 02 horas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7" w:lineRule="exact"/>
              <w:ind w:left="-7"/>
              <w:rPr>
                <w:b/>
              </w:rPr>
            </w:pPr>
            <w:r>
              <w:rPr>
                <w:b/>
              </w:rPr>
              <w:t>Reparo em 04 horas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7" w:lineRule="exact"/>
              <w:ind w:left="-7"/>
              <w:rPr>
                <w:b/>
              </w:rPr>
            </w:pPr>
            <w:r>
              <w:rPr>
                <w:b/>
              </w:rPr>
              <w:t>Reparo em 08 horas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49" w:lineRule="exact"/>
              <w:ind w:left="128"/>
              <w:rPr>
                <w:b/>
              </w:rPr>
            </w:pPr>
            <w:r>
              <w:rPr>
                <w:b/>
              </w:rPr>
              <w:t>Atendimento</w:t>
            </w:r>
          </w:p>
          <w:p w:rsidR="002930C2" w:rsidRDefault="002930C2" w:rsidP="001D195D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>
              <w:rPr>
                <w:b/>
              </w:rPr>
              <w:t>imediato</w:t>
            </w:r>
          </w:p>
        </w:tc>
      </w:tr>
      <w:tr w:rsidR="002930C2" w:rsidTr="001D195D">
        <w:trPr>
          <w:trHeight w:val="254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34" w:lineRule="exact"/>
              <w:ind w:left="0" w:right="-15"/>
              <w:rPr>
                <w:b/>
              </w:rPr>
            </w:pPr>
            <w:r>
              <w:rPr>
                <w:b/>
              </w:rPr>
              <w:t>Tempo de reparo a</w:t>
            </w:r>
          </w:p>
        </w:tc>
      </w:tr>
      <w:tr w:rsidR="002930C2" w:rsidTr="001D195D">
        <w:trPr>
          <w:trHeight w:val="256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6" w:lineRule="exact"/>
              <w:ind w:left="-2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6" w:lineRule="exact"/>
              <w:ind w:left="-7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6" w:lineRule="exact"/>
              <w:ind w:left="-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36" w:lineRule="exact"/>
              <w:ind w:left="0" w:right="42"/>
              <w:rPr>
                <w:b/>
              </w:rPr>
            </w:pPr>
            <w:r>
              <w:rPr>
                <w:b/>
              </w:rPr>
              <w:t>combinar devido:</w:t>
            </w:r>
          </w:p>
        </w:tc>
      </w:tr>
      <w:tr w:rsidR="002930C2" w:rsidTr="001D195D">
        <w:trPr>
          <w:trHeight w:val="504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tabs>
                <w:tab w:val="left" w:pos="1624"/>
                <w:tab w:val="left" w:pos="2221"/>
              </w:tabs>
              <w:spacing w:line="248" w:lineRule="exact"/>
              <w:ind w:left="-2"/>
              <w:rPr>
                <w:b/>
              </w:rPr>
            </w:pPr>
            <w:r>
              <w:rPr>
                <w:b/>
              </w:rPr>
              <w:t>Atendimento</w:t>
            </w:r>
            <w:r>
              <w:rPr>
                <w:b/>
              </w:rPr>
              <w:tab/>
              <w:t>em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01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-2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48" w:lineRule="exact"/>
              <w:ind w:left="-7"/>
              <w:rPr>
                <w:b/>
              </w:rPr>
            </w:pPr>
            <w:r>
              <w:rPr>
                <w:b/>
              </w:rPr>
              <w:t>Atendimento em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01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-7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tabs>
                <w:tab w:val="left" w:pos="1572"/>
                <w:tab w:val="left" w:pos="2121"/>
              </w:tabs>
              <w:spacing w:line="248" w:lineRule="exact"/>
              <w:ind w:left="-7" w:right="-15"/>
              <w:rPr>
                <w:b/>
              </w:rPr>
            </w:pPr>
            <w:r>
              <w:rPr>
                <w:b/>
              </w:rPr>
              <w:t>Atendimento</w:t>
            </w:r>
            <w:r>
              <w:rPr>
                <w:b/>
              </w:rPr>
              <w:tab/>
              <w:t>em</w:t>
            </w:r>
            <w:r>
              <w:rPr>
                <w:b/>
              </w:rPr>
              <w:tab/>
              <w:t>01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-7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Alta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complexidade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0"/>
              <w:rPr>
                <w:b/>
              </w:rPr>
            </w:pPr>
            <w:r>
              <w:rPr>
                <w:b/>
              </w:rPr>
              <w:t>por</w:t>
            </w:r>
          </w:p>
        </w:tc>
      </w:tr>
      <w:tr w:rsidR="002930C2" w:rsidTr="001D195D">
        <w:trPr>
          <w:trHeight w:val="255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spacing w:line="236" w:lineRule="exact"/>
              <w:ind w:left="200"/>
              <w:rPr>
                <w:b/>
              </w:rPr>
            </w:pPr>
            <w:r>
              <w:rPr>
                <w:b/>
                <w:color w:val="0000FF"/>
              </w:rPr>
              <w:t>Nível 2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6" w:lineRule="exact"/>
              <w:ind w:left="-2"/>
              <w:rPr>
                <w:b/>
              </w:rPr>
            </w:pPr>
            <w:r>
              <w:rPr>
                <w:b/>
              </w:rPr>
              <w:t>Reparo em 02 horas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6" w:lineRule="exact"/>
              <w:ind w:left="-7"/>
              <w:rPr>
                <w:b/>
              </w:rPr>
            </w:pPr>
            <w:r>
              <w:rPr>
                <w:b/>
              </w:rPr>
              <w:t>Reparo em 04 horas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6" w:lineRule="exact"/>
              <w:ind w:left="-7"/>
              <w:rPr>
                <w:b/>
              </w:rPr>
            </w:pPr>
            <w:r>
              <w:rPr>
                <w:b/>
              </w:rPr>
              <w:t>Reparo em 08 horas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36" w:lineRule="exact"/>
              <w:ind w:left="0"/>
              <w:rPr>
                <w:b/>
              </w:rPr>
            </w:pPr>
            <w:r>
              <w:rPr>
                <w:b/>
              </w:rPr>
              <w:t>envolver diferentes</w:t>
            </w:r>
          </w:p>
        </w:tc>
      </w:tr>
      <w:tr w:rsidR="002930C2" w:rsidTr="001D195D">
        <w:trPr>
          <w:trHeight w:val="254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partes do sistema</w:t>
            </w:r>
          </w:p>
        </w:tc>
      </w:tr>
      <w:tr w:rsidR="002930C2" w:rsidTr="001D195D">
        <w:trPr>
          <w:trHeight w:val="507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9" w:lineRule="exact"/>
              <w:ind w:left="-2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9" w:lineRule="exact"/>
              <w:ind w:left="-7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line="239" w:lineRule="exact"/>
              <w:ind w:left="-7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before="1" w:line="252" w:lineRule="exact"/>
              <w:ind w:left="0"/>
              <w:rPr>
                <w:b/>
              </w:rPr>
            </w:pPr>
            <w:r>
              <w:rPr>
                <w:b/>
              </w:rPr>
              <w:t>Disponibilidade de operação</w:t>
            </w:r>
          </w:p>
        </w:tc>
      </w:tr>
      <w:tr w:rsidR="002930C2" w:rsidTr="001D195D">
        <w:trPr>
          <w:trHeight w:val="504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tabs>
                <w:tab w:val="left" w:pos="1624"/>
                <w:tab w:val="left" w:pos="2221"/>
              </w:tabs>
              <w:spacing w:line="248" w:lineRule="exact"/>
              <w:ind w:left="-2"/>
              <w:rPr>
                <w:b/>
              </w:rPr>
            </w:pPr>
            <w:r>
              <w:rPr>
                <w:b/>
              </w:rPr>
              <w:t>Atendimento</w:t>
            </w:r>
            <w:r>
              <w:rPr>
                <w:b/>
              </w:rPr>
              <w:tab/>
              <w:t>em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03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-2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48" w:lineRule="exact"/>
              <w:ind w:left="-7"/>
              <w:rPr>
                <w:b/>
              </w:rPr>
            </w:pPr>
            <w:r>
              <w:rPr>
                <w:b/>
              </w:rPr>
              <w:t>Atendimento em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03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-7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tabs>
                <w:tab w:val="left" w:pos="1572"/>
                <w:tab w:val="left" w:pos="2121"/>
              </w:tabs>
              <w:spacing w:line="248" w:lineRule="exact"/>
              <w:ind w:left="-7" w:right="-15"/>
              <w:rPr>
                <w:b/>
              </w:rPr>
            </w:pPr>
            <w:r>
              <w:rPr>
                <w:b/>
              </w:rPr>
              <w:t>Atendimento</w:t>
            </w:r>
            <w:r>
              <w:rPr>
                <w:b/>
              </w:rPr>
              <w:tab/>
              <w:t>em</w:t>
            </w:r>
            <w:r>
              <w:rPr>
                <w:b/>
              </w:rPr>
              <w:tab/>
              <w:t>03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-7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Aguardo de peça</w:t>
            </w:r>
          </w:p>
          <w:p w:rsidR="002930C2" w:rsidRDefault="002930C2" w:rsidP="001D195D">
            <w:pPr>
              <w:pStyle w:val="TableParagraph"/>
              <w:spacing w:line="237" w:lineRule="exact"/>
              <w:ind w:left="0"/>
              <w:rPr>
                <w:b/>
              </w:rPr>
            </w:pPr>
            <w:r>
              <w:rPr>
                <w:b/>
              </w:rPr>
              <w:t>específica</w:t>
            </w:r>
          </w:p>
        </w:tc>
      </w:tr>
      <w:tr w:rsidR="002930C2" w:rsidTr="001D195D">
        <w:trPr>
          <w:trHeight w:val="507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before="1" w:line="238" w:lineRule="exact"/>
              <w:ind w:left="200"/>
              <w:rPr>
                <w:b/>
              </w:rPr>
            </w:pPr>
            <w:r>
              <w:rPr>
                <w:b/>
                <w:color w:val="0000FF"/>
              </w:rPr>
              <w:t>Nível 3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before="1" w:line="238" w:lineRule="exact"/>
              <w:ind w:left="-2"/>
              <w:rPr>
                <w:b/>
              </w:rPr>
            </w:pPr>
            <w:r>
              <w:rPr>
                <w:b/>
              </w:rPr>
              <w:t>Reparo em 02 horas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before="1" w:line="238" w:lineRule="exact"/>
              <w:ind w:left="-7"/>
              <w:rPr>
                <w:b/>
              </w:rPr>
            </w:pPr>
            <w:r>
              <w:rPr>
                <w:b/>
              </w:rPr>
              <w:t>Reparo em 04 horas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930C2" w:rsidRDefault="002930C2" w:rsidP="001D195D">
            <w:pPr>
              <w:pStyle w:val="TableParagraph"/>
              <w:spacing w:before="1" w:line="238" w:lineRule="exact"/>
              <w:ind w:left="-7"/>
              <w:rPr>
                <w:b/>
              </w:rPr>
            </w:pPr>
            <w:r>
              <w:rPr>
                <w:b/>
              </w:rPr>
              <w:t>Reparo em 08 horas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tabs>
                <w:tab w:val="left" w:pos="1805"/>
              </w:tabs>
              <w:spacing w:before="2" w:line="252" w:lineRule="exact"/>
              <w:ind w:left="0" w:right="-15"/>
              <w:rPr>
                <w:b/>
              </w:rPr>
            </w:pPr>
            <w:r>
              <w:rPr>
                <w:b/>
              </w:rPr>
              <w:t>Necessidade</w:t>
            </w:r>
            <w:r>
              <w:rPr>
                <w:b/>
              </w:rPr>
              <w:tab/>
              <w:t>de contato</w:t>
            </w:r>
          </w:p>
        </w:tc>
      </w:tr>
      <w:tr w:rsidR="002930C2" w:rsidTr="001D195D">
        <w:trPr>
          <w:trHeight w:val="74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36" w:lineRule="exact"/>
              <w:ind w:left="0"/>
              <w:rPr>
                <w:b/>
              </w:rPr>
            </w:pPr>
            <w:r>
              <w:rPr>
                <w:b/>
              </w:rPr>
              <w:t>com o fabricante.</w:t>
            </w:r>
          </w:p>
        </w:tc>
      </w:tr>
      <w:tr w:rsidR="002930C2" w:rsidTr="001D195D">
        <w:trPr>
          <w:trHeight w:val="253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4" w:lineRule="exact"/>
              <w:ind w:left="-2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4" w:lineRule="exact"/>
              <w:ind w:left="-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4" w:lineRule="exact"/>
              <w:ind w:left="-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30C2" w:rsidRDefault="002930C2" w:rsidP="001D195D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30C2" w:rsidTr="001D195D">
        <w:trPr>
          <w:trHeight w:val="250"/>
        </w:trPr>
        <w:tc>
          <w:tcPr>
            <w:tcW w:w="120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1" w:lineRule="exact"/>
              <w:ind w:left="-2"/>
              <w:rPr>
                <w:b/>
              </w:rPr>
            </w:pPr>
            <w:r>
              <w:rPr>
                <w:b/>
                <w:color w:val="0000FF"/>
              </w:rPr>
              <w:t>Baixa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1" w:lineRule="exact"/>
              <w:ind w:left="-2"/>
              <w:rPr>
                <w:b/>
              </w:rPr>
            </w:pPr>
            <w:r>
              <w:rPr>
                <w:b/>
                <w:color w:val="0000FF"/>
              </w:rPr>
              <w:t>Média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1" w:lineRule="exact"/>
              <w:ind w:left="-2"/>
              <w:rPr>
                <w:b/>
              </w:rPr>
            </w:pPr>
            <w:r>
              <w:rPr>
                <w:b/>
                <w:color w:val="0000FF"/>
              </w:rPr>
              <w:t>Alta</w:t>
            </w: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:rsidR="002930C2" w:rsidRDefault="002930C2" w:rsidP="001D195D">
            <w:pPr>
              <w:pStyle w:val="TableParagraph"/>
              <w:spacing w:line="231" w:lineRule="exact"/>
              <w:ind w:left="5"/>
              <w:rPr>
                <w:b/>
              </w:rPr>
            </w:pPr>
            <w:r>
              <w:rPr>
                <w:b/>
                <w:color w:val="0000FF"/>
              </w:rPr>
              <w:t>Altíssima</w:t>
            </w:r>
          </w:p>
        </w:tc>
      </w:tr>
    </w:tbl>
    <w:p w:rsidR="002930C2" w:rsidRDefault="002930C2" w:rsidP="002930C2">
      <w:pPr>
        <w:pStyle w:val="Corpodetexto"/>
        <w:spacing w:before="10"/>
        <w:rPr>
          <w:b/>
          <w:sz w:val="13"/>
        </w:rPr>
      </w:pPr>
    </w:p>
    <w:p w:rsidR="002930C2" w:rsidRDefault="002930C2" w:rsidP="002930C2">
      <w:pPr>
        <w:spacing w:before="93" w:line="252" w:lineRule="exact"/>
        <w:ind w:left="6633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97636" wp14:editId="4F38FCF0">
                <wp:simplePos x="0" y="0"/>
                <wp:positionH relativeFrom="page">
                  <wp:posOffset>1308735</wp:posOffset>
                </wp:positionH>
                <wp:positionV relativeFrom="paragraph">
                  <wp:posOffset>-334645</wp:posOffset>
                </wp:positionV>
                <wp:extent cx="6057900" cy="95250"/>
                <wp:effectExtent l="3810" t="3175" r="5715" b="635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95250"/>
                        </a:xfrm>
                        <a:custGeom>
                          <a:avLst/>
                          <a:gdLst>
                            <a:gd name="T0" fmla="+- 0 11451 2061"/>
                            <a:gd name="T1" fmla="*/ T0 w 9540"/>
                            <a:gd name="T2" fmla="+- 0 -527 -527"/>
                            <a:gd name="T3" fmla="*/ -527 h 150"/>
                            <a:gd name="T4" fmla="+- 0 11451 2061"/>
                            <a:gd name="T5" fmla="*/ T4 w 9540"/>
                            <a:gd name="T6" fmla="+- 0 -377 -527"/>
                            <a:gd name="T7" fmla="*/ -377 h 150"/>
                            <a:gd name="T8" fmla="+- 0 11551 2061"/>
                            <a:gd name="T9" fmla="*/ T8 w 9540"/>
                            <a:gd name="T10" fmla="+- 0 -427 -527"/>
                            <a:gd name="T11" fmla="*/ -427 h 150"/>
                            <a:gd name="T12" fmla="+- 0 11476 2061"/>
                            <a:gd name="T13" fmla="*/ T12 w 9540"/>
                            <a:gd name="T14" fmla="+- 0 -427 -527"/>
                            <a:gd name="T15" fmla="*/ -427 h 150"/>
                            <a:gd name="T16" fmla="+- 0 11476 2061"/>
                            <a:gd name="T17" fmla="*/ T16 w 9540"/>
                            <a:gd name="T18" fmla="+- 0 -477 -527"/>
                            <a:gd name="T19" fmla="*/ -477 h 150"/>
                            <a:gd name="T20" fmla="+- 0 11551 2061"/>
                            <a:gd name="T21" fmla="*/ T20 w 9540"/>
                            <a:gd name="T22" fmla="+- 0 -477 -527"/>
                            <a:gd name="T23" fmla="*/ -477 h 150"/>
                            <a:gd name="T24" fmla="+- 0 11451 2061"/>
                            <a:gd name="T25" fmla="*/ T24 w 9540"/>
                            <a:gd name="T26" fmla="+- 0 -527 -527"/>
                            <a:gd name="T27" fmla="*/ -527 h 150"/>
                            <a:gd name="T28" fmla="+- 0 11451 2061"/>
                            <a:gd name="T29" fmla="*/ T28 w 9540"/>
                            <a:gd name="T30" fmla="+- 0 -477 -527"/>
                            <a:gd name="T31" fmla="*/ -477 h 150"/>
                            <a:gd name="T32" fmla="+- 0 2061 2061"/>
                            <a:gd name="T33" fmla="*/ T32 w 9540"/>
                            <a:gd name="T34" fmla="+- 0 -477 -527"/>
                            <a:gd name="T35" fmla="*/ -477 h 150"/>
                            <a:gd name="T36" fmla="+- 0 2061 2061"/>
                            <a:gd name="T37" fmla="*/ T36 w 9540"/>
                            <a:gd name="T38" fmla="+- 0 -427 -527"/>
                            <a:gd name="T39" fmla="*/ -427 h 150"/>
                            <a:gd name="T40" fmla="+- 0 11451 2061"/>
                            <a:gd name="T41" fmla="*/ T40 w 9540"/>
                            <a:gd name="T42" fmla="+- 0 -427 -527"/>
                            <a:gd name="T43" fmla="*/ -427 h 150"/>
                            <a:gd name="T44" fmla="+- 0 11451 2061"/>
                            <a:gd name="T45" fmla="*/ T44 w 9540"/>
                            <a:gd name="T46" fmla="+- 0 -477 -527"/>
                            <a:gd name="T47" fmla="*/ -477 h 150"/>
                            <a:gd name="T48" fmla="+- 0 11551 2061"/>
                            <a:gd name="T49" fmla="*/ T48 w 9540"/>
                            <a:gd name="T50" fmla="+- 0 -477 -527"/>
                            <a:gd name="T51" fmla="*/ -477 h 150"/>
                            <a:gd name="T52" fmla="+- 0 11476 2061"/>
                            <a:gd name="T53" fmla="*/ T52 w 9540"/>
                            <a:gd name="T54" fmla="+- 0 -477 -527"/>
                            <a:gd name="T55" fmla="*/ -477 h 150"/>
                            <a:gd name="T56" fmla="+- 0 11476 2061"/>
                            <a:gd name="T57" fmla="*/ T56 w 9540"/>
                            <a:gd name="T58" fmla="+- 0 -427 -527"/>
                            <a:gd name="T59" fmla="*/ -427 h 150"/>
                            <a:gd name="T60" fmla="+- 0 11551 2061"/>
                            <a:gd name="T61" fmla="*/ T60 w 9540"/>
                            <a:gd name="T62" fmla="+- 0 -427 -527"/>
                            <a:gd name="T63" fmla="*/ -427 h 150"/>
                            <a:gd name="T64" fmla="+- 0 11601 2061"/>
                            <a:gd name="T65" fmla="*/ T64 w 9540"/>
                            <a:gd name="T66" fmla="+- 0 -452 -527"/>
                            <a:gd name="T67" fmla="*/ -452 h 150"/>
                            <a:gd name="T68" fmla="+- 0 11551 2061"/>
                            <a:gd name="T69" fmla="*/ T68 w 9540"/>
                            <a:gd name="T70" fmla="+- 0 -477 -527"/>
                            <a:gd name="T71" fmla="*/ -477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540" h="150">
                              <a:moveTo>
                                <a:pt x="9390" y="0"/>
                              </a:moveTo>
                              <a:lnTo>
                                <a:pt x="9390" y="150"/>
                              </a:lnTo>
                              <a:lnTo>
                                <a:pt x="9490" y="100"/>
                              </a:lnTo>
                              <a:lnTo>
                                <a:pt x="9415" y="100"/>
                              </a:lnTo>
                              <a:lnTo>
                                <a:pt x="9415" y="50"/>
                              </a:lnTo>
                              <a:lnTo>
                                <a:pt x="9490" y="50"/>
                              </a:lnTo>
                              <a:lnTo>
                                <a:pt x="9390" y="0"/>
                              </a:lnTo>
                              <a:close/>
                              <a:moveTo>
                                <a:pt x="9390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9390" y="100"/>
                              </a:lnTo>
                              <a:lnTo>
                                <a:pt x="9390" y="50"/>
                              </a:lnTo>
                              <a:close/>
                              <a:moveTo>
                                <a:pt x="9490" y="50"/>
                              </a:moveTo>
                              <a:lnTo>
                                <a:pt x="9415" y="50"/>
                              </a:lnTo>
                              <a:lnTo>
                                <a:pt x="9415" y="100"/>
                              </a:lnTo>
                              <a:lnTo>
                                <a:pt x="9490" y="100"/>
                              </a:lnTo>
                              <a:lnTo>
                                <a:pt x="9540" y="75"/>
                              </a:lnTo>
                              <a:lnTo>
                                <a:pt x="949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94AF" id="AutoShape 14" o:spid="_x0000_s1026" style="position:absolute;margin-left:103.05pt;margin-top:-26.35pt;width:477pt;height: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" path="m9390,r,150l9490,100r-75,l9415,50r75,l9390,xm9390,50l,50r,50l9390,100r,-50xm9490,50r-75,l9415,100r75,l9540,75,9490,50xe" fillcolor="black" stroked="f">
                <v:path arrowok="t" o:connecttype="custom" o:connectlocs="5962650,-334645;5962650,-239395;6026150,-271145;5978525,-271145;5978525,-302895;6026150,-302895;5962650,-334645;5962650,-302895;0,-302895;0,-271145;5962650,-271145;5962650,-302895;6026150,-302895;5978525,-302895;5978525,-271145;6026150,-271145;6057900,-287020;6026150,-302895" o:connectangles="0,0,0,0,0,0,0,0,0,0,0,0,0,0,0,0,0,0"/>
                <w10:wrap anchorx="page"/>
              </v:shape>
            </w:pict>
          </mc:Fallback>
        </mc:AlternateContent>
      </w:r>
      <w:r>
        <w:rPr>
          <w:b/>
        </w:rPr>
        <w:t>Complexidade da Solução</w:t>
      </w:r>
    </w:p>
    <w:p w:rsidR="002930C2" w:rsidRDefault="002930C2" w:rsidP="002930C2">
      <w:pPr>
        <w:spacing w:line="252" w:lineRule="exact"/>
        <w:ind w:left="882"/>
      </w:pPr>
      <w:r>
        <w:rPr>
          <w:b/>
          <w:u w:val="single"/>
        </w:rPr>
        <w:t>5.2- Indicador 02</w:t>
      </w:r>
      <w:r>
        <w:rPr>
          <w:u w:val="single"/>
        </w:rPr>
        <w:t>: OS - preventivas realizadas</w:t>
      </w:r>
    </w:p>
    <w:p w:rsidR="002930C2" w:rsidRDefault="002930C2" w:rsidP="002930C2">
      <w:pPr>
        <w:pStyle w:val="Corpodetexto"/>
        <w:spacing w:before="3"/>
        <w:rPr>
          <w:sz w:val="16"/>
        </w:rPr>
      </w:pPr>
    </w:p>
    <w:p w:rsidR="002930C2" w:rsidRDefault="002930C2" w:rsidP="002930C2">
      <w:pPr>
        <w:pStyle w:val="Corpodetexto"/>
        <w:spacing w:before="94"/>
        <w:ind w:left="882" w:right="1498"/>
      </w:pPr>
      <w:r>
        <w:rPr>
          <w:b/>
          <w:i/>
        </w:rPr>
        <w:t>Finalidade</w:t>
      </w:r>
      <w:r>
        <w:rPr>
          <w:i/>
        </w:rPr>
        <w:t xml:space="preserve">: </w:t>
      </w:r>
      <w:r>
        <w:t>Avaliar o cumprimento dos serviços acordados e de níveis de serviços estabelecidos para as manutenções preventivas.</w:t>
      </w:r>
    </w:p>
    <w:p w:rsidR="002930C2" w:rsidRDefault="002930C2" w:rsidP="002930C2"/>
    <w:p w:rsidR="002930C2" w:rsidRDefault="002930C2" w:rsidP="002930C2">
      <w:pPr>
        <w:pStyle w:val="Corpodetexto"/>
        <w:ind w:left="882"/>
      </w:pPr>
      <w:r>
        <w:rPr>
          <w:b/>
          <w:i/>
        </w:rPr>
        <w:t xml:space="preserve">Meta: </w:t>
      </w:r>
      <w:r>
        <w:rPr>
          <w:b/>
        </w:rPr>
        <w:t xml:space="preserve">95% </w:t>
      </w:r>
      <w:r>
        <w:t>das OS - preventivas programadas para o período, realizadas.</w:t>
      </w:r>
    </w:p>
    <w:p w:rsidR="002930C2" w:rsidRDefault="002930C2" w:rsidP="002930C2">
      <w:pPr>
        <w:pStyle w:val="Corpodetexto"/>
        <w:spacing w:before="3"/>
      </w:pPr>
    </w:p>
    <w:p w:rsidR="002930C2" w:rsidRDefault="002930C2" w:rsidP="002930C2">
      <w:pPr>
        <w:spacing w:line="252" w:lineRule="exact"/>
        <w:ind w:left="882"/>
      </w:pPr>
      <w:r>
        <w:rPr>
          <w:b/>
          <w:i/>
        </w:rPr>
        <w:t>Mecanismo de cálculo</w:t>
      </w:r>
      <w:r>
        <w:rPr>
          <w:i/>
        </w:rPr>
        <w:t xml:space="preserve">: </w:t>
      </w:r>
      <w:r>
        <w:t>Total de OS - preventivas executadas no período / Total de OS</w:t>
      </w:r>
    </w:p>
    <w:p w:rsidR="002930C2" w:rsidRDefault="002930C2" w:rsidP="002930C2">
      <w:pPr>
        <w:pStyle w:val="Corpodetexto"/>
        <w:spacing w:line="252" w:lineRule="exact"/>
        <w:ind w:left="882"/>
      </w:pPr>
      <w:r>
        <w:t>-preventivas agendadas no período.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ind w:left="882"/>
      </w:pPr>
      <w:r>
        <w:rPr>
          <w:b/>
          <w:u w:val="single"/>
        </w:rPr>
        <w:t>5.</w:t>
      </w:r>
      <w:r>
        <w:rPr>
          <w:u w:val="single"/>
        </w:rPr>
        <w:t>3</w:t>
      </w:r>
      <w:r>
        <w:rPr>
          <w:b/>
          <w:u w:val="single"/>
        </w:rPr>
        <w:t>- Indicador 03</w:t>
      </w:r>
      <w:r>
        <w:rPr>
          <w:u w:val="single"/>
        </w:rPr>
        <w:t>: OS - corretivas X OS - preventivas</w:t>
      </w:r>
    </w:p>
    <w:p w:rsidR="002930C2" w:rsidRDefault="002930C2" w:rsidP="002930C2">
      <w:pPr>
        <w:pStyle w:val="Corpodetexto"/>
        <w:spacing w:before="1"/>
        <w:rPr>
          <w:sz w:val="14"/>
        </w:rPr>
      </w:pPr>
    </w:p>
    <w:p w:rsidR="002930C2" w:rsidRDefault="002930C2" w:rsidP="002930C2">
      <w:pPr>
        <w:pStyle w:val="Corpodetexto"/>
        <w:spacing w:before="94"/>
        <w:ind w:left="882" w:right="1476"/>
        <w:jc w:val="both"/>
      </w:pPr>
      <w:r>
        <w:rPr>
          <w:b/>
          <w:i/>
        </w:rPr>
        <w:t>Finalidade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t>Avaliar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qualidade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execuçao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manutenções</w:t>
      </w:r>
      <w:r>
        <w:rPr>
          <w:spacing w:val="-8"/>
        </w:rPr>
        <w:t xml:space="preserve"> </w:t>
      </w:r>
      <w:r>
        <w:t>preventivas,</w:t>
      </w:r>
      <w:r>
        <w:rPr>
          <w:spacing w:val="-8"/>
        </w:rPr>
        <w:t xml:space="preserve"> </w:t>
      </w:r>
      <w:r>
        <w:t>analisando a quantidade de manutenções preventivas em relação ao total de manutenções corretivas.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spacing w:before="1"/>
        <w:ind w:left="882"/>
        <w:jc w:val="both"/>
        <w:rPr>
          <w:b/>
          <w:i/>
        </w:rPr>
      </w:pPr>
      <w:r>
        <w:rPr>
          <w:b/>
          <w:i/>
        </w:rPr>
        <w:t>Meta: 25%.</w:t>
      </w:r>
    </w:p>
    <w:p w:rsidR="002930C2" w:rsidRDefault="002930C2" w:rsidP="002930C2">
      <w:pPr>
        <w:pStyle w:val="Corpodetexto"/>
        <w:rPr>
          <w:b/>
          <w:i/>
        </w:rPr>
      </w:pPr>
    </w:p>
    <w:p w:rsidR="002930C2" w:rsidRDefault="002930C2" w:rsidP="002930C2">
      <w:pPr>
        <w:spacing w:line="252" w:lineRule="exact"/>
        <w:ind w:left="882"/>
        <w:jc w:val="both"/>
      </w:pPr>
      <w:r>
        <w:rPr>
          <w:b/>
          <w:i/>
        </w:rPr>
        <w:t>Mecanismo de cálculo</w:t>
      </w:r>
      <w:r>
        <w:rPr>
          <w:i/>
        </w:rPr>
        <w:t xml:space="preserve">: </w:t>
      </w:r>
      <w:r>
        <w:t>Total de OS - corretivas executadas no período / Total de OS</w:t>
      </w:r>
    </w:p>
    <w:p w:rsidR="002930C2" w:rsidRDefault="002930C2" w:rsidP="002930C2">
      <w:pPr>
        <w:pStyle w:val="Corpodetexto"/>
        <w:spacing w:line="252" w:lineRule="exact"/>
        <w:ind w:left="882"/>
        <w:jc w:val="both"/>
      </w:pPr>
      <w:r>
        <w:t>-preventivas executadas no período.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spacing w:before="1"/>
        <w:ind w:left="882"/>
        <w:jc w:val="both"/>
      </w:pPr>
      <w:r>
        <w:rPr>
          <w:b/>
          <w:u w:val="single"/>
        </w:rPr>
        <w:t>5.</w:t>
      </w:r>
      <w:r>
        <w:rPr>
          <w:u w:val="single"/>
        </w:rPr>
        <w:t>4</w:t>
      </w:r>
      <w:r>
        <w:rPr>
          <w:b/>
          <w:u w:val="single"/>
        </w:rPr>
        <w:t xml:space="preserve">- Indicador 04: </w:t>
      </w:r>
      <w:r>
        <w:rPr>
          <w:u w:val="single"/>
        </w:rPr>
        <w:t>Disponibilidade dos equipamentos</w:t>
      </w:r>
    </w:p>
    <w:p w:rsidR="002930C2" w:rsidRDefault="002930C2" w:rsidP="002930C2">
      <w:pPr>
        <w:pStyle w:val="Corpodetexto"/>
        <w:spacing w:before="1"/>
        <w:rPr>
          <w:sz w:val="14"/>
        </w:rPr>
      </w:pPr>
    </w:p>
    <w:p w:rsidR="002930C2" w:rsidRDefault="002930C2" w:rsidP="002930C2">
      <w:pPr>
        <w:pStyle w:val="Corpodetexto"/>
        <w:spacing w:before="94" w:line="252" w:lineRule="exact"/>
        <w:ind w:left="882"/>
      </w:pPr>
      <w:r>
        <w:rPr>
          <w:b/>
          <w:i/>
        </w:rPr>
        <w:t>Finalidade</w:t>
      </w:r>
      <w:r>
        <w:t>: Avaliar a disponibilidade dos equipamentos críticos da CONTRATANTE</w:t>
      </w:r>
    </w:p>
    <w:p w:rsidR="002930C2" w:rsidRDefault="002930C2" w:rsidP="002930C2">
      <w:pPr>
        <w:spacing w:line="252" w:lineRule="exact"/>
        <w:ind w:left="882"/>
      </w:pPr>
      <w:r>
        <w:rPr>
          <w:b/>
          <w:i/>
        </w:rPr>
        <w:t xml:space="preserve">Meta: </w:t>
      </w:r>
      <w:r>
        <w:rPr>
          <w:b/>
        </w:rPr>
        <w:t xml:space="preserve">96% </w:t>
      </w:r>
      <w:r>
        <w:t>de disponibilidade dos equipamentos</w:t>
      </w:r>
    </w:p>
    <w:p w:rsidR="002930C2" w:rsidRDefault="002930C2" w:rsidP="002930C2">
      <w:pPr>
        <w:spacing w:before="1"/>
        <w:ind w:left="882" w:right="1498"/>
      </w:pPr>
      <w:r>
        <w:rPr>
          <w:b/>
          <w:i/>
        </w:rPr>
        <w:t>Mecanismo de cálculo</w:t>
      </w:r>
      <w:r>
        <w:rPr>
          <w:i/>
        </w:rPr>
        <w:t xml:space="preserve">: </w:t>
      </w:r>
      <w:r>
        <w:t>Somatório de disponibilidade dos sistemas críticos / Número de sistemas críticos.</w:t>
      </w:r>
    </w:p>
    <w:p w:rsidR="002930C2" w:rsidRDefault="002930C2" w:rsidP="002930C2">
      <w:pPr>
        <w:spacing w:before="1"/>
        <w:ind w:left="882" w:right="1498"/>
      </w:pPr>
    </w:p>
    <w:p w:rsidR="002930C2" w:rsidRDefault="002930C2" w:rsidP="002930C2">
      <w:pPr>
        <w:spacing w:before="1"/>
        <w:ind w:left="882" w:right="1498"/>
      </w:pP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Ttulo1"/>
        <w:ind w:left="944"/>
      </w:pPr>
      <w:r>
        <w:t>- Indicadores - Resumo</w:t>
      </w:r>
    </w:p>
    <w:p w:rsidR="002930C2" w:rsidRDefault="002930C2" w:rsidP="002930C2">
      <w:pPr>
        <w:pStyle w:val="Corpodetexto"/>
        <w:spacing w:before="5"/>
        <w:rPr>
          <w:b/>
        </w:rPr>
      </w:pPr>
    </w:p>
    <w:tbl>
      <w:tblPr>
        <w:tblStyle w:val="TableNormal1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1142"/>
        <w:gridCol w:w="3236"/>
        <w:gridCol w:w="4098"/>
      </w:tblGrid>
      <w:tr w:rsidR="002930C2" w:rsidTr="001D195D">
        <w:trPr>
          <w:trHeight w:val="493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2930C2" w:rsidRDefault="002930C2" w:rsidP="001D195D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3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2930C2" w:rsidRDefault="002930C2" w:rsidP="001D195D">
            <w:pPr>
              <w:pStyle w:val="TableParagraph"/>
              <w:spacing w:before="114"/>
              <w:ind w:left="93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40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0C2" w:rsidRDefault="002930C2" w:rsidP="001D195D">
            <w:pPr>
              <w:pStyle w:val="TableParagraph"/>
              <w:spacing w:before="114"/>
              <w:ind w:left="84"/>
              <w:rPr>
                <w:b/>
              </w:rPr>
            </w:pPr>
            <w:r>
              <w:rPr>
                <w:b/>
              </w:rPr>
              <w:t>Fórmula</w:t>
            </w:r>
          </w:p>
        </w:tc>
      </w:tr>
      <w:tr w:rsidR="002930C2" w:rsidTr="001D195D">
        <w:trPr>
          <w:trHeight w:val="864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</w:tcBorders>
          </w:tcPr>
          <w:p w:rsidR="002930C2" w:rsidRDefault="002930C2" w:rsidP="001D195D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12" w:space="0" w:color="000000"/>
            </w:tcBorders>
          </w:tcPr>
          <w:p w:rsidR="002930C2" w:rsidRPr="002930C2" w:rsidRDefault="002930C2" w:rsidP="001D195D">
            <w:pPr>
              <w:pStyle w:val="TableParagraph"/>
              <w:spacing w:before="114"/>
              <w:ind w:left="93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OS corretivas fechadas no prazo</w:t>
            </w:r>
          </w:p>
        </w:tc>
        <w:tc>
          <w:tcPr>
            <w:tcW w:w="4098" w:type="dxa"/>
            <w:tcBorders>
              <w:top w:val="single" w:sz="12" w:space="0" w:color="000000"/>
              <w:right w:val="single" w:sz="12" w:space="0" w:color="000000"/>
            </w:tcBorders>
          </w:tcPr>
          <w:p w:rsidR="002930C2" w:rsidRPr="002930C2" w:rsidRDefault="002930C2" w:rsidP="001D195D">
            <w:pPr>
              <w:pStyle w:val="TableParagraph"/>
              <w:spacing w:before="22" w:line="374" w:lineRule="exact"/>
              <w:ind w:left="84" w:right="446" w:firstLine="62"/>
              <w:rPr>
                <w:b/>
                <w:lang w:val="pt-BR"/>
              </w:rPr>
            </w:pPr>
            <w:r w:rsidRPr="002930C2">
              <w:rPr>
                <w:b/>
                <w:u w:val="thick"/>
                <w:lang w:val="pt-BR"/>
              </w:rPr>
              <w:t>OS corretivas fechadas no prazo</w:t>
            </w:r>
            <w:r w:rsidRPr="002930C2">
              <w:rPr>
                <w:b/>
                <w:lang w:val="pt-BR"/>
              </w:rPr>
              <w:t xml:space="preserve"> Total de OS corretivas no período</w:t>
            </w:r>
          </w:p>
        </w:tc>
      </w:tr>
      <w:tr w:rsidR="002930C2" w:rsidTr="001D195D">
        <w:trPr>
          <w:trHeight w:val="993"/>
        </w:trPr>
        <w:tc>
          <w:tcPr>
            <w:tcW w:w="1142" w:type="dxa"/>
            <w:tcBorders>
              <w:left w:val="single" w:sz="12" w:space="0" w:color="000000"/>
            </w:tcBorders>
          </w:tcPr>
          <w:p w:rsidR="002930C2" w:rsidRDefault="002930C2" w:rsidP="001D195D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6" w:type="dxa"/>
          </w:tcPr>
          <w:p w:rsidR="002930C2" w:rsidRDefault="002930C2" w:rsidP="001D195D">
            <w:pPr>
              <w:pStyle w:val="TableParagraph"/>
              <w:spacing w:before="116"/>
              <w:ind w:left="93"/>
              <w:rPr>
                <w:b/>
              </w:rPr>
            </w:pPr>
            <w:r>
              <w:rPr>
                <w:b/>
              </w:rPr>
              <w:t>OS preventivas realizadas</w:t>
            </w:r>
          </w:p>
        </w:tc>
        <w:tc>
          <w:tcPr>
            <w:tcW w:w="4098" w:type="dxa"/>
            <w:tcBorders>
              <w:right w:val="single" w:sz="12" w:space="0" w:color="000000"/>
            </w:tcBorders>
          </w:tcPr>
          <w:p w:rsidR="002930C2" w:rsidRPr="002930C2" w:rsidRDefault="002930C2" w:rsidP="001D195D">
            <w:pPr>
              <w:pStyle w:val="TableParagraph"/>
              <w:spacing w:before="116"/>
              <w:ind w:left="84"/>
              <w:rPr>
                <w:b/>
                <w:lang w:val="pt-BR"/>
              </w:rPr>
            </w:pPr>
            <w:r w:rsidRPr="002930C2">
              <w:rPr>
                <w:b/>
                <w:spacing w:val="1"/>
                <w:u w:val="thick"/>
                <w:lang w:val="pt-BR"/>
              </w:rPr>
              <w:t xml:space="preserve"> </w:t>
            </w:r>
            <w:r w:rsidRPr="002930C2">
              <w:rPr>
                <w:b/>
                <w:u w:val="thick"/>
                <w:lang w:val="pt-BR"/>
              </w:rPr>
              <w:t>OS preventivas</w:t>
            </w:r>
            <w:r w:rsidRPr="002930C2">
              <w:rPr>
                <w:b/>
                <w:spacing w:val="-8"/>
                <w:u w:val="thick"/>
                <w:lang w:val="pt-BR"/>
              </w:rPr>
              <w:t xml:space="preserve"> </w:t>
            </w:r>
            <w:r w:rsidRPr="002930C2">
              <w:rPr>
                <w:b/>
                <w:u w:val="thick"/>
                <w:lang w:val="pt-BR"/>
              </w:rPr>
              <w:t>realizadas</w:t>
            </w:r>
          </w:p>
          <w:p w:rsidR="002930C2" w:rsidRPr="002930C2" w:rsidRDefault="002930C2" w:rsidP="001D195D">
            <w:pPr>
              <w:pStyle w:val="TableParagraph"/>
              <w:spacing w:before="5"/>
              <w:ind w:left="0"/>
              <w:rPr>
                <w:b/>
                <w:sz w:val="21"/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ind w:left="84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OS preventivas</w:t>
            </w:r>
            <w:r w:rsidRPr="002930C2">
              <w:rPr>
                <w:b/>
                <w:spacing w:val="-6"/>
                <w:lang w:val="pt-BR"/>
              </w:rPr>
              <w:t xml:space="preserve"> </w:t>
            </w:r>
            <w:r w:rsidRPr="002930C2">
              <w:rPr>
                <w:b/>
                <w:lang w:val="pt-BR"/>
              </w:rPr>
              <w:t>agendadas</w:t>
            </w:r>
          </w:p>
        </w:tc>
      </w:tr>
      <w:tr w:rsidR="002930C2" w:rsidTr="001D195D">
        <w:trPr>
          <w:trHeight w:val="863"/>
        </w:trPr>
        <w:tc>
          <w:tcPr>
            <w:tcW w:w="1142" w:type="dxa"/>
            <w:tcBorders>
              <w:left w:val="single" w:sz="12" w:space="0" w:color="000000"/>
            </w:tcBorders>
          </w:tcPr>
          <w:p w:rsidR="002930C2" w:rsidRDefault="002930C2" w:rsidP="001D195D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6" w:type="dxa"/>
          </w:tcPr>
          <w:p w:rsidR="002930C2" w:rsidRPr="002930C2" w:rsidRDefault="002930C2" w:rsidP="001D195D">
            <w:pPr>
              <w:pStyle w:val="TableParagraph"/>
              <w:tabs>
                <w:tab w:val="left" w:pos="772"/>
                <w:tab w:val="left" w:pos="2353"/>
                <w:tab w:val="left" w:pos="2859"/>
              </w:tabs>
              <w:spacing w:before="117"/>
              <w:ind w:left="93" w:right="54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OS</w:t>
            </w:r>
            <w:r w:rsidRPr="002930C2">
              <w:rPr>
                <w:b/>
                <w:lang w:val="pt-BR"/>
              </w:rPr>
              <w:tab/>
              <w:t>preventivas</w:t>
            </w:r>
            <w:r w:rsidRPr="002930C2">
              <w:rPr>
                <w:b/>
                <w:lang w:val="pt-BR"/>
              </w:rPr>
              <w:tab/>
              <w:t>X OS corretivas</w:t>
            </w:r>
          </w:p>
        </w:tc>
        <w:tc>
          <w:tcPr>
            <w:tcW w:w="4098" w:type="dxa"/>
            <w:tcBorders>
              <w:right w:val="single" w:sz="12" w:space="0" w:color="000000"/>
            </w:tcBorders>
          </w:tcPr>
          <w:p w:rsidR="002930C2" w:rsidRPr="002930C2" w:rsidRDefault="002930C2" w:rsidP="001D195D">
            <w:pPr>
              <w:pStyle w:val="TableParagraph"/>
              <w:spacing w:before="26" w:line="372" w:lineRule="exact"/>
              <w:ind w:left="84" w:right="1117" w:firstLine="62"/>
              <w:rPr>
                <w:b/>
                <w:lang w:val="pt-BR"/>
              </w:rPr>
            </w:pPr>
            <w:r w:rsidRPr="002930C2">
              <w:rPr>
                <w:b/>
                <w:u w:val="thick"/>
                <w:lang w:val="pt-BR"/>
              </w:rPr>
              <w:t>OS corretivas executadas</w:t>
            </w:r>
            <w:r w:rsidRPr="002930C2">
              <w:rPr>
                <w:b/>
                <w:lang w:val="pt-BR"/>
              </w:rPr>
              <w:t xml:space="preserve"> OS preventivas executadas</w:t>
            </w:r>
          </w:p>
        </w:tc>
      </w:tr>
      <w:tr w:rsidR="002930C2" w:rsidTr="001D195D">
        <w:trPr>
          <w:trHeight w:val="1139"/>
        </w:trPr>
        <w:tc>
          <w:tcPr>
            <w:tcW w:w="1142" w:type="dxa"/>
            <w:tcBorders>
              <w:left w:val="single" w:sz="12" w:space="0" w:color="000000"/>
              <w:bottom w:val="single" w:sz="12" w:space="0" w:color="000000"/>
            </w:tcBorders>
          </w:tcPr>
          <w:p w:rsidR="002930C2" w:rsidRDefault="002930C2" w:rsidP="001D195D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6" w:type="dxa"/>
            <w:tcBorders>
              <w:bottom w:val="single" w:sz="12" w:space="0" w:color="000000"/>
            </w:tcBorders>
          </w:tcPr>
          <w:p w:rsidR="002930C2" w:rsidRDefault="002930C2" w:rsidP="001D195D">
            <w:pPr>
              <w:pStyle w:val="TableParagraph"/>
              <w:tabs>
                <w:tab w:val="left" w:pos="2787"/>
              </w:tabs>
              <w:spacing w:before="120"/>
              <w:ind w:left="93" w:right="54"/>
              <w:rPr>
                <w:b/>
              </w:rPr>
            </w:pPr>
            <w:r>
              <w:rPr>
                <w:b/>
              </w:rPr>
              <w:t>Disponibilidade dos equipamento</w:t>
            </w:r>
          </w:p>
        </w:tc>
        <w:tc>
          <w:tcPr>
            <w:tcW w:w="4098" w:type="dxa"/>
            <w:tcBorders>
              <w:bottom w:val="single" w:sz="12" w:space="0" w:color="000000"/>
              <w:right w:val="single" w:sz="12" w:space="0" w:color="000000"/>
            </w:tcBorders>
          </w:tcPr>
          <w:p w:rsidR="002930C2" w:rsidRPr="002930C2" w:rsidRDefault="002930C2" w:rsidP="001D195D">
            <w:pPr>
              <w:pStyle w:val="TableParagraph"/>
              <w:tabs>
                <w:tab w:val="left" w:pos="552"/>
                <w:tab w:val="left" w:pos="2436"/>
                <w:tab w:val="left" w:pos="3100"/>
              </w:tabs>
              <w:spacing w:before="124" w:line="237" w:lineRule="auto"/>
              <w:ind w:left="84" w:right="37" w:firstLine="60"/>
              <w:rPr>
                <w:b/>
                <w:lang w:val="pt-BR"/>
              </w:rPr>
            </w:pPr>
            <w:r w:rsidRPr="002930C2">
              <w:rPr>
                <w:rFonts w:ascii="Times New Roman" w:hAnsi="Times New Roman"/>
                <w:b/>
                <w:spacing w:val="-56"/>
                <w:u w:val="thick"/>
                <w:lang w:val="pt-BR"/>
              </w:rPr>
              <w:t xml:space="preserve"> </w:t>
            </w:r>
            <w:r>
              <w:rPr>
                <w:rFonts w:ascii="Symbol" w:hAnsi="Symbol"/>
                <w:b/>
                <w:u w:val="thick"/>
              </w:rPr>
              <w:t></w:t>
            </w:r>
            <w:r w:rsidRPr="002930C2">
              <w:rPr>
                <w:rFonts w:ascii="Times New Roman" w:hAnsi="Times New Roman"/>
                <w:u w:val="thick"/>
                <w:lang w:val="pt-BR"/>
              </w:rPr>
              <w:tab/>
            </w:r>
            <w:r w:rsidRPr="002930C2">
              <w:rPr>
                <w:b/>
                <w:u w:val="thick"/>
                <w:lang w:val="pt-BR"/>
              </w:rPr>
              <w:t>disponibilidade</w:t>
            </w:r>
            <w:r w:rsidRPr="002930C2">
              <w:rPr>
                <w:b/>
                <w:u w:val="thick"/>
                <w:lang w:val="pt-BR"/>
              </w:rPr>
              <w:tab/>
              <w:t>dos</w:t>
            </w:r>
            <w:r w:rsidRPr="002930C2">
              <w:rPr>
                <w:b/>
                <w:u w:val="thick"/>
                <w:lang w:val="pt-BR"/>
              </w:rPr>
              <w:tab/>
            </w:r>
            <w:r w:rsidRPr="002930C2">
              <w:rPr>
                <w:b/>
                <w:spacing w:val="-1"/>
                <w:u w:val="thick"/>
                <w:lang w:val="pt-BR"/>
              </w:rPr>
              <w:t>sistemas</w:t>
            </w:r>
            <w:r w:rsidRPr="002930C2">
              <w:rPr>
                <w:b/>
                <w:spacing w:val="-1"/>
                <w:lang w:val="pt-BR"/>
              </w:rPr>
              <w:t xml:space="preserve"> </w:t>
            </w:r>
            <w:r w:rsidRPr="002930C2">
              <w:rPr>
                <w:b/>
                <w:u w:val="thick"/>
                <w:lang w:val="pt-BR"/>
              </w:rPr>
              <w:t>críticos</w:t>
            </w:r>
          </w:p>
          <w:p w:rsidR="002930C2" w:rsidRPr="002930C2" w:rsidRDefault="002930C2" w:rsidP="001D195D">
            <w:pPr>
              <w:pStyle w:val="TableParagraph"/>
              <w:spacing w:before="119"/>
              <w:ind w:left="84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N° sistemas críticos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9"/>
        <w:rPr>
          <w:b/>
          <w:sz w:val="19"/>
        </w:rPr>
      </w:pPr>
    </w:p>
    <w:p w:rsidR="002930C2" w:rsidRDefault="002930C2" w:rsidP="002930C2">
      <w:pPr>
        <w:pStyle w:val="Corpodetexto"/>
        <w:ind w:left="882" w:right="1479"/>
        <w:jc w:val="both"/>
      </w:pPr>
      <w:r>
        <w:t>5.5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decorrer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atividades,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Tabela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Indicadores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revista pelas partes, em comum acordo, sem nenhum ônus, em prol de uma melhor operação dos sistemas.</w:t>
      </w:r>
    </w:p>
    <w:p w:rsidR="002930C2" w:rsidRDefault="002930C2" w:rsidP="002930C2">
      <w:pPr>
        <w:jc w:val="both"/>
      </w:pPr>
    </w:p>
    <w:p w:rsidR="002930C2" w:rsidRDefault="002930C2" w:rsidP="002930C2">
      <w:pPr>
        <w:pStyle w:val="Ttulo1"/>
        <w:numPr>
          <w:ilvl w:val="0"/>
          <w:numId w:val="17"/>
        </w:numPr>
        <w:tabs>
          <w:tab w:val="left" w:pos="1544"/>
          <w:tab w:val="left" w:pos="1545"/>
          <w:tab w:val="left" w:pos="1949"/>
          <w:tab w:val="left" w:pos="4381"/>
          <w:tab w:val="left" w:pos="5019"/>
          <w:tab w:val="left" w:pos="7011"/>
          <w:tab w:val="left" w:pos="7491"/>
          <w:tab w:val="left" w:pos="9082"/>
        </w:tabs>
        <w:spacing w:before="94"/>
        <w:ind w:right="1476" w:firstLine="0"/>
      </w:pPr>
      <w:r>
        <w:t>-</w:t>
      </w:r>
      <w:r>
        <w:tab/>
        <w:t>CARACTERÍSTICAS</w:t>
      </w:r>
      <w:r>
        <w:tab/>
        <w:t>DE</w:t>
      </w:r>
      <w:r>
        <w:tab/>
        <w:t>MÃO–DE-OBRA</w:t>
      </w:r>
      <w:r>
        <w:tab/>
        <w:t>E</w:t>
      </w:r>
      <w:r>
        <w:tab/>
        <w:t>SOFTWARE</w:t>
      </w:r>
      <w:r>
        <w:tab/>
        <w:t>DE GERENCIAMENTO:</w:t>
      </w:r>
    </w:p>
    <w:p w:rsidR="002930C2" w:rsidRDefault="002930C2" w:rsidP="002930C2">
      <w:pPr>
        <w:pStyle w:val="Corpodetexto"/>
        <w:spacing w:before="7"/>
        <w:rPr>
          <w:b/>
          <w:sz w:val="23"/>
        </w:rPr>
      </w:pPr>
    </w:p>
    <w:p w:rsidR="002930C2" w:rsidRDefault="002930C2" w:rsidP="002930C2">
      <w:pPr>
        <w:pStyle w:val="Corpodetexto"/>
        <w:spacing w:line="501" w:lineRule="auto"/>
        <w:ind w:left="882" w:right="2511"/>
      </w:pPr>
      <w:r>
        <w:t>Na execução do contrato deverão ser disponibilizadas as seguintes equipes: 1- EQUIPE TÉCNICA PERMANENTE MÍNIMA</w:t>
      </w:r>
    </w:p>
    <w:p w:rsidR="002930C2" w:rsidRDefault="002930C2" w:rsidP="002930C2">
      <w:pPr>
        <w:pStyle w:val="Corpodetexto"/>
        <w:spacing w:line="252" w:lineRule="exact"/>
        <w:ind w:left="882"/>
      </w:pPr>
      <w:r>
        <w:t>2 - EQUIPE OPERACIONAL PERMANENTE MÍNIMA:</w:t>
      </w:r>
    </w:p>
    <w:p w:rsidR="002930C2" w:rsidRDefault="002930C2" w:rsidP="002930C2">
      <w:pPr>
        <w:pStyle w:val="Corpodetexto"/>
        <w:spacing w:before="10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1309" w:right="1496"/>
      </w:pPr>
      <w:r>
        <w:t>2.1- Equipe para execução do Programa Básico de Manutenção Preventiva-PBMP 2.2- Equipe Volante</w:t>
      </w:r>
    </w:p>
    <w:p w:rsidR="002930C2" w:rsidRDefault="002930C2" w:rsidP="002930C2">
      <w:pPr>
        <w:pStyle w:val="Corpodetexto"/>
        <w:spacing w:before="2" w:line="249" w:lineRule="auto"/>
        <w:ind w:left="1309" w:right="4526"/>
      </w:pPr>
      <w:r>
        <w:t>2.3- Equipe de Manutenção de Emergência Mínima 2.4- Equipe de Movimentação de Mobiliários</w:t>
      </w:r>
    </w:p>
    <w:p w:rsidR="002930C2" w:rsidRDefault="002930C2" w:rsidP="002930C2">
      <w:pPr>
        <w:pStyle w:val="Corpodetexto"/>
        <w:spacing w:before="1"/>
        <w:rPr>
          <w:sz w:val="23"/>
        </w:rPr>
      </w:pPr>
    </w:p>
    <w:p w:rsidR="002930C2" w:rsidRDefault="002930C2" w:rsidP="002930C2">
      <w:pPr>
        <w:pStyle w:val="Corpodetexto"/>
        <w:ind w:left="882"/>
      </w:pPr>
      <w:r>
        <w:t>A seguir a composição das equipes:</w:t>
      </w:r>
    </w:p>
    <w:p w:rsidR="002930C2" w:rsidRDefault="002930C2" w:rsidP="002930C2">
      <w:pPr>
        <w:pStyle w:val="Corpodetexto"/>
        <w:spacing w:before="11"/>
        <w:rPr>
          <w:sz w:val="23"/>
        </w:rPr>
      </w:pPr>
    </w:p>
    <w:p w:rsidR="002930C2" w:rsidRDefault="002930C2" w:rsidP="002930C2">
      <w:pPr>
        <w:pStyle w:val="Ttulo1"/>
        <w:numPr>
          <w:ilvl w:val="0"/>
          <w:numId w:val="15"/>
        </w:numPr>
        <w:tabs>
          <w:tab w:val="left" w:pos="1067"/>
        </w:tabs>
        <w:ind w:hanging="184"/>
      </w:pPr>
      <w:r>
        <w:t>– EQUIPE TÉCNICA PERMANENTE</w:t>
      </w:r>
      <w:r>
        <w:rPr>
          <w:spacing w:val="-7"/>
        </w:rPr>
        <w:t xml:space="preserve"> </w:t>
      </w:r>
      <w:r>
        <w:t>MÍNIMA:</w:t>
      </w:r>
    </w:p>
    <w:p w:rsidR="002930C2" w:rsidRDefault="002930C2" w:rsidP="002930C2">
      <w:pPr>
        <w:pStyle w:val="Corpodetexto"/>
        <w:spacing w:before="10"/>
        <w:rPr>
          <w:b/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76"/>
        <w:jc w:val="both"/>
      </w:pPr>
      <w:r>
        <w:t>A</w:t>
      </w:r>
      <w:r>
        <w:rPr>
          <w:spacing w:val="-18"/>
        </w:rPr>
        <w:t xml:space="preserve"> </w:t>
      </w:r>
      <w:r>
        <w:t>Contratada</w:t>
      </w:r>
      <w:r>
        <w:rPr>
          <w:spacing w:val="-16"/>
        </w:rPr>
        <w:t xml:space="preserve"> </w:t>
      </w:r>
      <w:r>
        <w:t>deverá</w:t>
      </w:r>
      <w:r>
        <w:rPr>
          <w:spacing w:val="-15"/>
        </w:rPr>
        <w:t xml:space="preserve"> </w:t>
      </w:r>
      <w:r>
        <w:t>dispor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Equipe Técnica</w:t>
      </w:r>
      <w:r>
        <w:rPr>
          <w:spacing w:val="-16"/>
        </w:rPr>
        <w:t xml:space="preserve"> </w:t>
      </w:r>
      <w:r>
        <w:t>Permanente</w:t>
      </w:r>
      <w:r>
        <w:rPr>
          <w:spacing w:val="-15"/>
        </w:rPr>
        <w:t xml:space="preserve"> </w:t>
      </w:r>
      <w:r>
        <w:t>Mínima,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dedicação</w:t>
      </w:r>
      <w:r>
        <w:rPr>
          <w:spacing w:val="-16"/>
        </w:rPr>
        <w:t xml:space="preserve"> </w:t>
      </w:r>
      <w:r>
        <w:t>mínima de 44 (quarenta e quatro) horas semanais, que deverá permanecer nas dependências do edifício Sede de onde administrará e gerenciará todas as atividades a serem executadas nos diversos prédios que compõe o presente contrato de manutenção preventiva e corretiva.</w:t>
      </w:r>
    </w:p>
    <w:p w:rsidR="002930C2" w:rsidRPr="003C513B" w:rsidRDefault="002930C2" w:rsidP="002930C2">
      <w:pPr>
        <w:pStyle w:val="Corpodetexto"/>
        <w:spacing w:before="4"/>
        <w:rPr>
          <w:strike/>
          <w:sz w:val="23"/>
        </w:rPr>
      </w:pPr>
    </w:p>
    <w:p w:rsidR="002930C2" w:rsidRDefault="002930C2" w:rsidP="002930C2">
      <w:pPr>
        <w:pStyle w:val="Corpodetexto"/>
        <w:spacing w:before="2"/>
        <w:rPr>
          <w:sz w:val="23"/>
        </w:rPr>
      </w:pPr>
    </w:p>
    <w:p w:rsidR="002930C2" w:rsidRDefault="002930C2" w:rsidP="002930C2">
      <w:pPr>
        <w:pStyle w:val="Corpodetexto"/>
        <w:ind w:left="882"/>
        <w:jc w:val="both"/>
      </w:pPr>
      <w:r>
        <w:t>A Equipe Técnica permanente mínima será composta dos seguintes profissionais:</w:t>
      </w:r>
    </w:p>
    <w:p w:rsidR="002930C2" w:rsidRDefault="002930C2" w:rsidP="002930C2">
      <w:pPr>
        <w:pStyle w:val="Corpodetexto"/>
        <w:spacing w:before="11"/>
        <w:rPr>
          <w:sz w:val="23"/>
        </w:rPr>
      </w:pPr>
    </w:p>
    <w:p w:rsidR="002930C2" w:rsidRDefault="002930C2" w:rsidP="002930C2">
      <w:pPr>
        <w:pStyle w:val="Ttulo1"/>
        <w:numPr>
          <w:ilvl w:val="1"/>
          <w:numId w:val="15"/>
        </w:numPr>
        <w:tabs>
          <w:tab w:val="left" w:pos="1252"/>
        </w:tabs>
        <w:spacing w:after="9"/>
        <w:ind w:hanging="369"/>
        <w:jc w:val="both"/>
      </w:pPr>
      <w:r>
        <w:t>– Quadro</w:t>
      </w:r>
      <w:r>
        <w:rPr>
          <w:spacing w:val="-4"/>
        </w:rPr>
        <w:t xml:space="preserve"> </w:t>
      </w:r>
      <w:r>
        <w:t>I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684"/>
      </w:tblGrid>
      <w:tr w:rsidR="002930C2" w:rsidTr="001D195D">
        <w:trPr>
          <w:trHeight w:val="780"/>
        </w:trPr>
        <w:tc>
          <w:tcPr>
            <w:tcW w:w="1248" w:type="dxa"/>
          </w:tcPr>
          <w:p w:rsidR="002930C2" w:rsidRDefault="002930C2" w:rsidP="001D195D">
            <w:pPr>
              <w:pStyle w:val="TableParagraph"/>
              <w:spacing w:before="160" w:line="290" w:lineRule="atLeast"/>
              <w:ind w:right="133"/>
            </w:pPr>
            <w:r>
              <w:lastRenderedPageBreak/>
              <w:t>Quantidad e</w:t>
            </w:r>
          </w:p>
        </w:tc>
        <w:tc>
          <w:tcPr>
            <w:tcW w:w="7684" w:type="dxa"/>
          </w:tcPr>
          <w:p w:rsidR="002930C2" w:rsidRDefault="002930C2" w:rsidP="001D195D">
            <w:pPr>
              <w:pStyle w:val="TableParagraph"/>
              <w:spacing w:before="163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RPr="003C513B" w:rsidTr="001D195D">
        <w:trPr>
          <w:trHeight w:val="897"/>
        </w:trPr>
        <w:tc>
          <w:tcPr>
            <w:tcW w:w="1248" w:type="dxa"/>
          </w:tcPr>
          <w:p w:rsidR="002930C2" w:rsidRPr="003C513B" w:rsidRDefault="002930C2" w:rsidP="001D195D">
            <w:pPr>
              <w:pStyle w:val="TableParagraph"/>
              <w:spacing w:before="7"/>
            </w:pPr>
            <w:r w:rsidRPr="003C513B">
              <w:t>01</w:t>
            </w:r>
          </w:p>
        </w:tc>
        <w:tc>
          <w:tcPr>
            <w:tcW w:w="7684" w:type="dxa"/>
          </w:tcPr>
          <w:p w:rsidR="002930C2" w:rsidRPr="003C513B" w:rsidRDefault="002930C2" w:rsidP="001D195D">
            <w:pPr>
              <w:pStyle w:val="TableParagraph"/>
              <w:spacing w:before="4" w:line="252" w:lineRule="auto"/>
              <w:ind w:right="63"/>
              <w:jc w:val="both"/>
            </w:pPr>
            <w:r w:rsidRPr="002930C2">
              <w:rPr>
                <w:lang w:val="pt-BR"/>
              </w:rPr>
              <w:t xml:space="preserve">Engenheiro Civil responsável técnico pela execução dos serviços, com experiência comprovada em administração de contratos de manutenção predial. </w:t>
            </w:r>
            <w:r w:rsidRPr="003C513B">
              <w:t>Registro no CREA – Experiência mínima 03 anos;</w:t>
            </w:r>
          </w:p>
        </w:tc>
      </w:tr>
      <w:tr w:rsidR="002930C2" w:rsidTr="001D195D">
        <w:trPr>
          <w:trHeight w:val="825"/>
        </w:trPr>
        <w:tc>
          <w:tcPr>
            <w:tcW w:w="1248" w:type="dxa"/>
          </w:tcPr>
          <w:p w:rsidR="002930C2" w:rsidRDefault="002930C2" w:rsidP="001D195D">
            <w:pPr>
              <w:pStyle w:val="TableParagraph"/>
              <w:spacing w:before="4"/>
            </w:pPr>
            <w:r>
              <w:t>01</w:t>
            </w:r>
          </w:p>
        </w:tc>
        <w:tc>
          <w:tcPr>
            <w:tcW w:w="7684" w:type="dxa"/>
          </w:tcPr>
          <w:p w:rsidR="002930C2" w:rsidRDefault="002930C2" w:rsidP="001D195D">
            <w:pPr>
              <w:pStyle w:val="TableParagraph"/>
              <w:spacing w:before="2" w:line="252" w:lineRule="auto"/>
              <w:ind w:right="56"/>
              <w:jc w:val="both"/>
            </w:pPr>
            <w:r w:rsidRPr="002930C2">
              <w:rPr>
                <w:lang w:val="pt-BR"/>
              </w:rPr>
              <w:t>Técnologo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>em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Instalações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Elétricas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(com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formação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superior)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>com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 xml:space="preserve">experiência na área de manutenção predial. </w:t>
            </w:r>
            <w:r>
              <w:t>Registro no CREA – Experiência mínima 02 anos;</w:t>
            </w:r>
          </w:p>
        </w:tc>
      </w:tr>
      <w:tr w:rsidR="002930C2" w:rsidTr="001D195D">
        <w:trPr>
          <w:trHeight w:val="990"/>
        </w:trPr>
        <w:tc>
          <w:tcPr>
            <w:tcW w:w="1248" w:type="dxa"/>
          </w:tcPr>
          <w:p w:rsidR="002930C2" w:rsidRDefault="002930C2" w:rsidP="001D195D">
            <w:pPr>
              <w:pStyle w:val="TableParagraph"/>
              <w:spacing w:before="4"/>
            </w:pPr>
            <w:r>
              <w:t>04</w:t>
            </w:r>
          </w:p>
        </w:tc>
        <w:tc>
          <w:tcPr>
            <w:tcW w:w="7684" w:type="dxa"/>
          </w:tcPr>
          <w:p w:rsidR="002930C2" w:rsidRDefault="002930C2" w:rsidP="001D195D">
            <w:pPr>
              <w:pStyle w:val="TableParagraph"/>
              <w:spacing w:before="2" w:line="252" w:lineRule="auto"/>
              <w:ind w:right="57"/>
              <w:jc w:val="both"/>
            </w:pPr>
            <w:r w:rsidRPr="002930C2">
              <w:rPr>
                <w:lang w:val="pt-BR"/>
              </w:rPr>
              <w:t xml:space="preserve">Técnicos em Edificações (com formação em nível técnico , ou superior) com experiência na área de manutenção predial. </w:t>
            </w:r>
            <w:r>
              <w:t>Registro no CREA – Experiência mínima 02 anos;</w:t>
            </w:r>
          </w:p>
        </w:tc>
      </w:tr>
    </w:tbl>
    <w:p w:rsidR="002930C2" w:rsidRDefault="002930C2" w:rsidP="002930C2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684"/>
      </w:tblGrid>
      <w:tr w:rsidR="002930C2" w:rsidTr="001D195D">
        <w:trPr>
          <w:trHeight w:val="990"/>
        </w:trPr>
        <w:tc>
          <w:tcPr>
            <w:tcW w:w="1248" w:type="dxa"/>
          </w:tcPr>
          <w:p w:rsidR="002930C2" w:rsidRDefault="002930C2" w:rsidP="001D195D">
            <w:pPr>
              <w:pStyle w:val="TableParagraph"/>
              <w:spacing w:before="4"/>
            </w:pPr>
            <w:r>
              <w:t>04</w:t>
            </w:r>
          </w:p>
        </w:tc>
        <w:tc>
          <w:tcPr>
            <w:tcW w:w="7684" w:type="dxa"/>
          </w:tcPr>
          <w:p w:rsidR="002930C2" w:rsidRDefault="002930C2" w:rsidP="001D195D">
            <w:pPr>
              <w:pStyle w:val="TableParagraph"/>
              <w:spacing w:before="2" w:line="252" w:lineRule="auto"/>
              <w:ind w:right="60"/>
              <w:jc w:val="both"/>
            </w:pPr>
            <w:r w:rsidRPr="002930C2">
              <w:rPr>
                <w:lang w:val="pt-BR"/>
              </w:rPr>
              <w:t xml:space="preserve">Técnicos em instalações elétricas (com formação em nível técnico , ou superior) com experiência em serviços de manutenção predial elétrica de média e baixa tensão. </w:t>
            </w:r>
            <w:r>
              <w:t>Registro no CREA – Experiência mínima 02 anos;</w:t>
            </w:r>
          </w:p>
        </w:tc>
      </w:tr>
      <w:tr w:rsidR="002930C2" w:rsidTr="001D195D">
        <w:trPr>
          <w:trHeight w:val="858"/>
        </w:trPr>
        <w:tc>
          <w:tcPr>
            <w:tcW w:w="1248" w:type="dxa"/>
          </w:tcPr>
          <w:p w:rsidR="002930C2" w:rsidRDefault="002930C2" w:rsidP="001D195D">
            <w:pPr>
              <w:pStyle w:val="TableParagraph"/>
              <w:spacing w:before="4"/>
            </w:pPr>
            <w:r>
              <w:t>01</w:t>
            </w:r>
          </w:p>
        </w:tc>
        <w:tc>
          <w:tcPr>
            <w:tcW w:w="7684" w:type="dxa"/>
          </w:tcPr>
          <w:p w:rsidR="002930C2" w:rsidRPr="002930C2" w:rsidRDefault="002930C2" w:rsidP="001D195D">
            <w:pPr>
              <w:pStyle w:val="TableParagraph"/>
              <w:spacing w:before="2" w:line="252" w:lineRule="auto"/>
              <w:ind w:right="61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Técnico de Planejamento, com experiência em planejamento, manutenção preventiva e corretiva e controle de material com emprego de software de manutenção – Experiência mínima 02 anos</w:t>
            </w:r>
          </w:p>
        </w:tc>
      </w:tr>
      <w:tr w:rsidR="002930C2" w:rsidTr="001D195D">
        <w:trPr>
          <w:trHeight w:val="727"/>
        </w:trPr>
        <w:tc>
          <w:tcPr>
            <w:tcW w:w="1248" w:type="dxa"/>
          </w:tcPr>
          <w:p w:rsidR="002930C2" w:rsidRDefault="002930C2" w:rsidP="001D195D">
            <w:pPr>
              <w:pStyle w:val="TableParagraph"/>
              <w:spacing w:before="4"/>
            </w:pPr>
            <w:r>
              <w:t>01</w:t>
            </w:r>
          </w:p>
        </w:tc>
        <w:tc>
          <w:tcPr>
            <w:tcW w:w="7684" w:type="dxa"/>
          </w:tcPr>
          <w:p w:rsidR="002930C2" w:rsidRPr="002930C2" w:rsidRDefault="002930C2" w:rsidP="001D195D">
            <w:pPr>
              <w:pStyle w:val="TableParagraph"/>
              <w:spacing w:before="2" w:line="254" w:lineRule="auto"/>
              <w:rPr>
                <w:lang w:val="pt-BR"/>
              </w:rPr>
            </w:pPr>
            <w:r w:rsidRPr="002930C2">
              <w:rPr>
                <w:lang w:val="pt-BR"/>
              </w:rPr>
              <w:t>Técnico de Orçamento / Medição (com formação mínima em nível técnico) – Experiência mínima 01 ano;</w:t>
            </w:r>
          </w:p>
        </w:tc>
      </w:tr>
      <w:tr w:rsidR="002930C2" w:rsidTr="001D195D">
        <w:trPr>
          <w:trHeight w:val="729"/>
        </w:trPr>
        <w:tc>
          <w:tcPr>
            <w:tcW w:w="1248" w:type="dxa"/>
          </w:tcPr>
          <w:p w:rsidR="002930C2" w:rsidRPr="00D13C39" w:rsidRDefault="002930C2" w:rsidP="001D195D">
            <w:pPr>
              <w:pStyle w:val="TableParagraph"/>
              <w:spacing w:before="7"/>
            </w:pPr>
            <w:r w:rsidRPr="00D13C39">
              <w:t>01</w:t>
            </w:r>
          </w:p>
        </w:tc>
        <w:tc>
          <w:tcPr>
            <w:tcW w:w="7684" w:type="dxa"/>
          </w:tcPr>
          <w:p w:rsidR="002930C2" w:rsidRPr="002930C2" w:rsidRDefault="002930C2" w:rsidP="001D195D">
            <w:pPr>
              <w:pStyle w:val="TableParagraph"/>
              <w:spacing w:before="4" w:line="252" w:lineRule="auto"/>
              <w:rPr>
                <w:lang w:val="pt-BR"/>
              </w:rPr>
            </w:pPr>
            <w:r w:rsidRPr="002930C2">
              <w:rPr>
                <w:lang w:val="pt-BR"/>
              </w:rPr>
              <w:t>Desenhista Cadista (com formação mínima em nível técnico) – Experiência mínima 01 ano.</w:t>
            </w:r>
          </w:p>
        </w:tc>
      </w:tr>
    </w:tbl>
    <w:p w:rsidR="002930C2" w:rsidRDefault="002930C2" w:rsidP="002930C2">
      <w:pPr>
        <w:pStyle w:val="Corpodetexto"/>
        <w:rPr>
          <w:b/>
          <w:sz w:val="15"/>
        </w:rPr>
      </w:pPr>
    </w:p>
    <w:p w:rsidR="002930C2" w:rsidRDefault="002930C2" w:rsidP="002930C2">
      <w:pPr>
        <w:pStyle w:val="Corpodetexto"/>
        <w:spacing w:before="94" w:line="249" w:lineRule="auto"/>
        <w:ind w:left="882" w:right="1477"/>
        <w:jc w:val="both"/>
      </w:pPr>
      <w:r>
        <w:t>A CONTRATADA também deverá dispor dos profissionais abaixo listados, com dedicação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(vinte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quatro)</w:t>
      </w:r>
      <w:r>
        <w:rPr>
          <w:spacing w:val="-5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semanais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assessoria</w:t>
      </w:r>
      <w:r>
        <w:rPr>
          <w:spacing w:val="-5"/>
        </w:rPr>
        <w:t xml:space="preserve"> </w:t>
      </w:r>
      <w:r>
        <w:t>na supervisão dos serviços:</w:t>
      </w:r>
    </w:p>
    <w:p w:rsidR="002930C2" w:rsidRDefault="002930C2" w:rsidP="002930C2">
      <w:pPr>
        <w:pStyle w:val="Corpodetexto"/>
        <w:spacing w:before="2"/>
        <w:rPr>
          <w:sz w:val="23"/>
        </w:rPr>
      </w:pPr>
    </w:p>
    <w:p w:rsidR="002930C2" w:rsidRDefault="002930C2" w:rsidP="002930C2">
      <w:pPr>
        <w:pStyle w:val="Ttulo1"/>
        <w:numPr>
          <w:ilvl w:val="1"/>
          <w:numId w:val="15"/>
        </w:numPr>
        <w:tabs>
          <w:tab w:val="left" w:pos="1252"/>
        </w:tabs>
        <w:ind w:hanging="369"/>
        <w:jc w:val="both"/>
      </w:pPr>
      <w:r>
        <w:t>– Quadro</w:t>
      </w:r>
      <w:r>
        <w:rPr>
          <w:spacing w:val="-4"/>
        </w:rPr>
        <w:t xml:space="preserve"> </w:t>
      </w:r>
      <w:r>
        <w:t>II</w:t>
      </w:r>
    </w:p>
    <w:p w:rsidR="002930C2" w:rsidRDefault="002930C2" w:rsidP="002930C2">
      <w:pPr>
        <w:pStyle w:val="Corpodetexto"/>
        <w:spacing w:before="8"/>
        <w:rPr>
          <w:b/>
          <w:sz w:val="23"/>
        </w:rPr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7156"/>
      </w:tblGrid>
      <w:tr w:rsidR="002930C2" w:rsidRPr="001114FF" w:rsidTr="001D195D">
        <w:trPr>
          <w:trHeight w:val="492"/>
        </w:trPr>
        <w:tc>
          <w:tcPr>
            <w:tcW w:w="1339" w:type="dxa"/>
          </w:tcPr>
          <w:p w:rsidR="002930C2" w:rsidRPr="001114FF" w:rsidRDefault="002930C2" w:rsidP="001D195D">
            <w:pPr>
              <w:pStyle w:val="TableParagraph"/>
              <w:spacing w:before="197"/>
            </w:pPr>
            <w:r w:rsidRPr="001114FF">
              <w:t>Quantidade</w:t>
            </w:r>
          </w:p>
        </w:tc>
        <w:tc>
          <w:tcPr>
            <w:tcW w:w="7156" w:type="dxa"/>
          </w:tcPr>
          <w:p w:rsidR="002930C2" w:rsidRPr="001114FF" w:rsidRDefault="002930C2" w:rsidP="001D195D">
            <w:pPr>
              <w:pStyle w:val="TableParagraph"/>
              <w:spacing w:before="19"/>
              <w:rPr>
                <w:b/>
              </w:rPr>
            </w:pPr>
            <w:r w:rsidRPr="001114FF">
              <w:rPr>
                <w:b/>
              </w:rPr>
              <w:t>Descrição:</w:t>
            </w:r>
          </w:p>
        </w:tc>
      </w:tr>
      <w:tr w:rsidR="002930C2" w:rsidTr="001D195D">
        <w:trPr>
          <w:trHeight w:val="726"/>
        </w:trPr>
        <w:tc>
          <w:tcPr>
            <w:tcW w:w="1339" w:type="dxa"/>
          </w:tcPr>
          <w:p w:rsidR="002930C2" w:rsidRPr="00D13C39" w:rsidRDefault="002930C2" w:rsidP="001D195D">
            <w:pPr>
              <w:pStyle w:val="TableParagraph"/>
              <w:spacing w:before="4"/>
            </w:pPr>
            <w:r w:rsidRPr="00D13C39">
              <w:t>01</w:t>
            </w:r>
          </w:p>
        </w:tc>
        <w:tc>
          <w:tcPr>
            <w:tcW w:w="7156" w:type="dxa"/>
          </w:tcPr>
          <w:p w:rsidR="002930C2" w:rsidRPr="00D13C39" w:rsidRDefault="002930C2" w:rsidP="001D195D">
            <w:pPr>
              <w:pStyle w:val="TableParagraph"/>
              <w:spacing w:before="2" w:line="252" w:lineRule="auto"/>
            </w:pPr>
            <w:r w:rsidRPr="002930C2">
              <w:rPr>
                <w:lang w:val="pt-BR"/>
              </w:rPr>
              <w:t xml:space="preserve">Arquiteto com experiência comprovada em contratos de manutenção mobiliária. </w:t>
            </w:r>
            <w:r w:rsidRPr="00D13C39">
              <w:t>Registro no CAU – Experiência mínima 03 anos</w:t>
            </w:r>
          </w:p>
        </w:tc>
      </w:tr>
      <w:tr w:rsidR="002930C2" w:rsidTr="001D195D">
        <w:trPr>
          <w:trHeight w:val="794"/>
        </w:trPr>
        <w:tc>
          <w:tcPr>
            <w:tcW w:w="1339" w:type="dxa"/>
          </w:tcPr>
          <w:p w:rsidR="002930C2" w:rsidRDefault="002930C2" w:rsidP="001D195D">
            <w:pPr>
              <w:pStyle w:val="TableParagraph"/>
              <w:spacing w:before="4"/>
            </w:pPr>
            <w:r>
              <w:t>01</w:t>
            </w:r>
          </w:p>
        </w:tc>
        <w:tc>
          <w:tcPr>
            <w:tcW w:w="7156" w:type="dxa"/>
          </w:tcPr>
          <w:p w:rsidR="002930C2" w:rsidRDefault="002930C2" w:rsidP="001D195D">
            <w:pPr>
              <w:pStyle w:val="TableParagraph"/>
              <w:spacing w:line="264" w:lineRule="exact"/>
              <w:ind w:right="59"/>
              <w:jc w:val="both"/>
            </w:pPr>
            <w:r w:rsidRPr="002930C2">
              <w:rPr>
                <w:lang w:val="pt-BR"/>
              </w:rPr>
              <w:t xml:space="preserve">Engenheiro Eletricista com experiência profissional nos serviços de manutenção em instalações elétricas prediais e cabines primárias de média e baixa tensão. </w:t>
            </w:r>
            <w:r>
              <w:t>Registro no CREA – Experiência mínima 03</w:t>
            </w:r>
            <w:r>
              <w:rPr>
                <w:spacing w:val="-40"/>
              </w:rPr>
              <w:t xml:space="preserve"> </w:t>
            </w:r>
            <w:r>
              <w:t>anos</w:t>
            </w:r>
          </w:p>
        </w:tc>
      </w:tr>
      <w:tr w:rsidR="002930C2" w:rsidTr="001D195D">
        <w:trPr>
          <w:trHeight w:val="527"/>
        </w:trPr>
        <w:tc>
          <w:tcPr>
            <w:tcW w:w="1339" w:type="dxa"/>
          </w:tcPr>
          <w:p w:rsidR="002930C2" w:rsidRDefault="002930C2" w:rsidP="001D195D">
            <w:pPr>
              <w:pStyle w:val="TableParagraph"/>
              <w:spacing w:before="2"/>
            </w:pPr>
            <w:r>
              <w:t>01</w:t>
            </w:r>
          </w:p>
        </w:tc>
        <w:tc>
          <w:tcPr>
            <w:tcW w:w="7156" w:type="dxa"/>
          </w:tcPr>
          <w:p w:rsidR="002930C2" w:rsidRPr="002930C2" w:rsidRDefault="002930C2" w:rsidP="001D195D">
            <w:pPr>
              <w:pStyle w:val="TableParagraph"/>
              <w:spacing w:before="2"/>
              <w:rPr>
                <w:lang w:val="pt-BR"/>
              </w:rPr>
            </w:pPr>
            <w:r w:rsidRPr="002930C2">
              <w:rPr>
                <w:lang w:val="pt-BR"/>
              </w:rPr>
              <w:t>Técnico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em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Segurança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do</w:t>
            </w:r>
            <w:r w:rsidRPr="002930C2">
              <w:rPr>
                <w:spacing w:val="-13"/>
                <w:lang w:val="pt-BR"/>
              </w:rPr>
              <w:t xml:space="preserve"> </w:t>
            </w:r>
            <w:r w:rsidRPr="002930C2">
              <w:rPr>
                <w:lang w:val="pt-BR"/>
              </w:rPr>
              <w:t>Trabalho,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com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experiência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comprovada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nesta</w:t>
            </w:r>
          </w:p>
          <w:p w:rsidR="002930C2" w:rsidRPr="002930C2" w:rsidRDefault="002930C2" w:rsidP="001D195D">
            <w:pPr>
              <w:pStyle w:val="TableParagraph"/>
              <w:spacing w:before="11" w:line="241" w:lineRule="exact"/>
              <w:rPr>
                <w:lang w:val="pt-BR"/>
              </w:rPr>
            </w:pPr>
            <w:r w:rsidRPr="002930C2">
              <w:rPr>
                <w:lang w:val="pt-BR"/>
              </w:rPr>
              <w:t>área – Experiência mínima 12 (doze) meses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ind w:left="882"/>
        <w:jc w:val="both"/>
        <w:rPr>
          <w:b/>
        </w:rPr>
      </w:pPr>
      <w:r>
        <w:rPr>
          <w:b/>
        </w:rPr>
        <w:lastRenderedPageBreak/>
        <w:t>1.3- ATRIBUIÇÕES DA EQUIPE TÉCNICA</w:t>
      </w: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ind w:left="882"/>
        <w:jc w:val="both"/>
        <w:rPr>
          <w:b/>
        </w:rPr>
      </w:pPr>
      <w:r>
        <w:rPr>
          <w:b/>
        </w:rPr>
        <w:t>1.3.1- ENGENHEIRO CIVIL:</w:t>
      </w:r>
    </w:p>
    <w:p w:rsidR="002930C2" w:rsidRDefault="002930C2" w:rsidP="002930C2">
      <w:pPr>
        <w:pStyle w:val="Corpodetexto"/>
        <w:spacing w:before="8"/>
        <w:rPr>
          <w:b/>
          <w:sz w:val="23"/>
        </w:rPr>
      </w:pP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atuar como preposto da empresa;</w:t>
            </w:r>
          </w:p>
        </w:tc>
      </w:tr>
      <w:tr w:rsidR="002930C2" w:rsidTr="001D195D">
        <w:trPr>
          <w:trHeight w:val="505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representar a Contratada perante o Contratante nos assuntos técnicos</w:t>
            </w:r>
            <w:r w:rsidRPr="002930C2">
              <w:rPr>
                <w:spacing w:val="-28"/>
                <w:lang w:val="pt-BR"/>
              </w:rPr>
              <w:t xml:space="preserve"> </w:t>
            </w:r>
            <w:r w:rsidRPr="002930C2">
              <w:rPr>
                <w:lang w:val="pt-BR"/>
              </w:rPr>
              <w:t>do</w:t>
            </w:r>
          </w:p>
          <w:p w:rsidR="002930C2" w:rsidRDefault="002930C2" w:rsidP="001D195D">
            <w:pPr>
              <w:pStyle w:val="TableParagraph"/>
              <w:spacing w:before="1" w:line="237" w:lineRule="exact"/>
              <w:ind w:left="4"/>
            </w:pPr>
            <w:r>
              <w:t>contrato;</w:t>
            </w:r>
          </w:p>
        </w:tc>
      </w:tr>
      <w:tr w:rsidR="002930C2" w:rsidTr="001D195D">
        <w:trPr>
          <w:trHeight w:val="498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1"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planejar e administrar a manutenção preventiva e corretiva predial e do mobiliário dos imóveis;</w:t>
            </w:r>
          </w:p>
        </w:tc>
      </w:tr>
      <w:tr w:rsidR="002930C2" w:rsidTr="001D195D">
        <w:trPr>
          <w:trHeight w:val="506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1" w:lineRule="exact"/>
              <w:ind w:left="4"/>
            </w:pPr>
            <w:r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gerenciar</w:t>
            </w:r>
            <w:r w:rsidRPr="002930C2">
              <w:rPr>
                <w:spacing w:val="29"/>
                <w:lang w:val="pt-BR"/>
              </w:rPr>
              <w:t xml:space="preserve"> </w:t>
            </w:r>
            <w:r w:rsidRPr="002930C2">
              <w:rPr>
                <w:lang w:val="pt-BR"/>
              </w:rPr>
              <w:t>equipe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residente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disciplinando-a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para</w:t>
            </w:r>
            <w:r w:rsidRPr="002930C2">
              <w:rPr>
                <w:spacing w:val="-20"/>
                <w:lang w:val="pt-BR"/>
              </w:rPr>
              <w:t xml:space="preserve"> </w:t>
            </w:r>
            <w:r w:rsidRPr="002930C2">
              <w:rPr>
                <w:lang w:val="pt-BR"/>
              </w:rPr>
              <w:t>geração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9"/>
                <w:lang w:val="pt-BR"/>
              </w:rPr>
              <w:t xml:space="preserve"> </w:t>
            </w:r>
            <w:r w:rsidRPr="002930C2">
              <w:rPr>
                <w:lang w:val="pt-BR"/>
              </w:rPr>
              <w:t>resultados</w:t>
            </w:r>
            <w:r w:rsidRPr="002930C2">
              <w:rPr>
                <w:spacing w:val="-18"/>
                <w:lang w:val="pt-BR"/>
              </w:rPr>
              <w:t xml:space="preserve"> </w:t>
            </w:r>
            <w:r w:rsidRPr="002930C2">
              <w:rPr>
                <w:lang w:val="pt-BR"/>
              </w:rPr>
              <w:t>eficazes e melhoria contínua da qualidade dos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serviços;</w:t>
            </w:r>
          </w:p>
        </w:tc>
      </w:tr>
      <w:tr w:rsidR="002930C2" w:rsidTr="001D195D">
        <w:trPr>
          <w:trHeight w:val="506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atender a chamados de emergência fora dos horários de expediente, inclusive aos sábados, domingos e</w:t>
            </w:r>
            <w:r w:rsidRPr="002930C2">
              <w:rPr>
                <w:spacing w:val="-2"/>
                <w:lang w:val="pt-BR"/>
              </w:rPr>
              <w:t xml:space="preserve"> </w:t>
            </w:r>
            <w:r w:rsidRPr="002930C2">
              <w:rPr>
                <w:lang w:val="pt-BR"/>
              </w:rPr>
              <w:t>feriados;</w:t>
            </w:r>
          </w:p>
        </w:tc>
      </w:tr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6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prestar esclarecimentos solicitados pelo fiscal do contrato;</w:t>
            </w:r>
          </w:p>
        </w:tc>
      </w:tr>
      <w:tr w:rsidR="002930C2" w:rsidTr="001D195D">
        <w:trPr>
          <w:trHeight w:val="253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7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Supervisionar a elaboração de relatórios de ocorrências e de desempenho;</w:t>
            </w:r>
          </w:p>
        </w:tc>
      </w:tr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1" w:lineRule="exact"/>
              <w:ind w:left="4"/>
            </w:pPr>
            <w:r>
              <w:t>8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1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colaborar para a melhoria contínua da qualidade dos serviços;</w:t>
            </w:r>
          </w:p>
        </w:tc>
      </w:tr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</w:pPr>
            <w:r>
              <w:t>9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prestar os demais serviços previstos no contrato;</w:t>
            </w:r>
          </w:p>
        </w:tc>
      </w:tr>
      <w:tr w:rsidR="002930C2" w:rsidTr="001D195D">
        <w:trPr>
          <w:trHeight w:val="995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10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ind w:left="4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cumprir e fazer cumprir de forma incondicional as normas de segurança do trabalho, as normas referentes às boas práticas, as normas internas do Contratante, as normas de segurança no acesso a informações e</w:t>
            </w:r>
          </w:p>
          <w:p w:rsidR="002930C2" w:rsidRDefault="002930C2" w:rsidP="001D195D">
            <w:pPr>
              <w:pStyle w:val="TableParagraph"/>
              <w:spacing w:line="217" w:lineRule="exact"/>
              <w:ind w:left="4"/>
              <w:jc w:val="both"/>
            </w:pPr>
            <w:r>
              <w:t>instalações do contratante;</w:t>
            </w:r>
          </w:p>
        </w:tc>
      </w:tr>
      <w:tr w:rsidR="002930C2" w:rsidTr="001D195D">
        <w:trPr>
          <w:trHeight w:val="467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25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Planejar, organizar, executar e controlar a execução dos serviços de</w:t>
            </w:r>
            <w:r w:rsidRPr="002930C2">
              <w:rPr>
                <w:spacing w:val="6"/>
                <w:lang w:val="pt-BR"/>
              </w:rPr>
              <w:t xml:space="preserve"> </w:t>
            </w:r>
            <w:r w:rsidRPr="002930C2">
              <w:rPr>
                <w:lang w:val="pt-BR"/>
              </w:rPr>
              <w:t>sua</w:t>
            </w:r>
          </w:p>
          <w:p w:rsidR="002930C2" w:rsidRDefault="002930C2" w:rsidP="001D195D">
            <w:pPr>
              <w:pStyle w:val="TableParagraph"/>
              <w:spacing w:line="223" w:lineRule="exact"/>
              <w:ind w:left="4"/>
            </w:pPr>
            <w:r>
              <w:t>competência;</w:t>
            </w:r>
          </w:p>
        </w:tc>
      </w:tr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orientar na elaboração de orçamentos e cotações de materiais e serviços</w:t>
            </w:r>
          </w:p>
        </w:tc>
      </w:tr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13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Definir metodologias de execução;</w:t>
            </w:r>
          </w:p>
        </w:tc>
      </w:tr>
      <w:tr w:rsidR="002930C2" w:rsidTr="001D195D">
        <w:trPr>
          <w:trHeight w:val="506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9" w:lineRule="exact"/>
              <w:ind w:left="4"/>
            </w:pPr>
            <w:r>
              <w:t>14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9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Especificar equipamentos, materiais e serviços;</w:t>
            </w:r>
          </w:p>
        </w:tc>
      </w:tr>
      <w:tr w:rsidR="002930C2" w:rsidTr="001D195D">
        <w:trPr>
          <w:trHeight w:val="282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15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consultoria técnica, emitir laudos e realizar avaliações;</w:t>
            </w:r>
          </w:p>
        </w:tc>
      </w:tr>
      <w:tr w:rsidR="002930C2" w:rsidTr="001D195D">
        <w:trPr>
          <w:trHeight w:val="505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6" w:lineRule="exact"/>
              <w:ind w:left="4"/>
            </w:pPr>
            <w:r>
              <w:t>16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Elaborar normas e documentação técnica, procedimentos e especificações;</w:t>
            </w:r>
          </w:p>
        </w:tc>
      </w:tr>
      <w:tr w:rsidR="002930C2" w:rsidTr="001D195D">
        <w:trPr>
          <w:trHeight w:val="50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17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1"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Adotar soluções para os eventuais comprometimentos estruturais das intervenções</w:t>
            </w:r>
          </w:p>
        </w:tc>
      </w:tr>
    </w:tbl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11"/>
        <w:rPr>
          <w:b/>
          <w:sz w:val="17"/>
        </w:rPr>
      </w:pPr>
    </w:p>
    <w:p w:rsidR="002930C2" w:rsidRPr="00D13C39" w:rsidRDefault="002930C2" w:rsidP="002930C2">
      <w:pPr>
        <w:spacing w:before="94"/>
        <w:ind w:left="882"/>
        <w:rPr>
          <w:b/>
        </w:rPr>
      </w:pPr>
      <w:r w:rsidRPr="00D13C39">
        <w:rPr>
          <w:b/>
        </w:rPr>
        <w:t>1.3.2-ARQUITETO:</w:t>
      </w:r>
    </w:p>
    <w:p w:rsidR="002930C2" w:rsidRPr="00D13C39" w:rsidRDefault="002930C2" w:rsidP="002930C2">
      <w:pPr>
        <w:pStyle w:val="Corpodetexto"/>
        <w:spacing w:before="8"/>
        <w:rPr>
          <w:b/>
          <w:sz w:val="23"/>
        </w:rPr>
      </w:pP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RPr="00D13C39" w:rsidTr="001D195D">
        <w:trPr>
          <w:trHeight w:val="254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 w:rsidRPr="00D13C39"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Pr="00D13C39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 w:rsidRPr="00D13C39">
              <w:rPr>
                <w:b/>
              </w:rPr>
              <w:t>Atribuição</w:t>
            </w:r>
          </w:p>
        </w:tc>
      </w:tr>
      <w:tr w:rsidR="002930C2" w:rsidRPr="00D13C39" w:rsidTr="001D195D">
        <w:trPr>
          <w:trHeight w:val="703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34" w:lineRule="exact"/>
              <w:ind w:left="4"/>
            </w:pPr>
            <w:r w:rsidRPr="00D13C39"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25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prestar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serviços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22"/>
                <w:lang w:val="pt-BR"/>
              </w:rPr>
              <w:t xml:space="preserve"> </w:t>
            </w:r>
            <w:r w:rsidRPr="002930C2">
              <w:rPr>
                <w:lang w:val="pt-BR"/>
              </w:rPr>
              <w:t>assessoria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técnica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conforme</w:t>
            </w:r>
            <w:r w:rsidRPr="002930C2">
              <w:rPr>
                <w:spacing w:val="22"/>
                <w:lang w:val="pt-BR"/>
              </w:rPr>
              <w:t xml:space="preserve"> </w:t>
            </w:r>
            <w:r w:rsidRPr="002930C2">
              <w:rPr>
                <w:lang w:val="pt-BR"/>
              </w:rPr>
              <w:t>previsto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no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item</w:t>
            </w:r>
            <w:r w:rsidRPr="002930C2">
              <w:rPr>
                <w:spacing w:val="21"/>
                <w:lang w:val="pt-BR"/>
              </w:rPr>
              <w:t xml:space="preserve"> </w:t>
            </w:r>
            <w:r w:rsidRPr="002930C2">
              <w:rPr>
                <w:lang w:val="pt-BR"/>
              </w:rPr>
              <w:t>V</w:t>
            </w:r>
            <w:r w:rsidRPr="002930C2">
              <w:rPr>
                <w:spacing w:val="29"/>
                <w:lang w:val="pt-BR"/>
              </w:rPr>
              <w:t xml:space="preserve"> </w:t>
            </w:r>
            <w:r w:rsidRPr="002930C2">
              <w:rPr>
                <w:lang w:val="pt-BR"/>
              </w:rPr>
              <w:t>–</w:t>
            </w:r>
            <w:r w:rsidRPr="002930C2">
              <w:rPr>
                <w:spacing w:val="21"/>
                <w:lang w:val="pt-BR"/>
              </w:rPr>
              <w:t xml:space="preserve"> </w:t>
            </w:r>
            <w:r w:rsidRPr="002930C2">
              <w:rPr>
                <w:lang w:val="pt-BR"/>
              </w:rPr>
              <w:t>1.6</w:t>
            </w:r>
            <w:r w:rsidRPr="002930C2">
              <w:rPr>
                <w:spacing w:val="23"/>
                <w:lang w:val="pt-BR"/>
              </w:rPr>
              <w:t xml:space="preserve"> </w:t>
            </w:r>
            <w:r w:rsidRPr="002930C2">
              <w:rPr>
                <w:lang w:val="pt-BR"/>
              </w:rPr>
              <w:t>do</w:t>
            </w:r>
          </w:p>
          <w:p w:rsidR="002930C2" w:rsidRPr="002930C2" w:rsidRDefault="0036127E" w:rsidP="001D195D">
            <w:pPr>
              <w:pStyle w:val="TableParagraph"/>
              <w:spacing w:before="12" w:line="232" w:lineRule="exact"/>
              <w:ind w:left="4"/>
              <w:rPr>
                <w:lang w:val="pt-BR"/>
              </w:rPr>
            </w:pPr>
            <w:r>
              <w:rPr>
                <w:lang w:val="pt-BR"/>
              </w:rPr>
              <w:t>documento base</w:t>
            </w:r>
            <w:r w:rsidR="002930C2" w:rsidRPr="002930C2">
              <w:rPr>
                <w:lang w:val="pt-BR"/>
              </w:rPr>
              <w:t>, principalmente no que se refere a preservação do Patrimônio Histórico;</w:t>
            </w:r>
          </w:p>
        </w:tc>
      </w:tr>
      <w:tr w:rsidR="002930C2" w:rsidRPr="00D13C39" w:rsidTr="001D195D">
        <w:trPr>
          <w:trHeight w:val="424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31" w:lineRule="exact"/>
              <w:ind w:left="4"/>
            </w:pPr>
            <w:r w:rsidRPr="00D13C39">
              <w:t>2</w:t>
            </w:r>
          </w:p>
        </w:tc>
        <w:tc>
          <w:tcPr>
            <w:tcW w:w="7689" w:type="dxa"/>
          </w:tcPr>
          <w:p w:rsidR="002930C2" w:rsidRPr="002930C2" w:rsidRDefault="002930C2" w:rsidP="0036127E">
            <w:pPr>
              <w:pStyle w:val="TableParagraph"/>
              <w:spacing w:line="231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 xml:space="preserve">elaborar os leiautes conforme item V – 1.1 e 1.2 do </w:t>
            </w:r>
            <w:r w:rsidR="0036127E">
              <w:rPr>
                <w:lang w:val="pt-BR"/>
              </w:rPr>
              <w:t>documento base</w:t>
            </w:r>
          </w:p>
        </w:tc>
      </w:tr>
      <w:tr w:rsidR="002930C2" w:rsidRPr="00D13C39" w:rsidTr="001D195D">
        <w:trPr>
          <w:trHeight w:val="424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34" w:lineRule="exact"/>
              <w:ind w:left="4"/>
            </w:pPr>
            <w:r w:rsidRPr="00D13C39">
              <w:t>3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orientar na elaboração de orçamentos e cotações de materiais e serviços;</w:t>
            </w:r>
          </w:p>
        </w:tc>
      </w:tr>
      <w:tr w:rsidR="002930C2" w:rsidRPr="00D13C39" w:rsidTr="001D195D">
        <w:trPr>
          <w:trHeight w:val="505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48" w:lineRule="exact"/>
              <w:ind w:left="4"/>
            </w:pPr>
            <w:r w:rsidRPr="00D13C39"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Planejar, organizar, executar e controlar a execução dos serviços de</w:t>
            </w:r>
            <w:r w:rsidRPr="002930C2">
              <w:rPr>
                <w:spacing w:val="5"/>
                <w:lang w:val="pt-BR"/>
              </w:rPr>
              <w:t xml:space="preserve"> </w:t>
            </w:r>
            <w:r w:rsidRPr="002930C2">
              <w:rPr>
                <w:lang w:val="pt-BR"/>
              </w:rPr>
              <w:t>sua</w:t>
            </w:r>
          </w:p>
          <w:p w:rsidR="002930C2" w:rsidRPr="00D13C39" w:rsidRDefault="002930C2" w:rsidP="001D195D">
            <w:pPr>
              <w:pStyle w:val="TableParagraph"/>
              <w:spacing w:before="1" w:line="237" w:lineRule="exact"/>
              <w:ind w:left="4"/>
            </w:pPr>
            <w:r w:rsidRPr="00D13C39">
              <w:t>competência;</w:t>
            </w:r>
          </w:p>
        </w:tc>
      </w:tr>
      <w:tr w:rsidR="002930C2" w:rsidRPr="00D13C39" w:rsidTr="001D195D">
        <w:trPr>
          <w:trHeight w:val="424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48" w:lineRule="exact"/>
              <w:ind w:left="4"/>
            </w:pPr>
            <w:r w:rsidRPr="00D13C39">
              <w:t>5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consultoria técnica, emitir laudos e realizar avaliações;</w:t>
            </w:r>
          </w:p>
        </w:tc>
      </w:tr>
      <w:tr w:rsidR="002930C2" w:rsidRPr="00D13C39" w:rsidTr="001D195D">
        <w:trPr>
          <w:trHeight w:val="506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50" w:lineRule="exact"/>
              <w:ind w:left="4"/>
            </w:pPr>
            <w:r w:rsidRPr="00D13C39">
              <w:t>6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Elaborar normas e documentação técnica, procedimentos e especificações;</w:t>
            </w:r>
          </w:p>
        </w:tc>
      </w:tr>
      <w:tr w:rsidR="002930C2" w:rsidRPr="00D13C39" w:rsidTr="001D195D">
        <w:trPr>
          <w:trHeight w:val="508"/>
        </w:trPr>
        <w:tc>
          <w:tcPr>
            <w:tcW w:w="850" w:type="dxa"/>
          </w:tcPr>
          <w:p w:rsidR="002930C2" w:rsidRPr="00D13C39" w:rsidRDefault="002930C2" w:rsidP="001D195D">
            <w:pPr>
              <w:pStyle w:val="TableParagraph"/>
              <w:spacing w:line="250" w:lineRule="exact"/>
              <w:ind w:left="4"/>
            </w:pPr>
            <w:r w:rsidRPr="00D13C39">
              <w:t>7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colaborar para a melhoria contínua da qualidade dos serviços;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PargrafodaLista"/>
        <w:numPr>
          <w:ilvl w:val="2"/>
          <w:numId w:val="14"/>
        </w:numPr>
        <w:tabs>
          <w:tab w:val="left" w:pos="1434"/>
        </w:tabs>
        <w:spacing w:after="9"/>
        <w:ind w:hanging="551"/>
        <w:rPr>
          <w:b/>
        </w:rPr>
      </w:pPr>
      <w:r>
        <w:rPr>
          <w:b/>
        </w:rPr>
        <w:t>ENGENHEIRO ELETRICISTA</w:t>
      </w:r>
      <w:r>
        <w:rPr>
          <w:b/>
          <w:spacing w:val="54"/>
        </w:rPr>
        <w:t xml:space="preserve"> </w:t>
      </w:r>
      <w:r>
        <w:rPr>
          <w:b/>
        </w:rPr>
        <w:t>:</w:t>
      </w: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467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25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Planejar, organizar, executar e controlar a execução dos serviços de</w:t>
            </w:r>
            <w:r w:rsidRPr="002930C2">
              <w:rPr>
                <w:spacing w:val="5"/>
                <w:lang w:val="pt-BR"/>
              </w:rPr>
              <w:t xml:space="preserve"> </w:t>
            </w:r>
            <w:r w:rsidRPr="002930C2">
              <w:rPr>
                <w:lang w:val="pt-BR"/>
              </w:rPr>
              <w:t>sua</w:t>
            </w:r>
          </w:p>
          <w:p w:rsidR="002930C2" w:rsidRDefault="002930C2" w:rsidP="001D195D">
            <w:pPr>
              <w:pStyle w:val="TableParagraph"/>
              <w:spacing w:line="223" w:lineRule="exact"/>
              <w:ind w:left="4"/>
            </w:pPr>
            <w:r>
              <w:t>competência;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Definir metodologias de execução;</w:t>
            </w:r>
          </w:p>
        </w:tc>
      </w:tr>
      <w:tr w:rsidR="002930C2" w:rsidTr="001D195D">
        <w:trPr>
          <w:trHeight w:val="282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Especificar equipamentos, materiais e serviços;</w:t>
            </w:r>
          </w:p>
        </w:tc>
      </w:tr>
      <w:tr w:rsidR="002930C2" w:rsidTr="001D195D">
        <w:trPr>
          <w:trHeight w:val="328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consultoria técnica, emitir laudos e realizar avaliações;</w:t>
            </w:r>
          </w:p>
        </w:tc>
      </w:tr>
      <w:tr w:rsidR="002930C2" w:rsidTr="001D195D">
        <w:trPr>
          <w:trHeight w:val="503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Elaborar normas e documentação técnica, procedimentos e especificações;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6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2"/>
              <w:ind w:left="66"/>
              <w:rPr>
                <w:lang w:val="pt-BR"/>
              </w:rPr>
            </w:pPr>
            <w:r w:rsidRPr="002930C2">
              <w:rPr>
                <w:lang w:val="pt-BR"/>
              </w:rPr>
              <w:t>Avaliação e dimensionamento de circuitos</w:t>
            </w:r>
          </w:p>
        </w:tc>
      </w:tr>
      <w:tr w:rsidR="002930C2" w:rsidTr="001D195D">
        <w:trPr>
          <w:trHeight w:val="263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7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2" w:line="241" w:lineRule="exact"/>
              <w:ind w:left="66"/>
              <w:rPr>
                <w:lang w:val="pt-BR"/>
              </w:rPr>
            </w:pPr>
            <w:r w:rsidRPr="002930C2">
              <w:rPr>
                <w:lang w:val="pt-BR"/>
              </w:rPr>
              <w:t>Dimensionamento de quadros de distribuição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8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2"/>
              <w:ind w:left="66"/>
              <w:rPr>
                <w:lang w:val="pt-BR"/>
              </w:rPr>
            </w:pPr>
            <w:r w:rsidRPr="002930C2">
              <w:rPr>
                <w:lang w:val="pt-BR"/>
              </w:rPr>
              <w:t>Dimensionamento dos componentes de proteção de redes e circuitos</w:t>
            </w:r>
          </w:p>
        </w:tc>
      </w:tr>
    </w:tbl>
    <w:p w:rsidR="002930C2" w:rsidRDefault="002930C2" w:rsidP="002930C2">
      <w:pPr>
        <w:pStyle w:val="Corpodetexto"/>
        <w:rPr>
          <w:b/>
          <w:sz w:val="15"/>
        </w:rPr>
      </w:pPr>
    </w:p>
    <w:p w:rsidR="002930C2" w:rsidRDefault="002930C2" w:rsidP="002930C2">
      <w:pPr>
        <w:pStyle w:val="PargrafodaLista"/>
        <w:numPr>
          <w:ilvl w:val="2"/>
          <w:numId w:val="14"/>
        </w:numPr>
        <w:tabs>
          <w:tab w:val="left" w:pos="1434"/>
        </w:tabs>
        <w:spacing w:before="2" w:after="9"/>
        <w:ind w:hanging="551"/>
        <w:rPr>
          <w:b/>
        </w:rPr>
      </w:pPr>
      <w:r>
        <w:rPr>
          <w:b/>
        </w:rPr>
        <w:t>TÉCNOLOGO DE INSTALAÇÕES ELETRICAS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253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Determinar os procedimentos técnicos de execução dos serviços</w:t>
            </w:r>
          </w:p>
        </w:tc>
      </w:tr>
      <w:tr w:rsidR="002930C2" w:rsidTr="001D195D">
        <w:trPr>
          <w:trHeight w:val="24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24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2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Definir os materiais que serão aplicados nos serviços</w:t>
            </w:r>
          </w:p>
        </w:tc>
      </w:tr>
      <w:tr w:rsidR="002930C2" w:rsidTr="001D195D">
        <w:trPr>
          <w:trHeight w:val="28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Dimensionamento de equipe de trabalho</w:t>
            </w:r>
          </w:p>
        </w:tc>
      </w:tr>
      <w:tr w:rsidR="002930C2" w:rsidTr="001D195D">
        <w:trPr>
          <w:trHeight w:val="282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Acompanhamento da qualidade dos serviços executados</w:t>
            </w:r>
          </w:p>
        </w:tc>
      </w:tr>
      <w:tr w:rsidR="002930C2" w:rsidTr="001D195D">
        <w:trPr>
          <w:trHeight w:val="101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Obs.: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2" w:lineRule="auto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O técnologo deverá ter a sua disposição além dos técnicos em instalações elétricas uma equipe permanente de profissionais (eletricistas , ½ oficiais e</w:t>
            </w:r>
          </w:p>
          <w:p w:rsidR="002930C2" w:rsidRPr="002930C2" w:rsidRDefault="002930C2" w:rsidP="001D195D">
            <w:pPr>
              <w:pStyle w:val="TableParagraph"/>
              <w:spacing w:line="25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auxiliares) para as intervenções imediatas, circunstanciais, emergências, preventivas e corretivas;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PargrafodaLista"/>
        <w:numPr>
          <w:ilvl w:val="2"/>
          <w:numId w:val="14"/>
        </w:numPr>
        <w:tabs>
          <w:tab w:val="left" w:pos="1434"/>
        </w:tabs>
        <w:spacing w:after="9"/>
        <w:ind w:hanging="551"/>
        <w:rPr>
          <w:b/>
        </w:rPr>
      </w:pPr>
      <w:r>
        <w:rPr>
          <w:b/>
        </w:rPr>
        <w:t>TÉCNICO EM EDIFICAÇÕES :</w:t>
      </w: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inspeções relativas a manutenção preventiva 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Determinação das intervenções a serem executadas;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Quantificação de materiais necessários;</w:t>
            </w:r>
          </w:p>
        </w:tc>
      </w:tr>
      <w:tr w:rsidR="002930C2" w:rsidTr="001D195D">
        <w:trPr>
          <w:trHeight w:val="328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Acompanhar a execução dos serviços;</w:t>
            </w:r>
          </w:p>
        </w:tc>
      </w:tr>
      <w:tr w:rsidR="002930C2" w:rsidTr="001D195D">
        <w:trPr>
          <w:trHeight w:val="33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1" w:lineRule="exact"/>
              <w:ind w:left="4"/>
            </w:pPr>
            <w:r>
              <w:t>5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1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Certificar a execução dos serviços</w:t>
            </w:r>
          </w:p>
        </w:tc>
      </w:tr>
      <w:tr w:rsidR="002930C2" w:rsidTr="001D195D">
        <w:trPr>
          <w:trHeight w:val="505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6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Elaboração</w:t>
            </w:r>
            <w:r w:rsidRPr="002930C2">
              <w:rPr>
                <w:spacing w:val="1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10"/>
                <w:lang w:val="pt-BR"/>
              </w:rPr>
              <w:t xml:space="preserve"> </w:t>
            </w:r>
            <w:r w:rsidRPr="002930C2">
              <w:rPr>
                <w:lang w:val="pt-BR"/>
              </w:rPr>
              <w:t>relatórios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gerenciais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10"/>
                <w:lang w:val="pt-BR"/>
              </w:rPr>
              <w:t xml:space="preserve"> </w:t>
            </w:r>
            <w:r w:rsidRPr="002930C2">
              <w:rPr>
                <w:lang w:val="pt-BR"/>
              </w:rPr>
              <w:t>materiais</w:t>
            </w:r>
            <w:r w:rsidRPr="002930C2">
              <w:rPr>
                <w:spacing w:val="17"/>
                <w:lang w:val="pt-BR"/>
              </w:rPr>
              <w:t xml:space="preserve"> </w:t>
            </w:r>
            <w:r w:rsidRPr="002930C2">
              <w:rPr>
                <w:lang w:val="pt-BR"/>
              </w:rPr>
              <w:t>utilizados,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atendimentos</w:t>
            </w:r>
          </w:p>
          <w:p w:rsidR="002930C2" w:rsidRDefault="002930C2" w:rsidP="001D195D">
            <w:pPr>
              <w:pStyle w:val="TableParagraph"/>
              <w:spacing w:before="1" w:line="237" w:lineRule="exact"/>
              <w:ind w:left="4"/>
            </w:pPr>
            <w:r>
              <w:t>emergenciais e programados;</w:t>
            </w:r>
          </w:p>
        </w:tc>
      </w:tr>
      <w:tr w:rsidR="002930C2" w:rsidTr="001D195D">
        <w:trPr>
          <w:trHeight w:val="758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Obs.: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O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técnico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deverá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ter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a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sua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disposição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uma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equipe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permanente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profissionais</w:t>
            </w:r>
          </w:p>
          <w:p w:rsidR="002930C2" w:rsidRPr="002930C2" w:rsidRDefault="002930C2" w:rsidP="001D195D">
            <w:pPr>
              <w:pStyle w:val="TableParagraph"/>
              <w:tabs>
                <w:tab w:val="left" w:pos="5502"/>
              </w:tabs>
              <w:spacing w:before="6" w:line="25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 xml:space="preserve">(oficiais  de  manutenção,  encanadores </w:t>
            </w:r>
            <w:r w:rsidRPr="002930C2">
              <w:rPr>
                <w:spacing w:val="25"/>
                <w:lang w:val="pt-BR"/>
              </w:rPr>
              <w:t xml:space="preserve"> </w:t>
            </w:r>
            <w:r w:rsidRPr="002930C2">
              <w:rPr>
                <w:lang w:val="pt-BR"/>
              </w:rPr>
              <w:t xml:space="preserve">e </w:t>
            </w:r>
            <w:r w:rsidRPr="002930C2">
              <w:rPr>
                <w:spacing w:val="4"/>
                <w:lang w:val="pt-BR"/>
              </w:rPr>
              <w:t xml:space="preserve"> </w:t>
            </w:r>
            <w:r w:rsidRPr="002930C2">
              <w:rPr>
                <w:lang w:val="pt-BR"/>
              </w:rPr>
              <w:t>auxiliares</w:t>
            </w:r>
            <w:r w:rsidRPr="002930C2">
              <w:rPr>
                <w:lang w:val="pt-BR"/>
              </w:rPr>
              <w:tab/>
              <w:t>para as intervenções imediatas, circunstanciais, emergências, preventivas,</w:t>
            </w:r>
            <w:r w:rsidRPr="002930C2">
              <w:rPr>
                <w:spacing w:val="4"/>
                <w:lang w:val="pt-BR"/>
              </w:rPr>
              <w:t xml:space="preserve"> </w:t>
            </w:r>
            <w:r w:rsidRPr="002930C2">
              <w:rPr>
                <w:lang w:val="pt-BR"/>
              </w:rPr>
              <w:t>corretivas;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PargrafodaLista"/>
        <w:numPr>
          <w:ilvl w:val="2"/>
          <w:numId w:val="14"/>
        </w:numPr>
        <w:tabs>
          <w:tab w:val="left" w:pos="1434"/>
        </w:tabs>
        <w:spacing w:after="9"/>
        <w:ind w:hanging="551"/>
        <w:rPr>
          <w:b/>
        </w:rPr>
      </w:pPr>
      <w:r>
        <w:rPr>
          <w:b/>
        </w:rPr>
        <w:t>TÉCNICO EM ELETRICA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3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inspeções relativas a manutenção preventiva 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Determinação das intervenções a serem executadas;</w:t>
            </w:r>
          </w:p>
        </w:tc>
      </w:tr>
      <w:tr w:rsidR="002930C2" w:rsidTr="001D195D">
        <w:trPr>
          <w:trHeight w:val="33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Quantificação de materiais necessários;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Acompanhar a execução dos serviços;</w:t>
            </w:r>
          </w:p>
        </w:tc>
      </w:tr>
      <w:tr w:rsidR="002930C2" w:rsidTr="001D195D">
        <w:trPr>
          <w:trHeight w:val="505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Elaboração</w:t>
            </w:r>
            <w:r w:rsidRPr="002930C2">
              <w:rPr>
                <w:spacing w:val="1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10"/>
                <w:lang w:val="pt-BR"/>
              </w:rPr>
              <w:t xml:space="preserve"> </w:t>
            </w:r>
            <w:r w:rsidRPr="002930C2">
              <w:rPr>
                <w:lang w:val="pt-BR"/>
              </w:rPr>
              <w:t>relatórios</w:t>
            </w:r>
            <w:r w:rsidRPr="002930C2">
              <w:rPr>
                <w:spacing w:val="14"/>
                <w:lang w:val="pt-BR"/>
              </w:rPr>
              <w:t xml:space="preserve"> </w:t>
            </w:r>
            <w:r w:rsidRPr="002930C2">
              <w:rPr>
                <w:lang w:val="pt-BR"/>
              </w:rPr>
              <w:t>gerenciais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11"/>
                <w:lang w:val="pt-BR"/>
              </w:rPr>
              <w:t xml:space="preserve"> </w:t>
            </w:r>
            <w:r w:rsidRPr="002930C2">
              <w:rPr>
                <w:lang w:val="pt-BR"/>
              </w:rPr>
              <w:t>materiais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utilizados,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atendimentos</w:t>
            </w:r>
          </w:p>
          <w:p w:rsidR="002930C2" w:rsidRDefault="002930C2" w:rsidP="001D195D">
            <w:pPr>
              <w:pStyle w:val="TableParagraph"/>
              <w:spacing w:before="1" w:line="237" w:lineRule="exact"/>
              <w:ind w:left="4"/>
            </w:pPr>
            <w:r>
              <w:t>emergenciais e programados;</w:t>
            </w:r>
          </w:p>
        </w:tc>
      </w:tr>
      <w:tr w:rsidR="002930C2" w:rsidTr="001D195D">
        <w:trPr>
          <w:trHeight w:val="758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Obs.: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O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técnico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deverá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ter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a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sua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disposição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uma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equipe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permanente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profissionais</w:t>
            </w:r>
          </w:p>
          <w:p w:rsidR="002930C2" w:rsidRPr="002930C2" w:rsidRDefault="002930C2" w:rsidP="001D195D">
            <w:pPr>
              <w:pStyle w:val="TableParagraph"/>
              <w:spacing w:before="6" w:line="25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( eletricistas e auxiliares ) para as intervenções imediatas, circunstanciais, emergências, preventivas, corretivas ;</w:t>
            </w:r>
          </w:p>
        </w:tc>
      </w:tr>
    </w:tbl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11"/>
        <w:rPr>
          <w:b/>
          <w:sz w:val="17"/>
        </w:rPr>
      </w:pPr>
    </w:p>
    <w:p w:rsidR="002930C2" w:rsidRDefault="002930C2" w:rsidP="002930C2">
      <w:pPr>
        <w:pStyle w:val="PargrafodaLista"/>
        <w:numPr>
          <w:ilvl w:val="2"/>
          <w:numId w:val="14"/>
        </w:numPr>
        <w:tabs>
          <w:tab w:val="left" w:pos="1434"/>
        </w:tabs>
        <w:spacing w:before="94" w:after="9"/>
        <w:ind w:hanging="551"/>
        <w:rPr>
          <w:b/>
        </w:rPr>
      </w:pPr>
      <w:r>
        <w:rPr>
          <w:b/>
        </w:rPr>
        <w:t>TÉCNICO DE PLANEJAMENTO</w:t>
      </w:r>
      <w:r>
        <w:rPr>
          <w:b/>
          <w:spacing w:val="3"/>
        </w:rPr>
        <w:t xml:space="preserve"> </w:t>
      </w:r>
      <w:r>
        <w:rPr>
          <w:b/>
        </w:rPr>
        <w:t>:</w:t>
      </w: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4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o planejamento mensal das manutenções preventivas;</w:t>
            </w:r>
          </w:p>
        </w:tc>
      </w:tr>
      <w:tr w:rsidR="002930C2" w:rsidTr="001D195D">
        <w:trPr>
          <w:trHeight w:val="33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o planejamento mensal dos serviços de correções programadas;</w:t>
            </w:r>
          </w:p>
        </w:tc>
      </w:tr>
      <w:tr w:rsidR="002930C2" w:rsidTr="001D195D">
        <w:trPr>
          <w:trHeight w:val="282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Operacionalizar o software de manutenção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ind w:left="882"/>
        <w:rPr>
          <w:b/>
        </w:rPr>
      </w:pPr>
      <w:r>
        <w:rPr>
          <w:b/>
        </w:rPr>
        <w:t>1.2.9 TÉCNICO DE ORÇAMENTO / MEDIÇÕES :</w:t>
      </w:r>
    </w:p>
    <w:p w:rsidR="002930C2" w:rsidRDefault="002930C2" w:rsidP="002930C2">
      <w:pPr>
        <w:pStyle w:val="Corpodetexto"/>
        <w:spacing w:before="8"/>
        <w:rPr>
          <w:b/>
          <w:sz w:val="23"/>
        </w:rPr>
      </w:pP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Tr="001D195D">
        <w:trPr>
          <w:trHeight w:val="251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253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Orçamento de manutenções corretivas;</w:t>
            </w:r>
          </w:p>
        </w:tc>
      </w:tr>
      <w:tr w:rsidR="002930C2" w:rsidTr="001D195D">
        <w:trPr>
          <w:trHeight w:val="34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levantamentos quantitativos de serviços executados;</w:t>
            </w:r>
          </w:p>
        </w:tc>
      </w:tr>
      <w:tr w:rsidR="002930C2" w:rsidTr="001D195D">
        <w:trPr>
          <w:trHeight w:val="280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7689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Elaborar relatórios de medições;</w:t>
            </w:r>
          </w:p>
        </w:tc>
      </w:tr>
      <w:tr w:rsidR="002930C2" w:rsidTr="001D195D">
        <w:trPr>
          <w:trHeight w:val="282"/>
        </w:trPr>
        <w:tc>
          <w:tcPr>
            <w:tcW w:w="85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Executar relatórios fotográficos dos serviços em execução e executados;</w:t>
            </w:r>
          </w:p>
        </w:tc>
      </w:tr>
      <w:tr w:rsidR="002930C2" w:rsidTr="001D195D">
        <w:trPr>
          <w:trHeight w:val="282"/>
        </w:trPr>
        <w:tc>
          <w:tcPr>
            <w:tcW w:w="850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strike/>
                <w:highlight w:val="red"/>
                <w:lang w:val="pt-BR"/>
              </w:rPr>
            </w:pP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0"/>
              <w:rPr>
                <w:strike/>
                <w:highlight w:val="red"/>
                <w:lang w:val="pt-BR"/>
              </w:rPr>
            </w:pP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  <w:sz w:val="21"/>
        </w:rPr>
      </w:pPr>
    </w:p>
    <w:p w:rsidR="002930C2" w:rsidRDefault="002930C2" w:rsidP="002930C2">
      <w:pPr>
        <w:pStyle w:val="PargrafodaLista"/>
        <w:numPr>
          <w:ilvl w:val="2"/>
          <w:numId w:val="13"/>
        </w:numPr>
        <w:tabs>
          <w:tab w:val="left" w:pos="1557"/>
        </w:tabs>
        <w:ind w:hanging="674"/>
        <w:rPr>
          <w:b/>
        </w:rPr>
      </w:pPr>
      <w:r>
        <w:rPr>
          <w:b/>
        </w:rPr>
        <w:t>TÉCNICO DE</w:t>
      </w:r>
      <w:r>
        <w:rPr>
          <w:b/>
          <w:spacing w:val="1"/>
        </w:rPr>
        <w:t xml:space="preserve"> </w:t>
      </w:r>
      <w:r>
        <w:rPr>
          <w:b/>
        </w:rPr>
        <w:t>SEGURANÇA:</w:t>
      </w:r>
    </w:p>
    <w:p w:rsidR="002930C2" w:rsidRDefault="002930C2" w:rsidP="002930C2">
      <w:pPr>
        <w:pStyle w:val="Corpodetexto"/>
        <w:spacing w:before="8"/>
        <w:rPr>
          <w:b/>
          <w:sz w:val="23"/>
        </w:rPr>
      </w:pP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000"/>
      </w:tblGrid>
      <w:tr w:rsidR="002930C2" w:rsidTr="001D195D">
        <w:trPr>
          <w:trHeight w:val="254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00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Atribuição</w:t>
            </w:r>
          </w:p>
        </w:tc>
      </w:tr>
      <w:tr w:rsidR="002930C2" w:rsidTr="001D195D">
        <w:trPr>
          <w:trHeight w:val="505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Acompanhar a execução dos serviços certificando-se sobre o atendimento</w:t>
            </w:r>
            <w:r w:rsidRPr="002930C2">
              <w:rPr>
                <w:spacing w:val="37"/>
                <w:lang w:val="pt-BR"/>
              </w:rPr>
              <w:t xml:space="preserve"> </w:t>
            </w:r>
            <w:r w:rsidRPr="002930C2">
              <w:rPr>
                <w:lang w:val="pt-BR"/>
              </w:rPr>
              <w:t>das</w:t>
            </w:r>
          </w:p>
          <w:p w:rsidR="002930C2" w:rsidRPr="002930C2" w:rsidRDefault="002930C2" w:rsidP="001D195D">
            <w:pPr>
              <w:pStyle w:val="TableParagraph"/>
              <w:spacing w:before="1" w:line="237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normas de segurança do trabalho;</w:t>
            </w:r>
          </w:p>
        </w:tc>
      </w:tr>
      <w:tr w:rsidR="002930C2" w:rsidTr="001D195D">
        <w:trPr>
          <w:trHeight w:val="749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line="247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Auxiliar o engenheiro de segurança do trabalho na elaboração dos programas</w:t>
            </w:r>
            <w:r w:rsidRPr="002930C2">
              <w:rPr>
                <w:spacing w:val="56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</w:p>
          <w:p w:rsidR="002930C2" w:rsidRPr="002930C2" w:rsidRDefault="002930C2" w:rsidP="001D195D">
            <w:pPr>
              <w:pStyle w:val="TableParagraph"/>
              <w:spacing w:before="5"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segurança e demais atividades pertinentes ao departamento de segurança do trabalho</w:t>
            </w:r>
          </w:p>
        </w:tc>
      </w:tr>
      <w:tr w:rsidR="002930C2" w:rsidTr="001D195D">
        <w:trPr>
          <w:trHeight w:val="327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29"/>
              <w:rPr>
                <w:lang w:val="pt-BR"/>
              </w:rPr>
            </w:pPr>
            <w:r w:rsidRPr="002930C2">
              <w:rPr>
                <w:lang w:val="pt-BR"/>
              </w:rPr>
              <w:t>Aplicação de DDS – Dialogo Diário de Segurança</w:t>
            </w:r>
          </w:p>
        </w:tc>
      </w:tr>
      <w:tr w:rsidR="002930C2" w:rsidTr="001D195D">
        <w:trPr>
          <w:trHeight w:val="330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29"/>
              <w:rPr>
                <w:lang w:val="pt-BR"/>
              </w:rPr>
            </w:pPr>
            <w:r w:rsidRPr="002930C2">
              <w:rPr>
                <w:lang w:val="pt-BR"/>
              </w:rPr>
              <w:t>Controle de arquivos diversos de segurança do trabalho</w:t>
            </w:r>
          </w:p>
        </w:tc>
      </w:tr>
      <w:tr w:rsidR="002930C2" w:rsidTr="001D195D">
        <w:trPr>
          <w:trHeight w:val="328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29"/>
              <w:rPr>
                <w:lang w:val="pt-BR"/>
              </w:rPr>
            </w:pPr>
            <w:r w:rsidRPr="002930C2">
              <w:rPr>
                <w:lang w:val="pt-BR"/>
              </w:rPr>
              <w:t>Emissão de relatórios de segurança</w:t>
            </w:r>
          </w:p>
        </w:tc>
      </w:tr>
      <w:tr w:rsidR="002930C2" w:rsidTr="001D195D">
        <w:trPr>
          <w:trHeight w:val="330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50" w:lineRule="exact"/>
              <w:ind w:left="4"/>
            </w:pPr>
            <w:r>
              <w:t>6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Controle de calibração dos equipamentos tais como decibelimetro, dosimetro</w:t>
            </w:r>
          </w:p>
        </w:tc>
      </w:tr>
      <w:tr w:rsidR="002930C2" w:rsidTr="001D195D">
        <w:trPr>
          <w:trHeight w:val="501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before="1"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Realizar vistoria em todas as unidades da contratante, fiscalizando o uso correto dos equipamentos de proeção individual</w:t>
            </w:r>
            <w:r w:rsidRPr="002930C2">
              <w:rPr>
                <w:spacing w:val="-3"/>
                <w:lang w:val="pt-BR"/>
              </w:rPr>
              <w:t xml:space="preserve"> </w:t>
            </w:r>
            <w:r w:rsidRPr="002930C2">
              <w:rPr>
                <w:lang w:val="pt-BR"/>
              </w:rPr>
              <w:t>(EPIs)</w:t>
            </w:r>
          </w:p>
        </w:tc>
      </w:tr>
      <w:tr w:rsidR="002930C2" w:rsidTr="001D195D">
        <w:trPr>
          <w:trHeight w:val="498"/>
        </w:trPr>
        <w:tc>
          <w:tcPr>
            <w:tcW w:w="794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8</w:t>
            </w:r>
          </w:p>
        </w:tc>
        <w:tc>
          <w:tcPr>
            <w:tcW w:w="8000" w:type="dxa"/>
          </w:tcPr>
          <w:p w:rsidR="002930C2" w:rsidRPr="002930C2" w:rsidRDefault="002930C2" w:rsidP="001D195D">
            <w:pPr>
              <w:pStyle w:val="TableParagraph"/>
              <w:spacing w:before="1" w:line="250" w:lineRule="exact"/>
              <w:ind w:left="4" w:right="-15"/>
              <w:rPr>
                <w:lang w:val="pt-BR"/>
              </w:rPr>
            </w:pPr>
            <w:r w:rsidRPr="002930C2">
              <w:rPr>
                <w:lang w:val="pt-BR"/>
              </w:rPr>
              <w:t>Preparar e minstrar treinamentos admissionais periódicos de acordo com Portaria 3.214/78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normas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segurança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NR01,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NR05,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NR06,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NR17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,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NR23,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NR35</w:t>
            </w:r>
            <w:r w:rsidRPr="002930C2">
              <w:rPr>
                <w:spacing w:val="-13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NR33</w:t>
            </w:r>
          </w:p>
        </w:tc>
      </w:tr>
    </w:tbl>
    <w:p w:rsidR="002930C2" w:rsidRPr="001114FF" w:rsidRDefault="002930C2" w:rsidP="002930C2">
      <w:pPr>
        <w:pStyle w:val="Corpodetexto"/>
        <w:spacing w:before="2"/>
        <w:rPr>
          <w:b/>
          <w:sz w:val="23"/>
        </w:rPr>
      </w:pPr>
    </w:p>
    <w:p w:rsidR="002930C2" w:rsidRPr="001114FF" w:rsidRDefault="002930C2" w:rsidP="002930C2">
      <w:pPr>
        <w:pStyle w:val="PargrafodaLista"/>
        <w:numPr>
          <w:ilvl w:val="2"/>
          <w:numId w:val="13"/>
        </w:numPr>
        <w:tabs>
          <w:tab w:val="left" w:pos="1557"/>
        </w:tabs>
        <w:spacing w:after="9"/>
        <w:ind w:hanging="674"/>
        <w:rPr>
          <w:b/>
        </w:rPr>
      </w:pPr>
      <w:r w:rsidRPr="001114FF">
        <w:rPr>
          <w:b/>
        </w:rPr>
        <w:t>DESENHISTA</w:t>
      </w:r>
      <w:r w:rsidRPr="001114FF">
        <w:rPr>
          <w:b/>
          <w:spacing w:val="-6"/>
        </w:rPr>
        <w:t xml:space="preserve"> </w:t>
      </w:r>
      <w:r w:rsidRPr="001114FF">
        <w:rPr>
          <w:b/>
        </w:rPr>
        <w:t>CADISTA</w:t>
      </w:r>
    </w:p>
    <w:p w:rsidR="002930C2" w:rsidRPr="001114FF" w:rsidRDefault="002930C2" w:rsidP="002930C2">
      <w:pPr>
        <w:pStyle w:val="PargrafodaLista"/>
        <w:tabs>
          <w:tab w:val="left" w:pos="1557"/>
        </w:tabs>
        <w:spacing w:after="9"/>
        <w:ind w:left="1556"/>
        <w:rPr>
          <w:b/>
        </w:rPr>
      </w:pP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89"/>
      </w:tblGrid>
      <w:tr w:rsidR="002930C2" w:rsidRPr="001114FF" w:rsidTr="001D195D">
        <w:trPr>
          <w:trHeight w:val="251"/>
        </w:trPr>
        <w:tc>
          <w:tcPr>
            <w:tcW w:w="850" w:type="dxa"/>
          </w:tcPr>
          <w:p w:rsidR="002930C2" w:rsidRPr="001114FF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 w:rsidRPr="001114FF">
              <w:rPr>
                <w:b/>
              </w:rPr>
              <w:t>Item</w:t>
            </w:r>
          </w:p>
        </w:tc>
        <w:tc>
          <w:tcPr>
            <w:tcW w:w="7689" w:type="dxa"/>
          </w:tcPr>
          <w:p w:rsidR="002930C2" w:rsidRPr="001114FF" w:rsidRDefault="002930C2" w:rsidP="001D195D">
            <w:pPr>
              <w:pStyle w:val="TableParagraph"/>
              <w:spacing w:line="232" w:lineRule="exact"/>
              <w:ind w:left="4"/>
              <w:rPr>
                <w:b/>
              </w:rPr>
            </w:pPr>
            <w:r w:rsidRPr="001114FF">
              <w:rPr>
                <w:b/>
              </w:rPr>
              <w:t>Atribuição</w:t>
            </w:r>
          </w:p>
        </w:tc>
      </w:tr>
      <w:tr w:rsidR="002930C2" w:rsidRPr="001114FF" w:rsidTr="001D195D">
        <w:trPr>
          <w:trHeight w:val="254"/>
        </w:trPr>
        <w:tc>
          <w:tcPr>
            <w:tcW w:w="850" w:type="dxa"/>
          </w:tcPr>
          <w:p w:rsidR="002930C2" w:rsidRPr="001114FF" w:rsidRDefault="002930C2" w:rsidP="001D195D">
            <w:pPr>
              <w:pStyle w:val="TableParagraph"/>
              <w:spacing w:line="234" w:lineRule="exact"/>
              <w:ind w:left="4"/>
            </w:pPr>
            <w:r w:rsidRPr="001114FF">
              <w:t>1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Elaborar novos leiautes necessários em AutoCad</w:t>
            </w:r>
          </w:p>
        </w:tc>
      </w:tr>
      <w:tr w:rsidR="002930C2" w:rsidRPr="001114FF" w:rsidTr="001D195D">
        <w:trPr>
          <w:trHeight w:val="340"/>
        </w:trPr>
        <w:tc>
          <w:tcPr>
            <w:tcW w:w="850" w:type="dxa"/>
          </w:tcPr>
          <w:p w:rsidR="002930C2" w:rsidRPr="001114FF" w:rsidRDefault="002930C2" w:rsidP="001D195D">
            <w:pPr>
              <w:pStyle w:val="TableParagraph"/>
              <w:spacing w:line="248" w:lineRule="exact"/>
              <w:ind w:left="4"/>
            </w:pPr>
            <w:r w:rsidRPr="001114FF">
              <w:t>2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Elaborar desenhos técnicos em Autocad;</w:t>
            </w:r>
          </w:p>
        </w:tc>
      </w:tr>
      <w:tr w:rsidR="002930C2" w:rsidRPr="001114FF" w:rsidTr="001D195D">
        <w:trPr>
          <w:trHeight w:val="498"/>
        </w:trPr>
        <w:tc>
          <w:tcPr>
            <w:tcW w:w="850" w:type="dxa"/>
          </w:tcPr>
          <w:p w:rsidR="002930C2" w:rsidRPr="001114FF" w:rsidRDefault="002930C2" w:rsidP="001D195D">
            <w:pPr>
              <w:pStyle w:val="TableParagraph"/>
              <w:spacing w:line="248" w:lineRule="exact"/>
              <w:ind w:left="4"/>
            </w:pPr>
            <w:r w:rsidRPr="001114FF">
              <w:t>3</w:t>
            </w:r>
          </w:p>
        </w:tc>
        <w:tc>
          <w:tcPr>
            <w:tcW w:w="7689" w:type="dxa"/>
          </w:tcPr>
          <w:p w:rsidR="002930C2" w:rsidRPr="002930C2" w:rsidRDefault="002930C2" w:rsidP="001D195D">
            <w:pPr>
              <w:pStyle w:val="TableParagraph"/>
              <w:spacing w:before="1" w:line="250" w:lineRule="exact"/>
              <w:ind w:left="4"/>
              <w:rPr>
                <w:lang w:val="pt-BR"/>
              </w:rPr>
            </w:pPr>
            <w:r w:rsidRPr="002930C2">
              <w:rPr>
                <w:lang w:val="pt-BR"/>
              </w:rPr>
              <w:t>Elaborar e manter atualizados os “as builts” de todas as salas de todos os prédios , em Autocad</w:t>
            </w:r>
          </w:p>
        </w:tc>
      </w:tr>
    </w:tbl>
    <w:p w:rsidR="002930C2" w:rsidRPr="001F1E0D" w:rsidRDefault="002930C2" w:rsidP="002930C2">
      <w:pPr>
        <w:pStyle w:val="Corpodetexto"/>
        <w:spacing w:before="2"/>
        <w:rPr>
          <w:b/>
          <w:strike/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77"/>
        <w:jc w:val="both"/>
      </w:pPr>
      <w:r>
        <w:t xml:space="preserve">Para a locomoção da equipe Técnica entre os prédios objeto desse contrato a Contratada deverá </w:t>
      </w:r>
      <w:r w:rsidRPr="001114FF">
        <w:t>disponibilizar</w:t>
      </w:r>
      <w:r>
        <w:t xml:space="preserve"> 01 (um) veículo para 4 passageiros, compreendendo todas as despesas </w:t>
      </w:r>
      <w:r w:rsidRPr="00646053">
        <w:t>com motorista,</w:t>
      </w:r>
      <w:r>
        <w:t xml:space="preserve"> manutenção, seguros, combustível, multas e </w:t>
      </w:r>
      <w:r>
        <w:lastRenderedPageBreak/>
        <w:t>correlatos. Os custos aqui relacionados deverão especificados na proposta de preços apresentada.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1"/>
        </w:rPr>
      </w:pPr>
    </w:p>
    <w:p w:rsidR="002930C2" w:rsidRDefault="002930C2" w:rsidP="002930C2">
      <w:pPr>
        <w:pStyle w:val="Ttulo1"/>
        <w:numPr>
          <w:ilvl w:val="0"/>
          <w:numId w:val="15"/>
        </w:numPr>
        <w:tabs>
          <w:tab w:val="left" w:pos="1067"/>
        </w:tabs>
        <w:ind w:hanging="184"/>
      </w:pPr>
      <w:r>
        <w:t>- EQUIPE OPERACIONAL PERMANENTE</w:t>
      </w:r>
      <w:r>
        <w:rPr>
          <w:spacing w:val="-6"/>
        </w:rPr>
        <w:t xml:space="preserve"> </w:t>
      </w:r>
      <w:r>
        <w:t>MÍNIMA:</w:t>
      </w:r>
    </w:p>
    <w:p w:rsidR="002930C2" w:rsidRDefault="002930C2" w:rsidP="002930C2">
      <w:pPr>
        <w:pStyle w:val="Corpodetexto"/>
        <w:spacing w:before="11"/>
        <w:rPr>
          <w:b/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98"/>
      </w:pPr>
      <w:r>
        <w:t>A Contratada deverá disponibilizar as seguintes equipes profissionais permanentes, com jornada de trabalho de 44 (quarenta e quatro horas semanais), compostas de:</w:t>
      </w:r>
    </w:p>
    <w:p w:rsidR="002930C2" w:rsidRDefault="002930C2" w:rsidP="002930C2">
      <w:pPr>
        <w:pStyle w:val="Corpodetexto"/>
        <w:spacing w:before="2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15"/>
        </w:numPr>
        <w:tabs>
          <w:tab w:val="left" w:pos="1252"/>
        </w:tabs>
        <w:ind w:hanging="369"/>
        <w:jc w:val="both"/>
      </w:pPr>
      <w:r>
        <w:t>– Equipe para execução do Programa Básico de Manutenção</w:t>
      </w:r>
      <w:r>
        <w:rPr>
          <w:spacing w:val="-10"/>
        </w:rPr>
        <w:t xml:space="preserve"> </w:t>
      </w:r>
      <w:r>
        <w:t>Preventiva-PBMP</w:t>
      </w:r>
    </w:p>
    <w:p w:rsidR="002930C2" w:rsidRDefault="002930C2" w:rsidP="002930C2">
      <w:pPr>
        <w:pStyle w:val="PargrafodaLista"/>
        <w:numPr>
          <w:ilvl w:val="1"/>
          <w:numId w:val="15"/>
        </w:numPr>
        <w:tabs>
          <w:tab w:val="left" w:pos="1252"/>
        </w:tabs>
        <w:spacing w:before="11"/>
        <w:ind w:hanging="369"/>
        <w:jc w:val="both"/>
      </w:pPr>
      <w:r>
        <w:t>– Equipe</w:t>
      </w:r>
      <w:r>
        <w:rPr>
          <w:spacing w:val="-3"/>
        </w:rPr>
        <w:t xml:space="preserve"> </w:t>
      </w:r>
      <w:r>
        <w:t>Volante</w:t>
      </w:r>
    </w:p>
    <w:p w:rsidR="002930C2" w:rsidRDefault="002930C2" w:rsidP="002930C2">
      <w:pPr>
        <w:pStyle w:val="PargrafodaLista"/>
        <w:numPr>
          <w:ilvl w:val="1"/>
          <w:numId w:val="15"/>
        </w:numPr>
        <w:tabs>
          <w:tab w:val="left" w:pos="1252"/>
        </w:tabs>
        <w:spacing w:before="11"/>
        <w:ind w:hanging="369"/>
        <w:jc w:val="both"/>
      </w:pPr>
      <w:r>
        <w:t>– Equipe de Manutenção de Emergência</w:t>
      </w:r>
      <w:r>
        <w:rPr>
          <w:spacing w:val="-5"/>
        </w:rPr>
        <w:t xml:space="preserve"> </w:t>
      </w:r>
      <w:r>
        <w:t>Mínima</w:t>
      </w:r>
    </w:p>
    <w:p w:rsidR="002930C2" w:rsidRDefault="002930C2" w:rsidP="002930C2">
      <w:pPr>
        <w:pStyle w:val="PargrafodaLista"/>
        <w:numPr>
          <w:ilvl w:val="1"/>
          <w:numId w:val="15"/>
        </w:numPr>
        <w:tabs>
          <w:tab w:val="left" w:pos="1252"/>
        </w:tabs>
        <w:spacing w:before="11"/>
        <w:ind w:hanging="369"/>
        <w:jc w:val="both"/>
      </w:pPr>
      <w:r>
        <w:t>– Equipe de Movimentação de</w:t>
      </w:r>
      <w:r>
        <w:rPr>
          <w:spacing w:val="-5"/>
        </w:rPr>
        <w:t xml:space="preserve"> </w:t>
      </w:r>
      <w:r>
        <w:t>Mobiliários</w:t>
      </w:r>
    </w:p>
    <w:p w:rsidR="002930C2" w:rsidRDefault="002930C2" w:rsidP="002930C2">
      <w:pPr>
        <w:pStyle w:val="Corpodetexto"/>
        <w:spacing w:before="10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98"/>
      </w:pPr>
      <w:r>
        <w:t>Não será permitido que haja remanejamento entre os profissionais de cada prédio, ou seja, deverá haver uma equipe mínima em cada prédio a ser atendido.</w:t>
      </w:r>
    </w:p>
    <w:p w:rsidR="002930C2" w:rsidRDefault="002930C2" w:rsidP="002930C2">
      <w:pPr>
        <w:pStyle w:val="Corpodetexto"/>
        <w:spacing w:before="1"/>
        <w:rPr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75"/>
        <w:jc w:val="both"/>
      </w:pPr>
      <w:r>
        <w:t>Caso o CONTRATANTE entenda que os serviços não estejam sendo atendidos de forma adequada, poderá exigir da Contratada, acréscimo no efetivo da equipe operacional;</w:t>
      </w:r>
    </w:p>
    <w:p w:rsidR="002930C2" w:rsidRDefault="002930C2" w:rsidP="002930C2">
      <w:pPr>
        <w:pStyle w:val="Corpodetexto"/>
        <w:spacing w:before="2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56"/>
      </w:pPr>
      <w:r>
        <w:t xml:space="preserve">Essas equipes serão distribuídas nos diversos prédios administrativos envolvidos nessa contratação e deverão atender aos </w:t>
      </w:r>
      <w:r>
        <w:rPr>
          <w:b/>
        </w:rPr>
        <w:t xml:space="preserve">quadros mínimos </w:t>
      </w:r>
      <w:r>
        <w:t>relacionados abaixo: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Ttulo1"/>
        <w:numPr>
          <w:ilvl w:val="1"/>
          <w:numId w:val="12"/>
        </w:numPr>
        <w:tabs>
          <w:tab w:val="left" w:pos="1245"/>
        </w:tabs>
        <w:ind w:hanging="362"/>
        <w:jc w:val="both"/>
      </w:pPr>
      <w:r>
        <w:t>–Equipe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Básico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Preventiva-PBMP</w:t>
      </w: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0"/>
        <w:rPr>
          <w:b/>
        </w:rPr>
      </w:pPr>
    </w:p>
    <w:p w:rsidR="002930C2" w:rsidRDefault="002930C2" w:rsidP="002930C2">
      <w:pPr>
        <w:pStyle w:val="PargrafodaLista"/>
        <w:numPr>
          <w:ilvl w:val="2"/>
          <w:numId w:val="12"/>
        </w:numPr>
        <w:tabs>
          <w:tab w:val="left" w:pos="1434"/>
        </w:tabs>
        <w:spacing w:after="9"/>
        <w:jc w:val="both"/>
        <w:rPr>
          <w:b/>
        </w:rPr>
      </w:pPr>
      <w:r>
        <w:rPr>
          <w:b/>
        </w:rPr>
        <w:t>– SEDE - Quadro de Equipe Operacional</w:t>
      </w:r>
      <w:r>
        <w:rPr>
          <w:b/>
          <w:spacing w:val="-12"/>
        </w:rPr>
        <w:t xml:space="preserve"> </w:t>
      </w:r>
      <w:r>
        <w:rPr>
          <w:b/>
        </w:rPr>
        <w:t>Mínima</w:t>
      </w:r>
    </w:p>
    <w:p w:rsidR="002930C2" w:rsidRDefault="002930C2" w:rsidP="002930C2">
      <w:pPr>
        <w:pStyle w:val="PargrafodaLista"/>
        <w:tabs>
          <w:tab w:val="left" w:pos="1434"/>
        </w:tabs>
        <w:spacing w:after="9"/>
        <w:ind w:left="1434"/>
        <w:rPr>
          <w:b/>
        </w:rPr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44"/>
      </w:tblGrid>
      <w:tr w:rsidR="002930C2" w:rsidTr="001D195D">
        <w:trPr>
          <w:trHeight w:val="491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6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SEDE-PRAÇA DA REPÚBLICA</w:t>
            </w:r>
          </w:p>
        </w:tc>
      </w:tr>
      <w:tr w:rsidR="002930C2" w:rsidTr="001D195D">
        <w:trPr>
          <w:trHeight w:val="491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70"/>
        </w:trPr>
        <w:tc>
          <w:tcPr>
            <w:tcW w:w="1351" w:type="dxa"/>
            <w:tcBorders>
              <w:bottom w:val="single" w:sz="6" w:space="0" w:color="000000"/>
            </w:tcBorders>
          </w:tcPr>
          <w:p w:rsidR="002930C2" w:rsidRDefault="002930C2" w:rsidP="001D195D">
            <w:pPr>
              <w:pStyle w:val="TableParagraph"/>
              <w:spacing w:before="4" w:line="246" w:lineRule="exact"/>
            </w:pPr>
            <w:r>
              <w:t>02</w:t>
            </w:r>
          </w:p>
        </w:tc>
        <w:tc>
          <w:tcPr>
            <w:tcW w:w="7144" w:type="dxa"/>
            <w:tcBorders>
              <w:bottom w:val="single" w:sz="6" w:space="0" w:color="000000"/>
            </w:tcBorders>
          </w:tcPr>
          <w:p w:rsidR="002930C2" w:rsidRDefault="002930C2" w:rsidP="001D195D">
            <w:pPr>
              <w:pStyle w:val="TableParagraph"/>
              <w:spacing w:before="4" w:line="246" w:lineRule="exact"/>
            </w:pPr>
            <w:r>
              <w:t>Marceneiro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  <w:tcBorders>
              <w:top w:val="single" w:sz="6" w:space="0" w:color="000000"/>
            </w:tcBorders>
          </w:tcPr>
          <w:p w:rsidR="002930C2" w:rsidRDefault="002930C2" w:rsidP="001D195D">
            <w:pPr>
              <w:pStyle w:val="TableParagraph"/>
              <w:spacing w:before="2" w:line="251" w:lineRule="exact"/>
            </w:pPr>
            <w:r>
              <w:t>01</w:t>
            </w:r>
          </w:p>
        </w:tc>
        <w:tc>
          <w:tcPr>
            <w:tcW w:w="7144" w:type="dxa"/>
            <w:tcBorders>
              <w:top w:val="single" w:sz="6" w:space="0" w:color="000000"/>
            </w:tcBorders>
          </w:tcPr>
          <w:p w:rsidR="002930C2" w:rsidRDefault="002930C2" w:rsidP="001D195D">
            <w:pPr>
              <w:pStyle w:val="TableParagraph"/>
              <w:spacing w:before="2" w:line="251" w:lineRule="exact"/>
            </w:pPr>
            <w:r>
              <w:t>Chaveiro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Almoxarife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02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Eletricistas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Encanador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Oficial de Manutenção Civil</w:t>
            </w:r>
          </w:p>
        </w:tc>
      </w:tr>
    </w:tbl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11"/>
        <w:rPr>
          <w:b/>
          <w:sz w:val="17"/>
        </w:rPr>
      </w:pPr>
    </w:p>
    <w:p w:rsidR="002930C2" w:rsidRDefault="002930C2" w:rsidP="002930C2">
      <w:pPr>
        <w:pStyle w:val="PargrafodaLista"/>
        <w:numPr>
          <w:ilvl w:val="2"/>
          <w:numId w:val="12"/>
        </w:numPr>
        <w:tabs>
          <w:tab w:val="left" w:pos="1434"/>
        </w:tabs>
        <w:spacing w:before="94" w:after="9"/>
        <w:rPr>
          <w:b/>
        </w:rPr>
      </w:pPr>
      <w:r>
        <w:rPr>
          <w:b/>
        </w:rPr>
        <w:t xml:space="preserve">– </w:t>
      </w:r>
      <w:r>
        <w:rPr>
          <w:b/>
          <w:spacing w:val="-3"/>
        </w:rPr>
        <w:t xml:space="preserve">AROUCHE </w:t>
      </w:r>
      <w:r>
        <w:rPr>
          <w:b/>
        </w:rPr>
        <w:t>- Equipe Operacional</w:t>
      </w:r>
      <w:r>
        <w:rPr>
          <w:b/>
          <w:spacing w:val="5"/>
        </w:rPr>
        <w:t xml:space="preserve"> </w:t>
      </w:r>
      <w:r>
        <w:rPr>
          <w:b/>
        </w:rPr>
        <w:t>Mínima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44"/>
      </w:tblGrid>
      <w:tr w:rsidR="002930C2" w:rsidTr="001D195D">
        <w:trPr>
          <w:trHeight w:val="491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AROUCHE</w:t>
            </w:r>
          </w:p>
        </w:tc>
      </w:tr>
      <w:tr w:rsidR="002930C2" w:rsidTr="001D195D">
        <w:trPr>
          <w:trHeight w:val="489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5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75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7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7" w:line="249" w:lineRule="exact"/>
            </w:pPr>
            <w:r>
              <w:t>Eletricista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Encanador</w:t>
            </w:r>
          </w:p>
        </w:tc>
      </w:tr>
      <w:tr w:rsidR="002930C2" w:rsidTr="001D195D">
        <w:trPr>
          <w:trHeight w:val="275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Oficial de Manutenção Civil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PargrafodaLista"/>
        <w:numPr>
          <w:ilvl w:val="2"/>
          <w:numId w:val="12"/>
        </w:numPr>
        <w:tabs>
          <w:tab w:val="left" w:pos="1434"/>
        </w:tabs>
        <w:spacing w:after="9"/>
        <w:rPr>
          <w:b/>
        </w:rPr>
      </w:pPr>
      <w:r>
        <w:rPr>
          <w:b/>
        </w:rPr>
        <w:t xml:space="preserve">– </w:t>
      </w:r>
      <w:r>
        <w:rPr>
          <w:b/>
          <w:spacing w:val="-3"/>
        </w:rPr>
        <w:t xml:space="preserve">EFAP </w:t>
      </w:r>
      <w:r>
        <w:rPr>
          <w:b/>
        </w:rPr>
        <w:t>- Quadro de Equipe Operacional</w:t>
      </w:r>
      <w:r>
        <w:rPr>
          <w:b/>
          <w:spacing w:val="-2"/>
        </w:rPr>
        <w:t xml:space="preserve"> </w:t>
      </w:r>
      <w:r>
        <w:rPr>
          <w:b/>
        </w:rPr>
        <w:t>Mínima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44"/>
      </w:tblGrid>
      <w:tr w:rsidR="002930C2" w:rsidTr="001D195D">
        <w:trPr>
          <w:trHeight w:val="489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lastRenderedPageBreak/>
              <w:t>Local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EFAP- R.JOÃO RAMALHO</w:t>
            </w:r>
          </w:p>
        </w:tc>
      </w:tr>
      <w:tr w:rsidR="002930C2" w:rsidTr="001D195D">
        <w:trPr>
          <w:trHeight w:val="491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Marceneiro</w:t>
            </w:r>
          </w:p>
        </w:tc>
      </w:tr>
      <w:tr w:rsidR="002930C2" w:rsidTr="001D195D">
        <w:trPr>
          <w:trHeight w:val="275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Eletricista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Encanador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Oficial de Manutenção Civil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PargrafodaLista"/>
        <w:numPr>
          <w:ilvl w:val="2"/>
          <w:numId w:val="12"/>
        </w:numPr>
        <w:tabs>
          <w:tab w:val="left" w:pos="1434"/>
        </w:tabs>
        <w:spacing w:after="9"/>
        <w:rPr>
          <w:b/>
        </w:rPr>
      </w:pPr>
      <w:r>
        <w:rPr>
          <w:b/>
        </w:rPr>
        <w:t>– RIO BRANCO - Quadro de Equipe Operacional</w:t>
      </w:r>
      <w:r>
        <w:rPr>
          <w:b/>
          <w:spacing w:val="-10"/>
        </w:rPr>
        <w:t xml:space="preserve"> </w:t>
      </w:r>
      <w:r>
        <w:rPr>
          <w:b/>
        </w:rPr>
        <w:t>Mínima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142"/>
      </w:tblGrid>
      <w:tr w:rsidR="002930C2" w:rsidTr="001D195D">
        <w:trPr>
          <w:trHeight w:val="491"/>
        </w:trPr>
        <w:tc>
          <w:tcPr>
            <w:tcW w:w="1354" w:type="dxa"/>
          </w:tcPr>
          <w:p w:rsidR="002930C2" w:rsidRDefault="002930C2" w:rsidP="001D195D">
            <w:pPr>
              <w:pStyle w:val="TableParagraph"/>
              <w:spacing w:before="196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142" w:type="dxa"/>
          </w:tcPr>
          <w:p w:rsidR="002930C2" w:rsidRDefault="002930C2" w:rsidP="001D195D">
            <w:pPr>
              <w:pStyle w:val="TableParagraph"/>
              <w:spacing w:before="19"/>
              <w:ind w:left="68"/>
              <w:rPr>
                <w:b/>
              </w:rPr>
            </w:pPr>
            <w:r>
              <w:rPr>
                <w:b/>
              </w:rPr>
              <w:t>RIO BRANCO</w:t>
            </w:r>
          </w:p>
        </w:tc>
      </w:tr>
      <w:tr w:rsidR="002930C2" w:rsidTr="001D195D">
        <w:trPr>
          <w:trHeight w:val="492"/>
        </w:trPr>
        <w:tc>
          <w:tcPr>
            <w:tcW w:w="1354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2" w:type="dxa"/>
          </w:tcPr>
          <w:p w:rsidR="002930C2" w:rsidRDefault="002930C2" w:rsidP="001D195D">
            <w:pPr>
              <w:pStyle w:val="TableParagraph"/>
              <w:spacing w:before="19"/>
              <w:ind w:left="68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73"/>
        </w:trPr>
        <w:tc>
          <w:tcPr>
            <w:tcW w:w="135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2" w:type="dxa"/>
          </w:tcPr>
          <w:p w:rsidR="002930C2" w:rsidRDefault="002930C2" w:rsidP="001D195D">
            <w:pPr>
              <w:pStyle w:val="TableParagraph"/>
              <w:spacing w:before="4" w:line="249" w:lineRule="exact"/>
              <w:ind w:left="68"/>
            </w:pPr>
            <w:r>
              <w:t>Eletricista</w:t>
            </w:r>
          </w:p>
        </w:tc>
      </w:tr>
      <w:tr w:rsidR="002930C2" w:rsidTr="001D195D">
        <w:trPr>
          <w:trHeight w:val="275"/>
        </w:trPr>
        <w:tc>
          <w:tcPr>
            <w:tcW w:w="1354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01</w:t>
            </w:r>
          </w:p>
        </w:tc>
        <w:tc>
          <w:tcPr>
            <w:tcW w:w="7142" w:type="dxa"/>
          </w:tcPr>
          <w:p w:rsidR="002930C2" w:rsidRDefault="002930C2" w:rsidP="001D195D">
            <w:pPr>
              <w:pStyle w:val="TableParagraph"/>
              <w:spacing w:before="4" w:line="251" w:lineRule="exact"/>
              <w:ind w:left="68"/>
            </w:pPr>
            <w:r>
              <w:t>Oficial de Manutenção Civil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</w:rPr>
      </w:pPr>
    </w:p>
    <w:p w:rsidR="002930C2" w:rsidRDefault="002930C2" w:rsidP="002930C2">
      <w:pPr>
        <w:pStyle w:val="PargrafodaLista"/>
        <w:numPr>
          <w:ilvl w:val="2"/>
          <w:numId w:val="12"/>
        </w:numPr>
        <w:tabs>
          <w:tab w:val="left" w:pos="1434"/>
        </w:tabs>
        <w:spacing w:after="9"/>
        <w:rPr>
          <w:b/>
        </w:rPr>
      </w:pPr>
      <w:r>
        <w:rPr>
          <w:b/>
        </w:rPr>
        <w:t>– ARMÊNIA - Quadro de Equipe Operacional</w:t>
      </w:r>
      <w:r>
        <w:rPr>
          <w:b/>
          <w:spacing w:val="-6"/>
        </w:rPr>
        <w:t xml:space="preserve"> </w:t>
      </w:r>
      <w:r>
        <w:rPr>
          <w:b/>
        </w:rPr>
        <w:t>Mínima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44"/>
      </w:tblGrid>
      <w:tr w:rsidR="002930C2" w:rsidTr="001D195D">
        <w:trPr>
          <w:trHeight w:val="489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ARMÊNIA</w:t>
            </w:r>
          </w:p>
        </w:tc>
      </w:tr>
      <w:tr w:rsidR="002930C2" w:rsidTr="001D195D">
        <w:trPr>
          <w:trHeight w:val="491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6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75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Oficial de Manutenção Civil</w:t>
            </w:r>
          </w:p>
        </w:tc>
      </w:tr>
    </w:tbl>
    <w:p w:rsidR="002930C2" w:rsidRDefault="002930C2" w:rsidP="002930C2">
      <w:pPr>
        <w:pStyle w:val="Corpodetexto"/>
        <w:spacing w:before="2"/>
        <w:rPr>
          <w:b/>
          <w:sz w:val="23"/>
        </w:rPr>
      </w:pPr>
    </w:p>
    <w:p w:rsidR="002930C2" w:rsidRDefault="002930C2" w:rsidP="002930C2">
      <w:pPr>
        <w:ind w:left="882"/>
        <w:jc w:val="both"/>
        <w:rPr>
          <w:b/>
        </w:rPr>
      </w:pPr>
      <w:r>
        <w:rPr>
          <w:b/>
        </w:rPr>
        <w:t>2.2 – Equipe Volante</w:t>
      </w:r>
    </w:p>
    <w:p w:rsidR="002930C2" w:rsidRDefault="002930C2" w:rsidP="002930C2">
      <w:pPr>
        <w:pStyle w:val="Corpodetexto"/>
        <w:spacing w:before="10"/>
        <w:rPr>
          <w:b/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79"/>
        <w:jc w:val="both"/>
      </w:pPr>
      <w:r>
        <w:t>A contratada deverá disponibilizar no mínimo os profissionais abaixo indicados para compor a equipe de manutenção volante:</w:t>
      </w:r>
    </w:p>
    <w:p w:rsidR="002930C2" w:rsidRDefault="002930C2" w:rsidP="002930C2">
      <w:pPr>
        <w:pStyle w:val="Corpodetexto"/>
        <w:spacing w:before="1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82"/>
        <w:jc w:val="both"/>
      </w:pPr>
      <w:r>
        <w:t>Essa equipe deverá atender aos Prédios da Rua Luciano Prata, R. São Domingos e R. Pensilvânia. A equipe deverá ficar a disposição no prédio da SEDE;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Ttulo1"/>
        <w:spacing w:after="9"/>
        <w:jc w:val="both"/>
      </w:pPr>
      <w:r>
        <w:t>2.2.1 – Quadro de Equipe Volante Mínima</w:t>
      </w:r>
    </w:p>
    <w:p w:rsidR="002930C2" w:rsidRDefault="002930C2" w:rsidP="002930C2">
      <w:pPr>
        <w:pStyle w:val="Ttulo1"/>
        <w:spacing w:after="9"/>
        <w:jc w:val="both"/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44"/>
      </w:tblGrid>
      <w:tr w:rsidR="002930C2" w:rsidTr="001D195D">
        <w:trPr>
          <w:trHeight w:val="491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144" w:type="dxa"/>
          </w:tcPr>
          <w:p w:rsidR="002930C2" w:rsidRPr="002930C2" w:rsidRDefault="002930C2" w:rsidP="001D195D">
            <w:pPr>
              <w:pStyle w:val="TableParagraph"/>
              <w:spacing w:before="19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CASA VERDE/ SÃO DOMINGOS / PENSILVANIA</w:t>
            </w:r>
          </w:p>
        </w:tc>
      </w:tr>
      <w:tr w:rsidR="002930C2" w:rsidTr="001D195D">
        <w:trPr>
          <w:trHeight w:val="489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75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51" w:lineRule="exact"/>
            </w:pPr>
            <w:r>
              <w:t>Eletricista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Encanador</w:t>
            </w:r>
          </w:p>
        </w:tc>
      </w:tr>
      <w:tr w:rsidR="002930C2" w:rsidTr="001D195D">
        <w:trPr>
          <w:trHeight w:val="273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01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4" w:line="249" w:lineRule="exact"/>
            </w:pPr>
            <w:r>
              <w:t>Oficial de Manutenção Civil</w:t>
            </w:r>
          </w:p>
        </w:tc>
      </w:tr>
    </w:tbl>
    <w:p w:rsidR="002930C2" w:rsidRDefault="002930C2" w:rsidP="002930C2">
      <w:pPr>
        <w:pStyle w:val="Corpodetexto"/>
        <w:spacing w:before="1"/>
        <w:rPr>
          <w:b/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81"/>
        <w:jc w:val="both"/>
      </w:pPr>
      <w:r>
        <w:t xml:space="preserve">Para estas realizações de manutenções preventivas a Contratada deverá disponibilizar, para a locomoção da equipe e transporte de equipamentos, materiais e ferramentas necessários, um veículo tipo Van, com motorista, compreendendo todas as despesas </w:t>
      </w:r>
      <w:r>
        <w:lastRenderedPageBreak/>
        <w:t>de manutenção, seguros e combustível, multas e assemelhados;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2"/>
        <w:rPr>
          <w:sz w:val="21"/>
        </w:rPr>
      </w:pPr>
    </w:p>
    <w:p w:rsidR="002930C2" w:rsidRDefault="002930C2" w:rsidP="002930C2">
      <w:pPr>
        <w:pStyle w:val="Ttulo1"/>
        <w:numPr>
          <w:ilvl w:val="1"/>
          <w:numId w:val="11"/>
        </w:numPr>
        <w:tabs>
          <w:tab w:val="left" w:pos="1312"/>
        </w:tabs>
        <w:ind w:hanging="429"/>
        <w:jc w:val="both"/>
      </w:pPr>
      <w:r>
        <w:t>– Equipe de Manutenção de Emergência Mínima (Plantão)</w:t>
      </w:r>
    </w:p>
    <w:p w:rsidR="002930C2" w:rsidRDefault="002930C2" w:rsidP="002930C2">
      <w:pPr>
        <w:pStyle w:val="Corpodetexto"/>
        <w:spacing w:before="11"/>
        <w:rPr>
          <w:b/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76"/>
        <w:jc w:val="both"/>
      </w:pPr>
      <w:r>
        <w:t>A CONTRATADA deverá manter uma equipe de atendimento emergencial mínimo, em regime de plantão, para atendimento aos locais objeto do contrato, no período noturno, de segunda a sexta, das 19:00hs as 07:00hs e também de finais de semana e feriados das 07:00hs às 17:00hs, conforme quadro abaixo:</w:t>
      </w:r>
    </w:p>
    <w:p w:rsidR="002930C2" w:rsidRDefault="002930C2" w:rsidP="002930C2">
      <w:pPr>
        <w:pStyle w:val="Corpodetexto"/>
        <w:spacing w:before="1"/>
        <w:rPr>
          <w:sz w:val="23"/>
        </w:rPr>
      </w:pPr>
    </w:p>
    <w:tbl>
      <w:tblPr>
        <w:tblStyle w:val="TableNormal1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10"/>
      </w:tblGrid>
      <w:tr w:rsidR="002930C2" w:rsidTr="001D195D">
        <w:trPr>
          <w:trHeight w:val="424"/>
        </w:trPr>
        <w:tc>
          <w:tcPr>
            <w:tcW w:w="1560" w:type="dxa"/>
          </w:tcPr>
          <w:p w:rsidR="002930C2" w:rsidRDefault="002930C2" w:rsidP="001D195D">
            <w:pPr>
              <w:pStyle w:val="TableParagraph"/>
              <w:spacing w:line="236" w:lineRule="exact"/>
              <w:ind w:left="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3810" w:type="dxa"/>
          </w:tcPr>
          <w:p w:rsidR="002930C2" w:rsidRDefault="002930C2" w:rsidP="001D195D">
            <w:pPr>
              <w:pStyle w:val="TableParagraph"/>
              <w:spacing w:line="236" w:lineRule="exact"/>
              <w:ind w:left="4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2930C2" w:rsidTr="001D195D">
        <w:trPr>
          <w:trHeight w:val="256"/>
        </w:trPr>
        <w:tc>
          <w:tcPr>
            <w:tcW w:w="156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1</w:t>
            </w:r>
          </w:p>
        </w:tc>
        <w:tc>
          <w:tcPr>
            <w:tcW w:w="3810" w:type="dxa"/>
          </w:tcPr>
          <w:p w:rsidR="002930C2" w:rsidRDefault="002930C2" w:rsidP="001D195D">
            <w:pPr>
              <w:pStyle w:val="TableParagraph"/>
              <w:spacing w:line="234" w:lineRule="exact"/>
              <w:ind w:left="4"/>
            </w:pPr>
            <w:r>
              <w:t>Posto Eletricista alta tensão</w:t>
            </w:r>
          </w:p>
        </w:tc>
      </w:tr>
      <w:tr w:rsidR="002930C2" w:rsidTr="001D195D">
        <w:trPr>
          <w:trHeight w:val="282"/>
        </w:trPr>
        <w:tc>
          <w:tcPr>
            <w:tcW w:w="156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381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Posto ½ Oficial de Eletricista</w:t>
            </w:r>
          </w:p>
        </w:tc>
      </w:tr>
      <w:tr w:rsidR="002930C2" w:rsidTr="001D195D">
        <w:trPr>
          <w:trHeight w:val="287"/>
        </w:trPr>
        <w:tc>
          <w:tcPr>
            <w:tcW w:w="156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3810" w:type="dxa"/>
          </w:tcPr>
          <w:p w:rsidR="002930C2" w:rsidRDefault="002930C2" w:rsidP="001D195D">
            <w:pPr>
              <w:pStyle w:val="TableParagraph"/>
              <w:spacing w:line="248" w:lineRule="exact"/>
              <w:ind w:left="4"/>
            </w:pPr>
            <w:r>
              <w:t>Posto Encanador</w:t>
            </w:r>
          </w:p>
        </w:tc>
      </w:tr>
    </w:tbl>
    <w:p w:rsidR="002930C2" w:rsidRDefault="002930C2" w:rsidP="002930C2">
      <w:pPr>
        <w:pStyle w:val="Corpodetexto"/>
        <w:spacing w:before="1"/>
        <w:rPr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82"/>
        <w:jc w:val="both"/>
      </w:pPr>
      <w:r>
        <w:t xml:space="preserve">Essa equipe deverá atender a todos os Prédios constantes do quadro de locais (item II deste </w:t>
      </w:r>
      <w:r w:rsidR="0036127E">
        <w:t>Documento base</w:t>
      </w:r>
      <w:r>
        <w:t>), quando forem solicitadas. A equipe deverá ficar a disposição no prédio da SEDE;</w:t>
      </w:r>
    </w:p>
    <w:p w:rsidR="002930C2" w:rsidRDefault="002930C2" w:rsidP="002930C2">
      <w:pPr>
        <w:pStyle w:val="Corpodetexto"/>
        <w:spacing w:before="2"/>
        <w:rPr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76"/>
        <w:jc w:val="both"/>
      </w:pPr>
      <w:r>
        <w:t>Para estas realizações de manutenções emergenciais a Contratada deverá disponibilizar, para a locomoção da equipe e transporte de equipamentos, materiais e ferramentas, um veículo tipo Van, que poderá ser o mesmo utilizado pela equipe volante constante no item 2.2.1, considerando o regime horário de serviços, com motorista, compreendendo todas as despesas de manutenção, seguros e combustível, multas e assemelhados;</w:t>
      </w:r>
    </w:p>
    <w:p w:rsidR="002930C2" w:rsidRDefault="002930C2" w:rsidP="002930C2">
      <w:pPr>
        <w:pStyle w:val="Corpodetexto"/>
        <w:spacing w:before="1"/>
        <w:rPr>
          <w:sz w:val="12"/>
        </w:rPr>
      </w:pPr>
    </w:p>
    <w:p w:rsidR="002930C2" w:rsidRDefault="002930C2" w:rsidP="002930C2">
      <w:pPr>
        <w:pStyle w:val="Ttulo1"/>
        <w:numPr>
          <w:ilvl w:val="1"/>
          <w:numId w:val="11"/>
        </w:numPr>
        <w:tabs>
          <w:tab w:val="left" w:pos="1312"/>
        </w:tabs>
        <w:spacing w:before="94"/>
        <w:ind w:hanging="429"/>
      </w:pPr>
      <w:r>
        <w:t>– Equipe de Movimentação de</w:t>
      </w:r>
      <w:r>
        <w:rPr>
          <w:spacing w:val="-7"/>
        </w:rPr>
        <w:t xml:space="preserve"> </w:t>
      </w:r>
      <w:r>
        <w:t>Mobiliários</w:t>
      </w:r>
    </w:p>
    <w:p w:rsidR="002930C2" w:rsidRDefault="002930C2" w:rsidP="002930C2">
      <w:pPr>
        <w:pStyle w:val="Corpodetexto"/>
        <w:spacing w:before="10"/>
        <w:rPr>
          <w:b/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98"/>
      </w:pPr>
      <w:r>
        <w:t>A CONTRATADA deverá manter equipes Mínimas para realizar a movimentação de mobiliários e objetos. Essas equipes ficarão a disposição nos locais abaixos relacionados, mas poderão, a critério da administração e em virtude da necessidade do serviço, serem remanejadas para atendimento de demandas necessárias e pontuais nos outros prédios administrativos constantes no item II, ficando a cargo da contratada o deslocamento destes funcionários, do presente Termo de Referência: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Ttulo1"/>
        <w:numPr>
          <w:ilvl w:val="2"/>
          <w:numId w:val="11"/>
        </w:numPr>
        <w:tabs>
          <w:tab w:val="left" w:pos="1494"/>
        </w:tabs>
        <w:spacing w:after="9"/>
      </w:pPr>
      <w:r>
        <w:t>- Quadro de Equipe de Movimentação de Mobiliários Mínimo –</w:t>
      </w:r>
      <w:r>
        <w:rPr>
          <w:spacing w:val="-14"/>
        </w:rPr>
        <w:t xml:space="preserve"> </w:t>
      </w:r>
      <w:r>
        <w:t>Sede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144"/>
      </w:tblGrid>
      <w:tr w:rsidR="002930C2" w:rsidTr="001D195D">
        <w:trPr>
          <w:trHeight w:val="492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Sede</w:t>
            </w:r>
          </w:p>
        </w:tc>
      </w:tr>
      <w:tr w:rsidR="002930C2" w:rsidTr="001D195D">
        <w:trPr>
          <w:trHeight w:val="489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34"/>
        </w:trPr>
        <w:tc>
          <w:tcPr>
            <w:tcW w:w="1351" w:type="dxa"/>
          </w:tcPr>
          <w:p w:rsidR="002930C2" w:rsidRDefault="002930C2" w:rsidP="001D195D">
            <w:pPr>
              <w:pStyle w:val="TableParagraph"/>
              <w:spacing w:line="215" w:lineRule="exact"/>
            </w:pPr>
            <w:r>
              <w:t>04</w:t>
            </w:r>
          </w:p>
        </w:tc>
        <w:tc>
          <w:tcPr>
            <w:tcW w:w="7144" w:type="dxa"/>
          </w:tcPr>
          <w:p w:rsidR="002930C2" w:rsidRDefault="002930C2" w:rsidP="001D195D">
            <w:pPr>
              <w:pStyle w:val="TableParagraph"/>
              <w:spacing w:line="215" w:lineRule="exact"/>
            </w:pPr>
            <w:r>
              <w:t>Posto de Ajudante</w:t>
            </w:r>
          </w:p>
        </w:tc>
      </w:tr>
    </w:tbl>
    <w:p w:rsidR="002930C2" w:rsidRDefault="002930C2" w:rsidP="002930C2">
      <w:pPr>
        <w:pStyle w:val="Corpodetexto"/>
        <w:spacing w:before="1"/>
        <w:rPr>
          <w:b/>
          <w:sz w:val="23"/>
        </w:rPr>
      </w:pPr>
    </w:p>
    <w:p w:rsidR="002930C2" w:rsidRDefault="002930C2" w:rsidP="002930C2">
      <w:pPr>
        <w:pStyle w:val="PargrafodaLista"/>
        <w:numPr>
          <w:ilvl w:val="2"/>
          <w:numId w:val="11"/>
        </w:numPr>
        <w:tabs>
          <w:tab w:val="left" w:pos="1494"/>
        </w:tabs>
        <w:spacing w:before="1" w:after="9"/>
        <w:rPr>
          <w:b/>
        </w:rPr>
      </w:pPr>
      <w:r>
        <w:rPr>
          <w:b/>
        </w:rPr>
        <w:t>- Quadro de Equipe de Movimentação de Mobiliários Mínimo –</w:t>
      </w:r>
      <w:r>
        <w:rPr>
          <w:b/>
          <w:spacing w:val="-14"/>
        </w:rPr>
        <w:t xml:space="preserve"> </w:t>
      </w:r>
      <w:r>
        <w:rPr>
          <w:b/>
        </w:rPr>
        <w:t>Efap</w:t>
      </w: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7156"/>
      </w:tblGrid>
      <w:tr w:rsidR="002930C2" w:rsidTr="001D195D">
        <w:trPr>
          <w:trHeight w:val="491"/>
        </w:trPr>
        <w:tc>
          <w:tcPr>
            <w:tcW w:w="1339" w:type="dxa"/>
          </w:tcPr>
          <w:p w:rsidR="002930C2" w:rsidRDefault="002930C2" w:rsidP="001D195D">
            <w:pPr>
              <w:pStyle w:val="TableParagraph"/>
              <w:spacing w:before="196"/>
            </w:pPr>
            <w:r>
              <w:t>Local</w:t>
            </w:r>
          </w:p>
        </w:tc>
        <w:tc>
          <w:tcPr>
            <w:tcW w:w="7156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Efap</w:t>
            </w:r>
          </w:p>
        </w:tc>
      </w:tr>
      <w:tr w:rsidR="002930C2" w:rsidTr="001D195D">
        <w:trPr>
          <w:trHeight w:val="489"/>
        </w:trPr>
        <w:tc>
          <w:tcPr>
            <w:tcW w:w="1339" w:type="dxa"/>
          </w:tcPr>
          <w:p w:rsidR="002930C2" w:rsidRDefault="002930C2" w:rsidP="001D195D">
            <w:pPr>
              <w:pStyle w:val="TableParagraph"/>
              <w:spacing w:before="196"/>
            </w:pPr>
            <w:r>
              <w:t>Quantidade</w:t>
            </w:r>
          </w:p>
        </w:tc>
        <w:tc>
          <w:tcPr>
            <w:tcW w:w="7156" w:type="dxa"/>
          </w:tcPr>
          <w:p w:rsidR="002930C2" w:rsidRDefault="002930C2" w:rsidP="001D195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Descrição:</w:t>
            </w:r>
          </w:p>
        </w:tc>
      </w:tr>
      <w:tr w:rsidR="002930C2" w:rsidTr="001D195D">
        <w:trPr>
          <w:trHeight w:val="234"/>
        </w:trPr>
        <w:tc>
          <w:tcPr>
            <w:tcW w:w="1339" w:type="dxa"/>
          </w:tcPr>
          <w:p w:rsidR="002930C2" w:rsidRDefault="002930C2" w:rsidP="001D195D">
            <w:pPr>
              <w:pStyle w:val="TableParagraph"/>
              <w:spacing w:line="215" w:lineRule="exact"/>
            </w:pPr>
            <w:r>
              <w:t>02</w:t>
            </w:r>
          </w:p>
        </w:tc>
        <w:tc>
          <w:tcPr>
            <w:tcW w:w="7156" w:type="dxa"/>
          </w:tcPr>
          <w:p w:rsidR="002930C2" w:rsidRDefault="002930C2" w:rsidP="001D195D">
            <w:pPr>
              <w:pStyle w:val="TableParagraph"/>
              <w:spacing w:line="215" w:lineRule="exact"/>
            </w:pPr>
            <w:r>
              <w:t>Posto de Ajudante</w:t>
            </w:r>
          </w:p>
        </w:tc>
      </w:tr>
    </w:tbl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"/>
        <w:rPr>
          <w:b/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11"/>
        </w:numPr>
        <w:tabs>
          <w:tab w:val="left" w:pos="1252"/>
        </w:tabs>
        <w:ind w:left="1251" w:hanging="369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SOFTWARE</w:t>
      </w:r>
    </w:p>
    <w:p w:rsidR="002930C2" w:rsidRDefault="002930C2" w:rsidP="002930C2">
      <w:pPr>
        <w:pStyle w:val="Corpodetexto"/>
        <w:spacing w:before="10"/>
        <w:rPr>
          <w:b/>
          <w:sz w:val="23"/>
        </w:rPr>
      </w:pPr>
    </w:p>
    <w:p w:rsidR="002930C2" w:rsidRDefault="002930C2" w:rsidP="002930C2">
      <w:pPr>
        <w:pStyle w:val="Corpodetexto"/>
        <w:spacing w:before="1" w:line="249" w:lineRule="auto"/>
        <w:ind w:left="882" w:right="1477"/>
        <w:jc w:val="both"/>
      </w:pPr>
      <w:r>
        <w:t>A</w:t>
      </w:r>
      <w:r>
        <w:rPr>
          <w:spacing w:val="-4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dispor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(um)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manutenção </w:t>
      </w:r>
      <w:r w:rsidRPr="001114FF">
        <w:t>e um software para execução de lay-out do tipo AUTOCAD, ou similar; devendo</w:t>
      </w:r>
      <w:r w:rsidRPr="001114FF">
        <w:rPr>
          <w:spacing w:val="-44"/>
        </w:rPr>
        <w:t xml:space="preserve">   </w:t>
      </w:r>
      <w:r w:rsidRPr="001114FF">
        <w:t>ambos serem</w:t>
      </w:r>
      <w:r>
        <w:t xml:space="preserve"> licenciado em nome da</w:t>
      </w:r>
      <w:r>
        <w:rPr>
          <w:spacing w:val="-5"/>
        </w:rPr>
        <w:t xml:space="preserve"> </w:t>
      </w:r>
      <w:r>
        <w:t>CONTRATADA.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Ttulo1"/>
      </w:pPr>
      <w:r>
        <w:t>CARACTERÍSTICAS DO SOFTWARE DE MANUTENÇÃO :</w:t>
      </w:r>
    </w:p>
    <w:p w:rsidR="002930C2" w:rsidRDefault="002930C2" w:rsidP="002930C2">
      <w:pPr>
        <w:pStyle w:val="Corpodetexto"/>
        <w:spacing w:before="11"/>
        <w:rPr>
          <w:b/>
          <w:sz w:val="23"/>
        </w:rPr>
      </w:pPr>
    </w:p>
    <w:p w:rsidR="002930C2" w:rsidRDefault="002930C2" w:rsidP="002930C2">
      <w:pPr>
        <w:pStyle w:val="Corpodetexto"/>
        <w:spacing w:line="249" w:lineRule="auto"/>
        <w:ind w:left="882" w:right="1477"/>
        <w:jc w:val="both"/>
      </w:pPr>
      <w:r>
        <w:t>A CONTRATADA deverá fornecer e operar um software de gerenciamento de manutenção para ordens de serviços, e será responsável pelo correto preenchimento</w:t>
      </w:r>
      <w:r>
        <w:rPr>
          <w:spacing w:val="-34"/>
        </w:rPr>
        <w:t xml:space="preserve"> </w:t>
      </w:r>
      <w:r>
        <w:t>e atualização das informações ali inseridas, que deverá possuir no mínimo, as seguintes características</w:t>
      </w:r>
      <w:r>
        <w:rPr>
          <w:spacing w:val="-1"/>
        </w:rPr>
        <w:t xml:space="preserve"> </w:t>
      </w:r>
      <w:r>
        <w:t>básicas:</w:t>
      </w:r>
    </w:p>
    <w:p w:rsidR="002930C2" w:rsidRDefault="002930C2" w:rsidP="002930C2">
      <w:pPr>
        <w:pStyle w:val="Corpodetexto"/>
        <w:spacing w:before="3"/>
        <w:rPr>
          <w:sz w:val="23"/>
        </w:rPr>
      </w:pP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" w:line="249" w:lineRule="auto"/>
        <w:ind w:right="1481"/>
      </w:pPr>
      <w:r>
        <w:t>Disparar ordem de serviços automaticamente, de acordo com calendário de manutenção, a ser programado pela</w:t>
      </w:r>
      <w:r>
        <w:rPr>
          <w:spacing w:val="-2"/>
        </w:rPr>
        <w:t xml:space="preserve"> </w:t>
      </w:r>
      <w:r>
        <w:t>CONTRATADA;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"/>
      </w:pPr>
      <w:r>
        <w:t>Controlar o cronograma de manutenção preventiva (atividades e</w:t>
      </w:r>
      <w:r>
        <w:rPr>
          <w:spacing w:val="-7"/>
        </w:rPr>
        <w:t xml:space="preserve"> </w:t>
      </w:r>
      <w:r>
        <w:t>equipamentos);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2" w:line="249" w:lineRule="auto"/>
        <w:ind w:right="1479"/>
      </w:pPr>
      <w:r>
        <w:t>Controlar os chamados (OS) de manutenção corretiva (abertura, status, solicitador, pendências, responsável, etc.), que serão feitas pelo</w:t>
      </w:r>
      <w:r>
        <w:rPr>
          <w:spacing w:val="-9"/>
        </w:rPr>
        <w:t xml:space="preserve"> </w:t>
      </w:r>
      <w:r>
        <w:t>CONTRATANTE.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"/>
      </w:pPr>
      <w:r>
        <w:t>Permitir a inserção de informações e descrições da solução dada ao</w:t>
      </w:r>
      <w:r>
        <w:rPr>
          <w:spacing w:val="-13"/>
        </w:rPr>
        <w:t xml:space="preserve"> </w:t>
      </w:r>
      <w:r>
        <w:t>problema;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1"/>
      </w:pPr>
      <w:r>
        <w:t>Gerenciar o acompanhamento de pendências dos serviços de</w:t>
      </w:r>
      <w:r>
        <w:rPr>
          <w:spacing w:val="-8"/>
        </w:rPr>
        <w:t xml:space="preserve"> </w:t>
      </w:r>
      <w:r>
        <w:t>manutenção;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1" w:line="249" w:lineRule="auto"/>
        <w:ind w:right="1479"/>
      </w:pPr>
      <w:r>
        <w:t>Gerenciar o total de manutenções solicitadas em comparação com o total de manutenções</w:t>
      </w:r>
      <w:r>
        <w:rPr>
          <w:spacing w:val="-3"/>
        </w:rPr>
        <w:t xml:space="preserve"> </w:t>
      </w:r>
      <w:r>
        <w:t>realizadas;</w:t>
      </w:r>
    </w:p>
    <w:p w:rsidR="002930C2" w:rsidRDefault="002930C2" w:rsidP="002930C2">
      <w:pPr>
        <w:tabs>
          <w:tab w:val="left" w:pos="883"/>
        </w:tabs>
        <w:spacing w:before="11" w:line="249" w:lineRule="auto"/>
        <w:ind w:right="1479"/>
      </w:pPr>
    </w:p>
    <w:p w:rsidR="002930C2" w:rsidRDefault="002930C2" w:rsidP="002930C2">
      <w:pPr>
        <w:tabs>
          <w:tab w:val="left" w:pos="883"/>
        </w:tabs>
        <w:spacing w:before="11" w:line="249" w:lineRule="auto"/>
        <w:ind w:right="1479"/>
      </w:pP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3" w:line="249" w:lineRule="auto"/>
        <w:ind w:right="1482"/>
      </w:pPr>
      <w:r>
        <w:t>Gerenciar o total de material utilizado por período, local de utilização e o serviço (OS) em que foi</w:t>
      </w:r>
      <w:r>
        <w:rPr>
          <w:spacing w:val="-8"/>
        </w:rPr>
        <w:t xml:space="preserve"> </w:t>
      </w:r>
      <w:r>
        <w:t>utilizado;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"/>
      </w:pPr>
      <w:r>
        <w:t>Gerenciar o tempo de realização dos serviços de</w:t>
      </w:r>
      <w:r>
        <w:rPr>
          <w:spacing w:val="-6"/>
        </w:rPr>
        <w:t xml:space="preserve"> </w:t>
      </w:r>
      <w:r>
        <w:t>manutenção;</w:t>
      </w:r>
    </w:p>
    <w:p w:rsidR="002930C2" w:rsidRDefault="002930C2" w:rsidP="002930C2">
      <w:pPr>
        <w:pStyle w:val="Corpodetexto"/>
        <w:spacing w:before="1"/>
        <w:rPr>
          <w:sz w:val="12"/>
        </w:rPr>
      </w:pP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94" w:line="249" w:lineRule="auto"/>
        <w:ind w:right="1481"/>
        <w:jc w:val="both"/>
      </w:pPr>
      <w:r>
        <w:t>Gerenciar a qualidade dos serviços executados (com envio de avaliação dos serviços ao usuário);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1" w:line="249" w:lineRule="auto"/>
        <w:ind w:right="1479"/>
        <w:jc w:val="both"/>
      </w:pPr>
      <w:r>
        <w:t>Permitir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inserção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comentários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satisfação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serviços realizados;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2" w:line="249" w:lineRule="auto"/>
        <w:ind w:right="1479"/>
        <w:jc w:val="both"/>
      </w:pPr>
      <w:r>
        <w:t>Oferecer a geração de relatórios técnicos-gerenciais, como histórico de intervenções dos equipamentos, materiais utilizados, tempo médio entre reparos/falhas, geração de gráfico,</w:t>
      </w:r>
      <w:r>
        <w:rPr>
          <w:spacing w:val="-2"/>
        </w:rPr>
        <w:t xml:space="preserve"> </w:t>
      </w:r>
      <w:r>
        <w:t>etc.;</w:t>
      </w:r>
    </w:p>
    <w:p w:rsidR="002930C2" w:rsidRDefault="002930C2" w:rsidP="002930C2">
      <w:pPr>
        <w:pStyle w:val="PargrafodaLista"/>
        <w:numPr>
          <w:ilvl w:val="0"/>
          <w:numId w:val="10"/>
        </w:numPr>
        <w:tabs>
          <w:tab w:val="left" w:pos="883"/>
        </w:tabs>
        <w:spacing w:before="3"/>
      </w:pPr>
      <w:r>
        <w:t>Gerar arquivo texto de históricos.</w:t>
      </w:r>
    </w:p>
    <w:p w:rsidR="002930C2" w:rsidRDefault="002930C2" w:rsidP="002930C2">
      <w:pPr>
        <w:pStyle w:val="PargrafodaLista"/>
        <w:tabs>
          <w:tab w:val="left" w:pos="883"/>
        </w:tabs>
        <w:spacing w:before="3"/>
      </w:pPr>
    </w:p>
    <w:p w:rsidR="002930C2" w:rsidRDefault="002930C2" w:rsidP="002930C2">
      <w:pPr>
        <w:pStyle w:val="PargrafodaLista"/>
        <w:tabs>
          <w:tab w:val="left" w:pos="883"/>
        </w:tabs>
        <w:spacing w:before="3"/>
        <w:rPr>
          <w:b/>
        </w:rPr>
      </w:pPr>
      <w:r>
        <w:rPr>
          <w:b/>
        </w:rPr>
        <w:t>2.5.1 – Treinamento da Equipe de fiscalização/gestão</w:t>
      </w:r>
    </w:p>
    <w:p w:rsidR="002930C2" w:rsidRDefault="002930C2" w:rsidP="002930C2">
      <w:pPr>
        <w:pStyle w:val="PargrafodaLista"/>
        <w:tabs>
          <w:tab w:val="left" w:pos="883"/>
        </w:tabs>
        <w:spacing w:before="3"/>
        <w:rPr>
          <w:b/>
        </w:rPr>
      </w:pPr>
    </w:p>
    <w:p w:rsidR="002930C2" w:rsidRDefault="002930C2" w:rsidP="002930C2">
      <w:pPr>
        <w:pStyle w:val="PargrafodaLista"/>
        <w:tabs>
          <w:tab w:val="left" w:pos="883"/>
        </w:tabs>
        <w:spacing w:before="3"/>
        <w:ind w:left="885" w:rightChars="650" w:right="1430"/>
        <w:jc w:val="both"/>
      </w:pPr>
      <w:r>
        <w:t xml:space="preserve">Caberá a contratada realizar a capacitação de técnicos da Secretaria da Educação, definidos pela equipe de fiscalização ou Gestor do contrato, para operar tal sistema, sem qualquer ônus adicional a contratante. </w:t>
      </w:r>
    </w:p>
    <w:p w:rsidR="002930C2" w:rsidRDefault="002930C2" w:rsidP="002930C2">
      <w:pPr>
        <w:pStyle w:val="PargrafodaLista"/>
        <w:tabs>
          <w:tab w:val="left" w:pos="883"/>
        </w:tabs>
        <w:spacing w:before="3"/>
        <w:ind w:left="885" w:rightChars="650" w:right="1430"/>
        <w:jc w:val="both"/>
      </w:pPr>
    </w:p>
    <w:p w:rsidR="002930C2" w:rsidRPr="003621AD" w:rsidRDefault="002930C2" w:rsidP="002930C2">
      <w:pPr>
        <w:pStyle w:val="PargrafodaLista"/>
        <w:tabs>
          <w:tab w:val="left" w:pos="883"/>
        </w:tabs>
        <w:spacing w:before="3"/>
        <w:ind w:left="885" w:rightChars="650" w:right="1430"/>
        <w:jc w:val="both"/>
      </w:pPr>
      <w:r>
        <w:t>A contratada deverá ainda especificar a carga horária do curso que deverá promover para a referida capacitação a ser realizado mediante acordo conjunto entre as partes, definindo local e horário de realização do curso, não podendo ultrapassar o prazo de 10 (dez) dias a partir da assinatura do contrato.</w:t>
      </w:r>
    </w:p>
    <w:p w:rsidR="002930C2" w:rsidRDefault="002930C2" w:rsidP="002930C2">
      <w:pPr>
        <w:pStyle w:val="Corpodetexto"/>
        <w:ind w:rightChars="1134" w:right="2495"/>
        <w:jc w:val="both"/>
        <w:rPr>
          <w:sz w:val="24"/>
        </w:rPr>
      </w:pPr>
    </w:p>
    <w:p w:rsidR="002930C2" w:rsidRDefault="002930C2" w:rsidP="002930C2">
      <w:pPr>
        <w:pStyle w:val="Corpodetexto"/>
        <w:spacing w:before="10"/>
      </w:pPr>
    </w:p>
    <w:p w:rsidR="002930C2" w:rsidRDefault="002930C2" w:rsidP="002930C2">
      <w:pPr>
        <w:pStyle w:val="Corpodetexto"/>
        <w:spacing w:before="1"/>
        <w:ind w:left="882"/>
      </w:pPr>
      <w:r>
        <w:rPr>
          <w:b/>
        </w:rPr>
        <w:t>Obs.</w:t>
      </w:r>
      <w:r>
        <w:t>: O software deverá ser utilizado por via WEB.</w:t>
      </w:r>
    </w:p>
    <w:p w:rsidR="002930C2" w:rsidRDefault="002930C2" w:rsidP="002930C2">
      <w:pPr>
        <w:pStyle w:val="Corpodetexto"/>
        <w:spacing w:before="1"/>
        <w:ind w:left="882"/>
        <w:rPr>
          <w:sz w:val="24"/>
        </w:rPr>
      </w:pPr>
    </w:p>
    <w:p w:rsidR="002930C2" w:rsidRDefault="002930C2" w:rsidP="002930C2">
      <w:pPr>
        <w:pStyle w:val="Corpodetexto"/>
        <w:spacing w:before="1"/>
        <w:rPr>
          <w:sz w:val="20"/>
        </w:rPr>
      </w:pPr>
    </w:p>
    <w:p w:rsidR="002930C2" w:rsidRDefault="002930C2" w:rsidP="002930C2">
      <w:pPr>
        <w:pStyle w:val="Ttulo1"/>
      </w:pPr>
      <w:r>
        <w:t>IX- MATERIAIS E SERVIÇOS :</w:t>
      </w:r>
    </w:p>
    <w:p w:rsidR="002930C2" w:rsidRDefault="002930C2" w:rsidP="002930C2">
      <w:pPr>
        <w:pStyle w:val="Corpodetexto"/>
        <w:spacing w:before="3"/>
        <w:rPr>
          <w:b/>
        </w:rPr>
      </w:pPr>
    </w:p>
    <w:p w:rsidR="002930C2" w:rsidRDefault="002930C2" w:rsidP="002930C2">
      <w:pPr>
        <w:pStyle w:val="Corpodetexto"/>
        <w:ind w:left="882" w:right="1498"/>
      </w:pPr>
      <w:r>
        <w:t>Os materiais a serem utilizados nas manutenções preventivas serão divididas em três categoriais, sendo: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Ttulo1"/>
        <w:numPr>
          <w:ilvl w:val="0"/>
          <w:numId w:val="9"/>
        </w:numPr>
        <w:tabs>
          <w:tab w:val="left" w:pos="1139"/>
        </w:tabs>
        <w:ind w:firstLine="0"/>
        <w:rPr>
          <w:b w:val="0"/>
        </w:rPr>
      </w:pPr>
      <w:r>
        <w:rPr>
          <w:u w:val="thick"/>
        </w:rPr>
        <w:t>Materiais de Consumo Básico (relativos à Manutenção Preventiva</w:t>
      </w:r>
      <w:r>
        <w:rPr>
          <w:spacing w:val="-10"/>
          <w:u w:val="thick"/>
        </w:rPr>
        <w:t xml:space="preserve"> </w:t>
      </w:r>
      <w:r>
        <w:rPr>
          <w:u w:val="thick"/>
        </w:rPr>
        <w:t>)</w:t>
      </w:r>
      <w:r>
        <w:rPr>
          <w:b w:val="0"/>
          <w:u w:val="thick"/>
        </w:rPr>
        <w:t>:</w:t>
      </w:r>
    </w:p>
    <w:p w:rsidR="002930C2" w:rsidRDefault="002930C2" w:rsidP="002930C2">
      <w:pPr>
        <w:pStyle w:val="Corpodetexto"/>
        <w:spacing w:before="1"/>
        <w:rPr>
          <w:sz w:val="14"/>
        </w:rPr>
      </w:pPr>
    </w:p>
    <w:p w:rsidR="002930C2" w:rsidRDefault="002930C2" w:rsidP="002930C2">
      <w:pPr>
        <w:pStyle w:val="Corpodetexto"/>
        <w:spacing w:before="94"/>
        <w:ind w:left="882" w:right="1476"/>
        <w:jc w:val="both"/>
      </w:pPr>
      <w:r>
        <w:t xml:space="preserve">Serão considerados materiais de consumo básico para a manutenção Preventiva predial, aqueles inerentes as inspeções e necessários à limpeza e à conservação dos equipamentos e instalações cuja manutenção seja objeto deste contrato, tais como: estopa, solventes, desengraxantes, detergentes, graxa, lixas, brocas, serras, pincéis, trinchas, fita isolante, veda rosca, lona plástica, produtos de higienização de reservatórios, etc.). Esses materiais serão fornecidos pela CONTRATADA, e não terão seus custos ressarcidos pela CONTRATANTE, devendo  portanto, estar contemplados nos </w:t>
      </w:r>
      <w:r w:rsidRPr="00B05752">
        <w:t>custos indiretos</w:t>
      </w:r>
      <w:r>
        <w:t xml:space="preserve"> propostos pelas empresas interessadas no certame.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Corpodetexto"/>
        <w:ind w:left="882" w:right="1480"/>
        <w:jc w:val="both"/>
      </w:pPr>
      <w:r>
        <w:t>A seguir Quadro dos principais – podendo ser exigidos outros de custos e caracteristicas equivalentes – materiais básicos que deverão ser fornecidos pela Contratada durante a execução dos serviços: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Ttulo1"/>
        <w:numPr>
          <w:ilvl w:val="1"/>
          <w:numId w:val="44"/>
        </w:numPr>
        <w:spacing w:after="4"/>
        <w:jc w:val="both"/>
      </w:pPr>
      <w:r>
        <w:t>Quadro de Materiais de Consumo Básico</w:t>
      </w:r>
    </w:p>
    <w:p w:rsidR="002930C2" w:rsidRDefault="002930C2" w:rsidP="002930C2">
      <w:pPr>
        <w:pStyle w:val="Ttulo1"/>
        <w:spacing w:after="4"/>
        <w:ind w:left="1602"/>
        <w:jc w:val="both"/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7260"/>
      </w:tblGrid>
      <w:tr w:rsidR="002930C2" w:rsidTr="001D195D">
        <w:trPr>
          <w:trHeight w:val="734"/>
        </w:trPr>
        <w:tc>
          <w:tcPr>
            <w:tcW w:w="1346" w:type="dxa"/>
            <w:shd w:val="clear" w:color="auto" w:fill="CCCCCC"/>
          </w:tcPr>
          <w:p w:rsidR="002930C2" w:rsidRPr="002930C2" w:rsidRDefault="002930C2" w:rsidP="001D195D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</w:p>
          <w:p w:rsidR="002930C2" w:rsidRDefault="002930C2" w:rsidP="001D195D">
            <w:pPr>
              <w:pStyle w:val="TableParagraph"/>
              <w:spacing w:before="199" w:line="239" w:lineRule="exac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60" w:type="dxa"/>
            <w:shd w:val="clear" w:color="auto" w:fill="CCCCCC"/>
          </w:tcPr>
          <w:p w:rsidR="002930C2" w:rsidRPr="002930C2" w:rsidRDefault="002930C2" w:rsidP="001D195D">
            <w:pPr>
              <w:pStyle w:val="TableParagraph"/>
              <w:ind w:left="0"/>
              <w:rPr>
                <w:b/>
                <w:sz w:val="24"/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spacing w:before="199" w:line="239" w:lineRule="exact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DESCRIÇÃO DOS PRINCIPAIS MATERIAS DE CONSUMO BÁSICO</w:t>
            </w:r>
          </w:p>
        </w:tc>
      </w:tr>
      <w:tr w:rsidR="002930C2" w:rsidTr="001D195D">
        <w:trPr>
          <w:trHeight w:val="251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32" w:lineRule="exact"/>
            </w:pPr>
            <w:r>
              <w:t>01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32" w:lineRule="exact"/>
            </w:pPr>
            <w:r>
              <w:t>Abraçadeira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02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Adesivo para PVC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03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Adesivo base borracha silicone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04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Aguarrás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05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Álcool absoluto 92◦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06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Anilina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07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Arame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1" w:lineRule="exact"/>
            </w:pPr>
            <w:r>
              <w:t>08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1" w:lineRule="exact"/>
            </w:pPr>
            <w:r>
              <w:t>Brocas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09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Bucha de nylon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10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Cascola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11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Cascorez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12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Cola super bonder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13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Detergentes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14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Desengraxantes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15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Disco de corte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16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Esponja de aço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1" w:lineRule="exact"/>
            </w:pPr>
            <w:r>
              <w:t>17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1" w:lineRule="exact"/>
            </w:pPr>
            <w:r>
              <w:t>Estopa branca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18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Fio jumper P/L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19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Fita isolante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20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Fita vedante de teflon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21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Fita zebrada (sinalização)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22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Fita crepe (25 e 50 mm)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23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Gomalaca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24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Graxas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25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Lamina de serra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26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Lixa ferro (100 a 240)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lastRenderedPageBreak/>
              <w:t>27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Lixa parede (60 a 240)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28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Lixa madeira (60 a 150)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29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Lixa d’água 360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30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Lixa pano oxido alumínio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31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Lixa papel oxido alumínio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32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Lona plástica preta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33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Parafusos diversos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34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Pasta para soldar estanho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35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Plástico bolha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36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Produtos de higienização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37</w:t>
            </w:r>
          </w:p>
        </w:tc>
        <w:tc>
          <w:tcPr>
            <w:tcW w:w="726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rPr>
                <w:lang w:val="pt-BR"/>
              </w:rPr>
            </w:pPr>
            <w:r w:rsidRPr="002930C2">
              <w:rPr>
                <w:lang w:val="pt-BR"/>
              </w:rPr>
              <w:t>Produtos para limpeza de itens de manutenção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38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Rebites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39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Serras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1" w:lineRule="exact"/>
            </w:pPr>
            <w:r>
              <w:t>40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1" w:lineRule="exact"/>
            </w:pPr>
            <w:r>
              <w:t>Silicone Bastão para revolver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41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Solda estanho em barra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42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Solda estanho rolo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43</w:t>
            </w:r>
          </w:p>
        </w:tc>
        <w:tc>
          <w:tcPr>
            <w:tcW w:w="726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rPr>
                <w:lang w:val="pt-BR"/>
              </w:rPr>
            </w:pPr>
            <w:r w:rsidRPr="002930C2">
              <w:rPr>
                <w:lang w:val="pt-BR"/>
              </w:rPr>
              <w:t>Suporte de rolo para pintura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44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Solventes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45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Thinner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46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Trincha</w:t>
            </w:r>
          </w:p>
        </w:tc>
      </w:tr>
      <w:tr w:rsidR="002930C2" w:rsidTr="001D195D">
        <w:trPr>
          <w:trHeight w:val="273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47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  <w:spacing w:line="250" w:lineRule="exact"/>
            </w:pPr>
            <w:r>
              <w:t>Vaselina liquida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48</w:t>
            </w:r>
          </w:p>
        </w:tc>
        <w:tc>
          <w:tcPr>
            <w:tcW w:w="7260" w:type="dxa"/>
          </w:tcPr>
          <w:p w:rsidR="002930C2" w:rsidRDefault="002930C2" w:rsidP="001D195D">
            <w:pPr>
              <w:pStyle w:val="TableParagraph"/>
            </w:pPr>
            <w:r>
              <w:t>Vaselina pasta</w:t>
            </w:r>
          </w:p>
        </w:tc>
      </w:tr>
      <w:tr w:rsidR="002930C2" w:rsidTr="001D195D">
        <w:trPr>
          <w:trHeight w:val="275"/>
        </w:trPr>
        <w:tc>
          <w:tcPr>
            <w:tcW w:w="1346" w:type="dxa"/>
          </w:tcPr>
          <w:p w:rsidR="002930C2" w:rsidRDefault="002930C2" w:rsidP="001D195D">
            <w:pPr>
              <w:pStyle w:val="TableParagraph"/>
            </w:pPr>
            <w:r>
              <w:t>49</w:t>
            </w:r>
          </w:p>
        </w:tc>
        <w:tc>
          <w:tcPr>
            <w:tcW w:w="7260" w:type="dxa"/>
          </w:tcPr>
          <w:p w:rsidR="002930C2" w:rsidRPr="002930C2" w:rsidRDefault="002930C2" w:rsidP="001D195D">
            <w:pPr>
              <w:pStyle w:val="TableParagraph"/>
              <w:rPr>
                <w:lang w:val="pt-BR"/>
              </w:rPr>
            </w:pPr>
            <w:r w:rsidRPr="002930C2">
              <w:rPr>
                <w:lang w:val="pt-BR"/>
              </w:rPr>
              <w:t>Chaves virgens tipo gorge e/ou Yale</w:t>
            </w:r>
          </w:p>
        </w:tc>
      </w:tr>
    </w:tbl>
    <w:p w:rsidR="002930C2" w:rsidRDefault="002930C2" w:rsidP="002930C2">
      <w:pPr>
        <w:pStyle w:val="Corpodetexto"/>
        <w:rPr>
          <w:b/>
          <w:sz w:val="20"/>
        </w:rPr>
      </w:pPr>
    </w:p>
    <w:p w:rsidR="002930C2" w:rsidRDefault="002930C2" w:rsidP="002930C2">
      <w:pPr>
        <w:pStyle w:val="Corpodetexto"/>
        <w:spacing w:before="7"/>
        <w:rPr>
          <w:b/>
          <w:sz w:val="23"/>
        </w:rPr>
      </w:pPr>
    </w:p>
    <w:p w:rsidR="002930C2" w:rsidRPr="00863FC8" w:rsidRDefault="002930C2" w:rsidP="002930C2">
      <w:pPr>
        <w:pStyle w:val="PargrafodaLista"/>
        <w:numPr>
          <w:ilvl w:val="0"/>
          <w:numId w:val="9"/>
        </w:numPr>
        <w:tabs>
          <w:tab w:val="left" w:pos="1192"/>
        </w:tabs>
        <w:spacing w:before="8"/>
        <w:ind w:right="1480" w:firstLine="0"/>
        <w:rPr>
          <w:b/>
          <w:sz w:val="11"/>
        </w:rPr>
      </w:pPr>
      <w:r w:rsidRPr="00863FC8">
        <w:rPr>
          <w:b/>
          <w:u w:val="thick"/>
        </w:rPr>
        <w:t>Materiais Necessários a Manutenção Corretiva da Preventiva (materiais de reposição)</w:t>
      </w:r>
      <w:r w:rsidRPr="00863FC8">
        <w:rPr>
          <w:b/>
          <w:spacing w:val="-2"/>
          <w:u w:val="thick"/>
        </w:rPr>
        <w:t>:</w:t>
      </w:r>
    </w:p>
    <w:p w:rsidR="002930C2" w:rsidRDefault="002930C2" w:rsidP="002930C2">
      <w:pPr>
        <w:pStyle w:val="Corpodetexto"/>
        <w:spacing w:before="93"/>
        <w:ind w:left="882" w:right="1482"/>
        <w:jc w:val="both"/>
      </w:pPr>
      <w:r>
        <w:t>Serão considerados materiais de reposição para a manutenção corretiva decorrente da preventiva predial, aqueles detectados durante as inspeções e que necessitem substituição em função de quebra ou mau funcionamento, tais como: (disjuntores, lâmpadas, soquetes, reatores, tomadas, interruptores, canoplas, válvulas, sifões, etc.).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80"/>
        <w:jc w:val="both"/>
      </w:pPr>
      <w:r>
        <w:t>Esses materiais serão fornecidos pela CONTRATADA e remunerados através dos valores de fornecimento de materiais (Lista de preços unitários de insumos e materiais</w:t>
      </w:r>
    </w:p>
    <w:p w:rsidR="002930C2" w:rsidRPr="00863FC8" w:rsidRDefault="002930C2" w:rsidP="002930C2">
      <w:pPr>
        <w:pStyle w:val="PargrafodaLista"/>
        <w:numPr>
          <w:ilvl w:val="1"/>
          <w:numId w:val="10"/>
        </w:numPr>
        <w:tabs>
          <w:tab w:val="left" w:pos="1082"/>
        </w:tabs>
        <w:spacing w:before="1"/>
        <w:ind w:right="1477" w:firstLine="0"/>
        <w:jc w:val="both"/>
      </w:pPr>
      <w:r>
        <w:t>CPOS – Versão 176 com vigência a contar de 01/07/2019), acrescidos do BDI, que deverá ser indicado em campo próprio da Planilha de Decomposição de Preços Unitários</w:t>
      </w:r>
      <w:r w:rsidRPr="00863FC8">
        <w:rPr>
          <w:spacing w:val="-6"/>
        </w:rPr>
        <w:t xml:space="preserve"> </w:t>
      </w:r>
      <w:r>
        <w:t>-</w:t>
      </w:r>
      <w:r w:rsidRPr="00863FC8">
        <w:rPr>
          <w:spacing w:val="-5"/>
        </w:rPr>
        <w:t xml:space="preserve"> </w:t>
      </w:r>
      <w:r>
        <w:t>ANEXO</w:t>
      </w:r>
      <w:r w:rsidRPr="00863FC8">
        <w:rPr>
          <w:spacing w:val="-5"/>
        </w:rPr>
        <w:t xml:space="preserve"> </w:t>
      </w:r>
      <w:r>
        <w:t>VIII</w:t>
      </w:r>
      <w:r>
        <w:rPr>
          <w:spacing w:val="-4"/>
        </w:rPr>
        <w:t>.</w:t>
      </w:r>
    </w:p>
    <w:p w:rsidR="002930C2" w:rsidRDefault="002930C2" w:rsidP="002930C2">
      <w:pPr>
        <w:pStyle w:val="PargrafodaLista"/>
        <w:tabs>
          <w:tab w:val="left" w:pos="1082"/>
        </w:tabs>
        <w:spacing w:before="1"/>
        <w:ind w:right="1477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  <w:r>
        <w:t>Para compras de materiais de reposição pertinentes ao desenvolvimento dos trabalhos objeto desta contratação, será fixado e limitado um valor  estimativo de R$ 15.000,00 (quinze mil reais) mensais, que será administrado conforme a conveniência administrativa e de acordo com a situação fática do momento.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Pr="006F70AF" w:rsidRDefault="002930C2" w:rsidP="002930C2">
      <w:pPr>
        <w:pStyle w:val="Corpodetexto"/>
        <w:ind w:left="882" w:right="1475"/>
        <w:jc w:val="both"/>
      </w:pPr>
      <w:r>
        <w:t>Caso a somatória dos valores dos materiais ultrapasse o valor mensal fixado, a CONTRATADA juntamente com a fiscalização irá elaborar um plano de manutenção adquirindo as prioridades, ficando o que não foi adquirido para o mês subsequente;</w:t>
      </w:r>
    </w:p>
    <w:p w:rsidR="002930C2" w:rsidRDefault="002930C2" w:rsidP="002930C2">
      <w:pPr>
        <w:pStyle w:val="Ttulo1"/>
        <w:numPr>
          <w:ilvl w:val="0"/>
          <w:numId w:val="9"/>
        </w:numPr>
        <w:tabs>
          <w:tab w:val="left" w:pos="1139"/>
        </w:tabs>
        <w:spacing w:before="206"/>
        <w:ind w:firstLine="0"/>
        <w:jc w:val="both"/>
      </w:pPr>
      <w:r>
        <w:rPr>
          <w:u w:val="thick"/>
        </w:rPr>
        <w:t>Materiais necessários à Manutenção Corretiva</w:t>
      </w:r>
      <w:r>
        <w:rPr>
          <w:spacing w:val="-5"/>
          <w:u w:val="thick"/>
        </w:rPr>
        <w:t xml:space="preserve"> </w:t>
      </w:r>
      <w:r>
        <w:rPr>
          <w:u w:val="thick"/>
        </w:rPr>
        <w:t>Programada:</w:t>
      </w:r>
    </w:p>
    <w:p w:rsidR="002930C2" w:rsidRDefault="002930C2" w:rsidP="002930C2">
      <w:pPr>
        <w:pStyle w:val="Corpodetexto"/>
        <w:spacing w:before="2"/>
        <w:rPr>
          <w:b/>
          <w:sz w:val="14"/>
        </w:rPr>
      </w:pPr>
    </w:p>
    <w:p w:rsidR="002930C2" w:rsidRDefault="002930C2" w:rsidP="002930C2">
      <w:pPr>
        <w:pStyle w:val="Corpodetexto"/>
        <w:spacing w:before="93"/>
        <w:ind w:left="882" w:right="1479"/>
        <w:jc w:val="both"/>
      </w:pPr>
      <w:r>
        <w:t>A Contratada será responsável pelo fornecimento de materiais bem como da mão de obra para a execução dos serviços de manutenção corretiva programada.</w:t>
      </w:r>
    </w:p>
    <w:p w:rsidR="002930C2" w:rsidRDefault="002930C2" w:rsidP="002930C2">
      <w:pPr>
        <w:pStyle w:val="Corpodetexto"/>
        <w:spacing w:before="9"/>
      </w:pPr>
    </w:p>
    <w:p w:rsidR="002930C2" w:rsidRDefault="002930C2" w:rsidP="002930C2">
      <w:pPr>
        <w:pStyle w:val="Corpodetexto"/>
        <w:ind w:left="882" w:right="1477"/>
        <w:jc w:val="both"/>
      </w:pPr>
      <w:r>
        <w:t xml:space="preserve">Esses serviços serão remunerados conforme o item III-Manutenção Corretiva </w:t>
      </w:r>
      <w:r>
        <w:lastRenderedPageBreak/>
        <w:t>Programada</w:t>
      </w:r>
      <w:r>
        <w:rPr>
          <w:spacing w:val="3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Planilha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Decomposição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Preços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ANEXO</w:t>
      </w:r>
      <w:r>
        <w:rPr>
          <w:spacing w:val="-15"/>
        </w:rPr>
        <w:t xml:space="preserve"> </w:t>
      </w:r>
      <w:r>
        <w:t>VIII,</w:t>
      </w:r>
      <w:r>
        <w:rPr>
          <w:spacing w:val="-14"/>
        </w:rPr>
        <w:t xml:space="preserve"> </w:t>
      </w:r>
      <w:r>
        <w:t>acrescidos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BDI, que deverá ser indicado em campo próprio da referida planilha.</w:t>
      </w:r>
    </w:p>
    <w:p w:rsidR="002930C2" w:rsidRDefault="002930C2" w:rsidP="002930C2">
      <w:pPr>
        <w:pStyle w:val="Corpodetexto"/>
        <w:spacing w:before="11"/>
        <w:rPr>
          <w:sz w:val="19"/>
        </w:rPr>
      </w:pPr>
    </w:p>
    <w:p w:rsidR="002930C2" w:rsidRDefault="002930C2" w:rsidP="002930C2">
      <w:pPr>
        <w:pStyle w:val="Ttulo1"/>
        <w:numPr>
          <w:ilvl w:val="0"/>
          <w:numId w:val="9"/>
        </w:numPr>
        <w:tabs>
          <w:tab w:val="left" w:pos="1202"/>
        </w:tabs>
        <w:ind w:right="1480" w:firstLine="0"/>
        <w:jc w:val="both"/>
      </w:pPr>
      <w:r>
        <w:rPr>
          <w:u w:val="thick"/>
        </w:rPr>
        <w:t>Premissas Gerais para o fornecimento de Materiais para as Manutenções Preventivas e Corretivas :</w:t>
      </w:r>
    </w:p>
    <w:p w:rsidR="002930C2" w:rsidRDefault="002930C2" w:rsidP="002930C2">
      <w:pPr>
        <w:pStyle w:val="Corpodetexto"/>
        <w:rPr>
          <w:b/>
          <w:sz w:val="14"/>
        </w:rPr>
      </w:pPr>
    </w:p>
    <w:p w:rsidR="002930C2" w:rsidRDefault="002930C2" w:rsidP="002930C2">
      <w:pPr>
        <w:pStyle w:val="Corpodetexto"/>
        <w:spacing w:before="94"/>
        <w:ind w:left="882" w:right="1481"/>
        <w:jc w:val="both"/>
      </w:pPr>
      <w:r>
        <w:t>Todos os materiais e componentes a serem trocadas deverão ter características equivalentes ou superiores daquelas substituídas, em relação à marca, tipo, modelo, acabamento, tamanho, bitolas, etc. A administração precisará autorizar qualquer troca ou substituição de materiais e componentes.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/>
      </w:pPr>
      <w:r>
        <w:t>A responsabilidade da garantia deverá ser fornecida pela contratada;</w:t>
      </w:r>
    </w:p>
    <w:p w:rsidR="002930C2" w:rsidRDefault="002930C2" w:rsidP="002930C2">
      <w:pPr>
        <w:pStyle w:val="Corpodetexto"/>
        <w:spacing w:before="117"/>
        <w:ind w:left="882" w:right="1475"/>
        <w:jc w:val="both"/>
      </w:pPr>
      <w:r>
        <w:t>Todos os materiais e componentes devem ser originais, adquiridas originalmente pelo fabricante, novos e sem uso prévio; Será admitida a utilização de componentes similares, desde que comprovada sua compatibilidade;</w:t>
      </w:r>
    </w:p>
    <w:p w:rsidR="002930C2" w:rsidRDefault="002930C2" w:rsidP="002930C2">
      <w:pPr>
        <w:pStyle w:val="Corpodetexto"/>
        <w:spacing w:before="122"/>
        <w:ind w:left="882" w:right="1480"/>
        <w:jc w:val="both"/>
      </w:pPr>
      <w:r>
        <w:t>Todos os componentes devem ser fornecidos em embalagens invioláveis e original do fabricante de maneira que possibilite sua rastreabilidade;</w:t>
      </w:r>
    </w:p>
    <w:p w:rsidR="002930C2" w:rsidRDefault="002930C2" w:rsidP="002930C2">
      <w:pPr>
        <w:pStyle w:val="Corpodetexto"/>
        <w:spacing w:before="123"/>
        <w:ind w:left="882" w:right="1483"/>
        <w:jc w:val="both"/>
      </w:pPr>
      <w:r>
        <w:t>O controle e guarda de materiais e componentes adquiridos é de responsabilidade da CONTRATADA.</w:t>
      </w:r>
    </w:p>
    <w:p w:rsidR="002930C2" w:rsidRDefault="002930C2" w:rsidP="002930C2">
      <w:pPr>
        <w:tabs>
          <w:tab w:val="left" w:pos="2385"/>
        </w:tabs>
        <w:rPr>
          <w:sz w:val="27"/>
        </w:rPr>
      </w:pPr>
    </w:p>
    <w:p w:rsidR="002930C2" w:rsidRDefault="002930C2" w:rsidP="002930C2">
      <w:pPr>
        <w:pStyle w:val="Ttulo1"/>
        <w:spacing w:before="94"/>
      </w:pPr>
      <w:r>
        <w:t>X -FERRAMENTAS, EQUIPAMENTOS E VEÍCULOS:</w:t>
      </w:r>
    </w:p>
    <w:p w:rsidR="002930C2" w:rsidRDefault="002930C2" w:rsidP="002930C2">
      <w:pPr>
        <w:pStyle w:val="Corpodetexto"/>
        <w:spacing w:before="2"/>
        <w:rPr>
          <w:b/>
        </w:rPr>
      </w:pPr>
    </w:p>
    <w:p w:rsidR="002930C2" w:rsidRDefault="002930C2" w:rsidP="002930C2">
      <w:pPr>
        <w:pStyle w:val="Corpodetexto"/>
        <w:spacing w:before="1"/>
        <w:ind w:left="882" w:right="1479"/>
        <w:jc w:val="both"/>
      </w:pPr>
      <w:r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disponibilizar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manter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disposição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contrato,</w:t>
      </w:r>
      <w:r>
        <w:rPr>
          <w:spacing w:val="-12"/>
        </w:rPr>
        <w:t xml:space="preserve"> </w:t>
      </w:r>
      <w:r>
        <w:t>ferramentas, equipamentos e veículos, em quantidade, tipos e características suficientes para a perfeita execução dos serviços, tais</w:t>
      </w:r>
      <w:r>
        <w:rPr>
          <w:spacing w:val="-6"/>
        </w:rPr>
        <w:t xml:space="preserve"> </w:t>
      </w:r>
      <w:r>
        <w:t>como:</w:t>
      </w:r>
    </w:p>
    <w:p w:rsidR="002930C2" w:rsidRDefault="002930C2" w:rsidP="002930C2">
      <w:pPr>
        <w:pStyle w:val="Corpodetexto"/>
        <w:spacing w:before="3"/>
      </w:pPr>
    </w:p>
    <w:tbl>
      <w:tblPr>
        <w:tblStyle w:val="TableNormal1"/>
        <w:tblW w:w="8180" w:type="dxa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0"/>
      </w:tblGrid>
      <w:tr w:rsidR="002930C2" w:rsidTr="001D195D">
        <w:trPr>
          <w:trHeight w:val="251"/>
        </w:trPr>
        <w:tc>
          <w:tcPr>
            <w:tcW w:w="8180" w:type="dxa"/>
            <w:shd w:val="clear" w:color="auto" w:fill="CCCCCC"/>
          </w:tcPr>
          <w:p w:rsidR="002930C2" w:rsidRPr="002930C2" w:rsidRDefault="002930C2" w:rsidP="001D195D">
            <w:pPr>
              <w:pStyle w:val="TableParagraph"/>
              <w:spacing w:line="232" w:lineRule="exact"/>
              <w:rPr>
                <w:lang w:val="pt-BR"/>
              </w:rPr>
            </w:pPr>
            <w:r w:rsidRPr="002930C2">
              <w:rPr>
                <w:lang w:val="pt-BR"/>
              </w:rPr>
              <w:t>DESCRIÇÃO DAS FERRAMENTAS e EQUIPAMENTOS</w:t>
            </w:r>
          </w:p>
        </w:tc>
      </w:tr>
      <w:tr w:rsidR="002930C2" w:rsidTr="001D195D">
        <w:trPr>
          <w:trHeight w:val="254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35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Alavancas de aço, ponta e pá, de 1/2 m</w:t>
            </w:r>
          </w:p>
        </w:tc>
      </w:tr>
      <w:tr w:rsidR="002930C2" w:rsidTr="001D195D">
        <w:trPr>
          <w:trHeight w:val="251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Alicates de bico red. C/ cabo isolado</w:t>
            </w:r>
          </w:p>
        </w:tc>
      </w:tr>
      <w:tr w:rsidR="002930C2" w:rsidTr="001D195D">
        <w:trPr>
          <w:trHeight w:val="253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Alicates de corte c/ cabo isolado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Alicates de pressão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Alicates para persiana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Alicates universais c/ cabo isolado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Andaimes de ferro (mínimo 15m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Arcos de serra regulável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Aparelhos oxi-acetileno completa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Brocas para dobradiça – PLASTIPAR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Betoneiras elétrica móvel 320 lts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Chaves de fenda 1/2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Chaves de fenda ¼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Chaves de fenda 1/8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Chavesde fenda 3/16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Chaves de fenda 5/16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Chaves de Griffo nº 18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Chaves Inglesa 12"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Chaves Philips ½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Chaves Philips 5/16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Chibancas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Colheres de pedreiro 2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Compressores 100 PSI para pintura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1" w:lineRule="exact"/>
              <w:ind w:left="131"/>
            </w:pPr>
            <w:r>
              <w:t>Desempenadeiras de aço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lastRenderedPageBreak/>
              <w:t>Enxadas de 02 libras larga. C/ cabo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Enxadas de 2 1/2 Lib. Larga c/ cabo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Escadas (05 degraus)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Escadas (12 degraus)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Escadas extensiva(24 degraus)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Esmeris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Espátulas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Esquadros de 30 cm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Extensões de 15 metros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Ferros de soldar de 60 w</w:t>
            </w:r>
          </w:p>
        </w:tc>
      </w:tr>
      <w:tr w:rsidR="002930C2" w:rsidTr="001D195D">
        <w:trPr>
          <w:trHeight w:val="276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Furadeiras de impacto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 w:rsidRPr="002930C2">
              <w:rPr>
                <w:lang w:val="pt-BR"/>
              </w:rPr>
              <w:t xml:space="preserve">JGs De chave "estrela" Compl. </w:t>
            </w:r>
            <w:r>
              <w:t>6A22</w:t>
            </w:r>
          </w:p>
        </w:tc>
      </w:tr>
      <w:tr w:rsidR="002930C2" w:rsidTr="001D195D">
        <w:trPr>
          <w:trHeight w:val="273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JGs De serra copo de 1/2" A 4 1/2M</w:t>
            </w:r>
          </w:p>
        </w:tc>
      </w:tr>
      <w:tr w:rsidR="002930C2" w:rsidTr="001D195D">
        <w:trPr>
          <w:trHeight w:val="275"/>
        </w:trPr>
        <w:tc>
          <w:tcPr>
            <w:tcW w:w="8180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Jogos de chave "Allen" completo</w:t>
            </w:r>
          </w:p>
        </w:tc>
      </w:tr>
    </w:tbl>
    <w:p w:rsidR="002930C2" w:rsidRDefault="002930C2" w:rsidP="002930C2"/>
    <w:p w:rsidR="002930C2" w:rsidRPr="002930C2" w:rsidRDefault="002930C2" w:rsidP="002930C2">
      <w:pPr>
        <w:tabs>
          <w:tab w:val="left" w:pos="2805"/>
        </w:tabs>
        <w:sectPr w:rsidR="002930C2" w:rsidRPr="002930C2">
          <w:pgSz w:w="11910" w:h="16840"/>
          <w:pgMar w:top="2220" w:right="220" w:bottom="280" w:left="820" w:header="756" w:footer="0" w:gutter="0"/>
          <w:cols w:space="720"/>
        </w:sectPr>
      </w:pPr>
      <w:r>
        <w:tab/>
      </w:r>
    </w:p>
    <w:p w:rsidR="002930C2" w:rsidRDefault="002930C2" w:rsidP="002930C2">
      <w:pPr>
        <w:pStyle w:val="Corpodetexto"/>
        <w:ind w:left="25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84C5ED3" wp14:editId="04DEA41D">
                <wp:extent cx="6177915" cy="939800"/>
                <wp:effectExtent l="7620" t="3175" r="5715" b="9525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939800"/>
                          <a:chOff x="0" y="0"/>
                          <a:chExt cx="9729" cy="1480"/>
                        </a:xfrm>
                      </wpg:grpSpPr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0"/>
                            <a:ext cx="1469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74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04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14" y="1474"/>
                            <a:ext cx="7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9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0C2" w:rsidRDefault="002930C2" w:rsidP="002930C2">
                              <w:pPr>
                                <w:spacing w:before="144"/>
                                <w:ind w:left="2977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GOVERNO DO ESTADO DE SÃO PAULO</w:t>
                              </w:r>
                            </w:p>
                            <w:p w:rsidR="002930C2" w:rsidRDefault="002930C2" w:rsidP="002930C2">
                              <w:pPr>
                                <w:ind w:left="3584" w:right="204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SECRETARIA DE ESTADO DA EDUCAÇÃO DEPARTAMENTO DE ADMINISTRAÇÃO</w:t>
                              </w:r>
                            </w:p>
                            <w:p w:rsidR="002930C2" w:rsidRDefault="002930C2" w:rsidP="002930C2">
                              <w:pPr>
                                <w:spacing w:before="4"/>
                                <w:ind w:left="3584" w:right="204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Praça da República, 53 – São Paulo/SP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C5ED3" id="Group 8" o:spid="_x0000_s1026" style="width:486.45pt;height:74pt;mso-position-horizontal-relative:char;mso-position-vertical-relative:line" coordsize="9729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93;width:1469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WyTEAAAA2wAAAA8AAABkcnMvZG93bnJldi54bWxEj0FrwkAUhO9C/8PyCt50o1Kt0VWkVOqp&#10;EvXQ4yP7zIZk38bsqum/7xYEj8PMfMMs152txY1aXzpWMBomIIhzp0suFJyO28E7CB+QNdaOScEv&#10;eVivXnpLTLW7c0a3QyhEhLBPUYEJoUml9Lkhi37oGuLonV1rMUTZFlK3eI9wW8txkkylxZLjgsGG&#10;Pgzl1eFqFXxNzCj7fjv/zC67+Z6b6lRl9adS/dduswARqAvP8KO90wrGU/j/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cWyTEAAAA2wAAAA8AAAAAAAAAAAAAAAAA&#10;nwIAAGRycy9kb3ducmV2LnhtbFBLBQYAAAAABAAEAPcAAACQAwAAAAA=&#10;">
                  <v:imagedata r:id="rId12" o:title=""/>
                </v:shape>
                <v:line id="Line 12" o:spid="_x0000_s1028" style="position:absolute;visibility:visible;mso-wrap-style:square" from="0,1474" to="2619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11" o:spid="_x0000_s1029" style="position:absolute;left:2604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10" o:spid="_x0000_s1030" style="position:absolute;visibility:visible;mso-wrap-style:square" from="2614,1474" to="9729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width:9729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930C2" w:rsidRDefault="002930C2" w:rsidP="002930C2">
                        <w:pPr>
                          <w:spacing w:before="144"/>
                          <w:ind w:left="2977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GOVERNO DO ESTADO DE SÃO PAULO</w:t>
                        </w:r>
                      </w:p>
                      <w:p w:rsidR="002930C2" w:rsidRDefault="002930C2" w:rsidP="002930C2">
                        <w:pPr>
                          <w:ind w:left="3584" w:right="2047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SECRETARIA DE ESTADO DA EDUCAÇÃO DEPARTAMENTO DE ADMINISTRAÇÃO</w:t>
                        </w:r>
                      </w:p>
                      <w:p w:rsidR="002930C2" w:rsidRDefault="002930C2" w:rsidP="002930C2">
                        <w:pPr>
                          <w:spacing w:before="4"/>
                          <w:ind w:left="3584" w:right="2047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Praça da República, 53 – São Paulo/SP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30C2" w:rsidRDefault="002930C2" w:rsidP="002930C2">
      <w:pPr>
        <w:pStyle w:val="Corpodetexto"/>
        <w:spacing w:before="8" w:after="1"/>
        <w:rPr>
          <w:sz w:val="15"/>
        </w:rPr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2"/>
      </w:tblGrid>
      <w:tr w:rsidR="002930C2" w:rsidTr="001D195D">
        <w:trPr>
          <w:trHeight w:val="27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Jogos de chave "boca" completo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Jogos de chave combinada (8 A 32 mm)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Jogos de lima</w:t>
            </w:r>
          </w:p>
        </w:tc>
      </w:tr>
      <w:tr w:rsidR="002930C2" w:rsidTr="001D195D">
        <w:trPr>
          <w:trHeight w:val="215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196" w:lineRule="exact"/>
              <w:ind w:left="131"/>
            </w:pPr>
            <w:r>
              <w:t>Lanternas c/ suporte magnético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Luvas de cano curto (par)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Lixadeira de bancada</w:t>
            </w:r>
          </w:p>
        </w:tc>
      </w:tr>
      <w:tr w:rsidR="002930C2" w:rsidTr="001D195D">
        <w:trPr>
          <w:trHeight w:val="32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Lixadeiras de disco</w:t>
            </w:r>
          </w:p>
        </w:tc>
      </w:tr>
      <w:tr w:rsidR="002930C2" w:rsidTr="001D195D">
        <w:trPr>
          <w:trHeight w:val="32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Luvas de cano longo (par)</w:t>
            </w:r>
          </w:p>
        </w:tc>
      </w:tr>
      <w:tr w:rsidR="002930C2" w:rsidTr="001D195D">
        <w:trPr>
          <w:trHeight w:val="276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Jogos de rodas para andaime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Marretas de vários kg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Jogos de rodas para andaime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Martelos bola 3/4 “x 390mm”.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Martelos de unha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Máquinas de corte (maquita)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Martelos rompedor elétrico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Níveis de madeira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Máquinas de solda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Máquinas p/ desentupimento de esgotos com no mínimo 25m de mangote espiral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Morsa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1" w:lineRule="exact"/>
              <w:ind w:left="131"/>
            </w:pPr>
            <w:r>
              <w:t>Óculos de proteção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Pás de bico c/ cabo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Pares de botas c/ solado de borracha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Peças para andaimes inclusive rodas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Picaretas e pas c/ cabo de madeira.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Ponteiros diversos tamanhos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Protetores auriculares</w:t>
            </w:r>
          </w:p>
        </w:tc>
      </w:tr>
      <w:tr w:rsidR="002930C2" w:rsidTr="001D195D">
        <w:trPr>
          <w:trHeight w:val="275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ind w:left="131"/>
            </w:pPr>
            <w:r>
              <w:t>Prumos de face completo;</w:t>
            </w:r>
          </w:p>
        </w:tc>
      </w:tr>
      <w:tr w:rsidR="002930C2" w:rsidTr="001D195D">
        <w:trPr>
          <w:trHeight w:val="27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50" w:lineRule="exact"/>
              <w:ind w:left="131"/>
            </w:pPr>
            <w:r>
              <w:t>Prumos laterais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31"/>
            </w:pPr>
            <w:r>
              <w:t>Punção oitavado 150 x 6 mm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31"/>
            </w:pPr>
            <w:r>
              <w:t>Rebitadores p/ rebite pop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5" w:lineRule="exact"/>
              <w:ind w:left="131"/>
            </w:pPr>
            <w:r>
              <w:t>Réguas de alumínio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31"/>
            </w:pPr>
            <w:r>
              <w:t>Serras portátil tico-tico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Serras elétricas para corte de granito/mármores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31"/>
            </w:pPr>
            <w:r>
              <w:t>Serras elétricas circulares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31"/>
            </w:pPr>
            <w:r>
              <w:t>Serrotes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31"/>
            </w:pPr>
            <w:r>
              <w:t>Serrotes p/ gesso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29"/>
            </w:pPr>
            <w:r>
              <w:t>Talhadeiras diversas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29"/>
            </w:pPr>
            <w:r>
              <w:t>Tornos de rabicho nº 3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29"/>
            </w:pPr>
            <w:r>
              <w:t>Travessas p/ andaime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29"/>
            </w:pPr>
            <w:r>
              <w:t>Trenas portáteis (5 mts)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29"/>
            </w:pPr>
            <w:r>
              <w:t>Trenas portátil de 30 MTS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Materiais para sinalização visual (cavaletes, cones, fitas etc.)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Pedras para amolar e afiar ferramentas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Discos para maquina de corte para cerâmica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Discos para maquina de corte para madeira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31"/>
            </w:pPr>
            <w:r>
              <w:t>Desempenadeiras de madeira 30 X 20</w:t>
            </w:r>
          </w:p>
        </w:tc>
      </w:tr>
    </w:tbl>
    <w:p w:rsidR="002930C2" w:rsidRDefault="002930C2" w:rsidP="002930C2">
      <w:pPr>
        <w:spacing w:line="234" w:lineRule="exact"/>
        <w:sectPr w:rsidR="002930C2">
          <w:headerReference w:type="default" r:id="rId13"/>
          <w:pgSz w:w="11910" w:h="16840"/>
          <w:pgMar w:top="740" w:right="220" w:bottom="280" w:left="820" w:header="0" w:footer="0" w:gutter="0"/>
          <w:cols w:space="720"/>
        </w:sectPr>
      </w:pPr>
    </w:p>
    <w:p w:rsidR="002930C2" w:rsidRDefault="002930C2" w:rsidP="002930C2">
      <w:pPr>
        <w:pStyle w:val="Corpodetexto"/>
        <w:rPr>
          <w:sz w:val="20"/>
        </w:rPr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2"/>
      </w:tblGrid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31"/>
            </w:pPr>
            <w:r>
              <w:t>Galopas de madeira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31"/>
              <w:rPr>
                <w:lang w:val="pt-BR"/>
              </w:rPr>
            </w:pPr>
            <w:r w:rsidRPr="002930C2">
              <w:rPr>
                <w:lang w:val="pt-BR"/>
              </w:rPr>
              <w:t>Mangueiras de nível com 10 mts.</w:t>
            </w:r>
          </w:p>
        </w:tc>
      </w:tr>
      <w:tr w:rsidR="002930C2" w:rsidTr="001D195D">
        <w:trPr>
          <w:trHeight w:val="253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31"/>
            </w:pPr>
            <w:r>
              <w:t>Laminas de Serra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2" w:lineRule="exact"/>
              <w:ind w:left="131"/>
            </w:pPr>
            <w:r>
              <w:t>Arcos de Serra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Default="002930C2" w:rsidP="001D195D">
            <w:pPr>
              <w:pStyle w:val="TableParagraph"/>
              <w:spacing w:line="234" w:lineRule="exact"/>
              <w:ind w:left="131"/>
            </w:pPr>
            <w:r>
              <w:t>Maquina cópiadora de chaves</w:t>
            </w:r>
          </w:p>
        </w:tc>
      </w:tr>
    </w:tbl>
    <w:p w:rsidR="002930C2" w:rsidRDefault="002930C2" w:rsidP="002930C2">
      <w:pPr>
        <w:pStyle w:val="Corpodetexto"/>
        <w:spacing w:before="11"/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2"/>
      </w:tblGrid>
      <w:tr w:rsidR="002930C2" w:rsidTr="001D195D">
        <w:trPr>
          <w:trHeight w:val="251"/>
        </w:trPr>
        <w:tc>
          <w:tcPr>
            <w:tcW w:w="8322" w:type="dxa"/>
            <w:shd w:val="clear" w:color="auto" w:fill="C0C0C0"/>
          </w:tcPr>
          <w:p w:rsidR="002930C2" w:rsidRDefault="002930C2" w:rsidP="001D195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DESCRIÇÃO DOS VEÍCULOS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rPr>
                <w:lang w:val="pt-BR"/>
              </w:rPr>
            </w:pPr>
            <w:r w:rsidRPr="002930C2">
              <w:rPr>
                <w:lang w:val="pt-BR"/>
              </w:rPr>
              <w:t>Caminhão carroceria capacidade para 6 Toneladas – máx. 15 anos de fabricação.</w:t>
            </w:r>
          </w:p>
        </w:tc>
      </w:tr>
      <w:tr w:rsidR="002930C2" w:rsidTr="001D195D">
        <w:trPr>
          <w:trHeight w:val="254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5" w:lineRule="exact"/>
              <w:rPr>
                <w:lang w:val="pt-BR"/>
              </w:rPr>
            </w:pPr>
            <w:r w:rsidRPr="002930C2">
              <w:rPr>
                <w:lang w:val="pt-BR"/>
              </w:rPr>
              <w:t>Utilitário tipo Van com capacidade de carga aproximada de 1600 kg – max. 05 anos de fabricação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rPr>
                <w:lang w:val="pt-BR"/>
              </w:rPr>
            </w:pPr>
            <w:r w:rsidRPr="002930C2">
              <w:rPr>
                <w:lang w:val="pt-BR"/>
              </w:rPr>
              <w:t>Veiculo de passeio para 4 passageiros - max. 05 anos de fabricação</w:t>
            </w:r>
          </w:p>
        </w:tc>
      </w:tr>
      <w:tr w:rsidR="002930C2" w:rsidTr="001D195D">
        <w:trPr>
          <w:trHeight w:val="251"/>
        </w:trPr>
        <w:tc>
          <w:tcPr>
            <w:tcW w:w="8322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rPr>
                <w:lang w:val="pt-BR"/>
              </w:rPr>
            </w:pPr>
            <w:r w:rsidRPr="002930C2">
              <w:rPr>
                <w:lang w:val="pt-BR"/>
              </w:rPr>
              <w:t>Obs.: No custo dos veículos acima listados, deverão ser computadas todas as despesas com motoristas, manutenção, seguros, combustível, multas e assemelhados.</w:t>
            </w:r>
          </w:p>
        </w:tc>
      </w:tr>
    </w:tbl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spacing w:before="6"/>
        <w:rPr>
          <w:sz w:val="20"/>
        </w:rPr>
      </w:pPr>
    </w:p>
    <w:p w:rsidR="002930C2" w:rsidRDefault="002930C2" w:rsidP="002930C2">
      <w:pPr>
        <w:pStyle w:val="Ttulo1"/>
        <w:numPr>
          <w:ilvl w:val="0"/>
          <w:numId w:val="8"/>
        </w:numPr>
        <w:tabs>
          <w:tab w:val="left" w:pos="1228"/>
        </w:tabs>
        <w:spacing w:before="94"/>
        <w:ind w:firstLine="0"/>
      </w:pPr>
      <w:r>
        <w:t>FORMA DE REMUNERAÇÃO DOS SERVIÇOS (CRITÉRIO DE</w:t>
      </w:r>
      <w:r>
        <w:rPr>
          <w:spacing w:val="-13"/>
        </w:rPr>
        <w:t xml:space="preserve"> </w:t>
      </w:r>
      <w:r>
        <w:t>MEDIÇÃO):</w:t>
      </w:r>
    </w:p>
    <w:p w:rsidR="002930C2" w:rsidRDefault="002930C2" w:rsidP="002930C2">
      <w:pPr>
        <w:pStyle w:val="Corpodetexto"/>
        <w:rPr>
          <w:b/>
        </w:rPr>
      </w:pPr>
    </w:p>
    <w:p w:rsidR="002930C2" w:rsidRDefault="002930C2" w:rsidP="002930C2">
      <w:pPr>
        <w:pStyle w:val="Corpodetexto"/>
        <w:ind w:left="882" w:right="1478"/>
        <w:jc w:val="both"/>
      </w:pPr>
      <w:r>
        <w:t>Os serviços serão remunerados após medições mensais, através da totalização da quantidade de serviços executados e aprovados pela fiscalização.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Corpodetexto"/>
        <w:ind w:left="882" w:right="1477"/>
        <w:jc w:val="both"/>
      </w:pPr>
      <w:r>
        <w:t>A CONTRATADA deverá apresentar para cada medição mensal uma memória de cálculo detalhada relacionando os serviços executados, acompanhado de planilha de preços unitários em conformidade com a planilha de decomposição de preços unitários apresentada na licitação (Anexo VIII);</w:t>
      </w:r>
    </w:p>
    <w:p w:rsidR="002930C2" w:rsidRDefault="002930C2" w:rsidP="002930C2">
      <w:pPr>
        <w:pStyle w:val="Corpodetexto"/>
        <w:ind w:left="882" w:right="1477"/>
        <w:jc w:val="both"/>
      </w:pPr>
    </w:p>
    <w:p w:rsidR="002930C2" w:rsidRDefault="002930C2" w:rsidP="002930C2">
      <w:pPr>
        <w:pStyle w:val="Corpodetexto"/>
        <w:ind w:left="882" w:right="1477"/>
        <w:jc w:val="both"/>
      </w:pPr>
      <w:r>
        <w:t>Os respectivos pagamentos ocorrerão em 30 dias, contados da data da apresentação da nota fiscal/fatura, ou de sua reapresentação em caso de incorreções.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9"/>
        <w:jc w:val="both"/>
      </w:pPr>
      <w:r>
        <w:t>As</w:t>
      </w:r>
      <w:r>
        <w:rPr>
          <w:spacing w:val="-14"/>
        </w:rPr>
        <w:t xml:space="preserve"> </w:t>
      </w:r>
      <w:r>
        <w:t>medições</w:t>
      </w:r>
      <w:r>
        <w:rPr>
          <w:spacing w:val="-11"/>
        </w:rPr>
        <w:t xml:space="preserve"> </w:t>
      </w:r>
      <w:r>
        <w:t>deverão</w:t>
      </w:r>
      <w:r>
        <w:rPr>
          <w:spacing w:val="-11"/>
        </w:rPr>
        <w:t xml:space="preserve"> </w:t>
      </w:r>
      <w:r>
        <w:t>demonstrar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separados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conformidade com a sua natureza,</w:t>
      </w:r>
      <w:r>
        <w:rPr>
          <w:spacing w:val="-3"/>
        </w:rPr>
        <w:t xml:space="preserve"> </w:t>
      </w:r>
      <w:r>
        <w:t>sendo: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10"/>
        <w:rPr>
          <w:sz w:val="19"/>
        </w:rPr>
      </w:pPr>
    </w:p>
    <w:p w:rsidR="002930C2" w:rsidRDefault="002930C2" w:rsidP="002930C2">
      <w:pPr>
        <w:pStyle w:val="PargrafodaLista"/>
        <w:numPr>
          <w:ilvl w:val="0"/>
          <w:numId w:val="7"/>
        </w:numPr>
        <w:tabs>
          <w:tab w:val="left" w:pos="1142"/>
        </w:tabs>
        <w:ind w:firstLine="0"/>
        <w:jc w:val="both"/>
      </w:pPr>
      <w:r>
        <w:rPr>
          <w:u w:val="single"/>
        </w:rPr>
        <w:t>SERVIÇOS RELATIVOS A MANUTENÇÃO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PREVENTIVA E EMERGÊNCIA (PLANTÃO)</w:t>
      </w:r>
    </w:p>
    <w:p w:rsidR="002930C2" w:rsidRDefault="002930C2" w:rsidP="002930C2">
      <w:pPr>
        <w:pStyle w:val="Corpodetexto"/>
        <w:spacing w:before="11"/>
        <w:rPr>
          <w:sz w:val="13"/>
        </w:rPr>
      </w:pPr>
    </w:p>
    <w:p w:rsidR="002930C2" w:rsidRPr="00F645D9" w:rsidRDefault="002930C2" w:rsidP="002930C2">
      <w:pPr>
        <w:pStyle w:val="Corpodetexto"/>
        <w:spacing w:before="93"/>
        <w:ind w:left="882" w:right="1477"/>
        <w:jc w:val="both"/>
      </w:pPr>
      <w:r>
        <w:t>Serão remunerados de acordo com o item I da Planilha de decomposição de Preços Unitários (Anexo VIII</w:t>
      </w:r>
      <w:r>
        <w:rPr>
          <w:strike/>
        </w:rPr>
        <w:t xml:space="preserve"> </w:t>
      </w:r>
      <w:r w:rsidRPr="00F645D9">
        <w:t>Mediante a multiplicação dos preços unitários de cada profissional pelo número de profissionais disponibilizados em cada função (conforme preços propostos no item I  da Planilha de Decomposição de</w:t>
      </w:r>
      <w:r w:rsidRPr="00F645D9">
        <w:rPr>
          <w:spacing w:val="11"/>
        </w:rPr>
        <w:t xml:space="preserve"> </w:t>
      </w:r>
      <w:r w:rsidRPr="00F645D9">
        <w:t>Preços</w:t>
      </w:r>
    </w:p>
    <w:p w:rsidR="002930C2" w:rsidRPr="00F645D9" w:rsidRDefault="002930C2" w:rsidP="002930C2">
      <w:pPr>
        <w:pStyle w:val="PargrafodaLista"/>
        <w:numPr>
          <w:ilvl w:val="1"/>
          <w:numId w:val="10"/>
        </w:numPr>
        <w:tabs>
          <w:tab w:val="left" w:pos="1087"/>
        </w:tabs>
        <w:spacing w:before="4"/>
        <w:ind w:right="1479" w:firstLine="0"/>
        <w:jc w:val="both"/>
        <w:rPr>
          <w:sz w:val="11"/>
        </w:rPr>
      </w:pPr>
      <w:r w:rsidRPr="00F645D9">
        <w:t>Anexo VIII), acrescidos do B.D.I proposto.</w:t>
      </w:r>
    </w:p>
    <w:p w:rsidR="002930C2" w:rsidRPr="001D2760" w:rsidRDefault="002930C2" w:rsidP="002930C2">
      <w:pPr>
        <w:pStyle w:val="Corpodetexto"/>
        <w:spacing w:before="93"/>
        <w:ind w:left="882" w:right="1477"/>
        <w:jc w:val="both"/>
      </w:pPr>
      <w:r w:rsidRPr="001D2760">
        <w:t xml:space="preserve">  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PargrafodaLista"/>
        <w:numPr>
          <w:ilvl w:val="0"/>
          <w:numId w:val="7"/>
        </w:numPr>
        <w:tabs>
          <w:tab w:val="left" w:pos="1230"/>
        </w:tabs>
        <w:ind w:right="1479" w:firstLine="0"/>
        <w:jc w:val="both"/>
      </w:pPr>
      <w:r>
        <w:rPr>
          <w:u w:val="single"/>
        </w:rPr>
        <w:t>MATERIAIS DE REPOSIÇÃO RELATIVOS A MANUTENÇÃO CORRETIVA DECORRENTE DA MANUTENÇÃO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PREVENTIVA</w:t>
      </w:r>
    </w:p>
    <w:p w:rsidR="002930C2" w:rsidRDefault="002930C2" w:rsidP="002930C2">
      <w:pPr>
        <w:pStyle w:val="Corpodetexto"/>
        <w:spacing w:before="7"/>
        <w:rPr>
          <w:sz w:val="13"/>
        </w:rPr>
      </w:pPr>
    </w:p>
    <w:p w:rsidR="002930C2" w:rsidRDefault="002930C2" w:rsidP="002930C2">
      <w:pPr>
        <w:pStyle w:val="Corpodetexto"/>
        <w:spacing w:before="93"/>
        <w:ind w:left="882" w:right="1477"/>
        <w:jc w:val="both"/>
      </w:pP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rPr>
          <w:b/>
        </w:rPr>
        <w:t>materiais de reposição</w:t>
      </w:r>
      <w:r>
        <w:rPr>
          <w:b/>
          <w:spacing w:val="-8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Corretiva</w:t>
      </w:r>
      <w:r>
        <w:rPr>
          <w:spacing w:val="-9"/>
        </w:rPr>
        <w:t xml:space="preserve"> </w:t>
      </w:r>
      <w:r>
        <w:t>decorrentes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manutenção preventiva, serão obtidos pela multiplicação das quantidades de materiais</w:t>
      </w:r>
      <w:r>
        <w:rPr>
          <w:spacing w:val="-44"/>
        </w:rPr>
        <w:t xml:space="preserve"> </w:t>
      </w:r>
      <w:r>
        <w:t>efetivamente utilizados pelos preços unitários dos insumos e materiais constantes do Anexo IX, (obedecendo o Limite determinado no Item II da Planilha de Decomposição de</w:t>
      </w:r>
      <w:r>
        <w:rPr>
          <w:spacing w:val="11"/>
        </w:rPr>
        <w:t xml:space="preserve"> </w:t>
      </w:r>
      <w:r>
        <w:t>Preços</w:t>
      </w:r>
    </w:p>
    <w:p w:rsidR="002930C2" w:rsidRDefault="002930C2" w:rsidP="002930C2">
      <w:pPr>
        <w:pStyle w:val="PargrafodaLista"/>
        <w:numPr>
          <w:ilvl w:val="1"/>
          <w:numId w:val="10"/>
        </w:numPr>
        <w:tabs>
          <w:tab w:val="left" w:pos="1087"/>
        </w:tabs>
        <w:spacing w:before="4"/>
        <w:ind w:right="1479" w:firstLine="0"/>
        <w:jc w:val="both"/>
        <w:rPr>
          <w:sz w:val="11"/>
        </w:rPr>
      </w:pPr>
      <w:r>
        <w:t>Anexo VIII), acrescidos do B.D.I proposto.</w:t>
      </w:r>
    </w:p>
    <w:p w:rsidR="002930C2" w:rsidRDefault="002930C2" w:rsidP="002930C2">
      <w:pPr>
        <w:pStyle w:val="Corpodetexto"/>
        <w:spacing w:before="93"/>
        <w:ind w:left="882" w:right="1475"/>
        <w:jc w:val="both"/>
      </w:pPr>
      <w:r>
        <w:t>Caso</w:t>
      </w:r>
      <w:r>
        <w:rPr>
          <w:spacing w:val="-6"/>
        </w:rPr>
        <w:t xml:space="preserve"> </w:t>
      </w:r>
      <w:r>
        <w:t>algum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conste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referida</w:t>
      </w:r>
      <w:r>
        <w:rPr>
          <w:spacing w:val="-6"/>
        </w:rPr>
        <w:t xml:space="preserve"> </w:t>
      </w:r>
      <w:r>
        <w:t>listagem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IX,</w:t>
      </w:r>
      <w:r>
        <w:rPr>
          <w:spacing w:val="-3"/>
        </w:rPr>
        <w:t xml:space="preserve"> </w:t>
      </w:r>
      <w:r>
        <w:t>prioritariamente</w:t>
      </w:r>
      <w:r>
        <w:rPr>
          <w:spacing w:val="-5"/>
        </w:rPr>
        <w:t xml:space="preserve"> </w:t>
      </w:r>
      <w:r>
        <w:t xml:space="preserve">será consultado o Banco de insumos da CPOS (data base: julho/2019 ) . Eventualmente a critério da Contratante, a Contratada poderá apresentar no mínimo 03 (três) cotações </w:t>
      </w:r>
      <w:r>
        <w:lastRenderedPageBreak/>
        <w:t>do material necessário, a fim de subsidiar a Fiscalização do contrato para decidir pela melhor compra;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7"/>
        </w:numPr>
        <w:tabs>
          <w:tab w:val="left" w:pos="1142"/>
        </w:tabs>
        <w:spacing w:before="1"/>
        <w:ind w:firstLine="0"/>
        <w:jc w:val="both"/>
      </w:pPr>
      <w:r>
        <w:rPr>
          <w:u w:val="single"/>
        </w:rPr>
        <w:t>SERVIÇOS RELATIVOS A MANUTENÇÃO CORRETIVA</w:t>
      </w:r>
      <w:r>
        <w:rPr>
          <w:spacing w:val="-5"/>
          <w:u w:val="single"/>
        </w:rPr>
        <w:t xml:space="preserve"> </w:t>
      </w:r>
      <w:r>
        <w:rPr>
          <w:u w:val="single"/>
        </w:rPr>
        <w:t>PROGRAMADA</w:t>
      </w:r>
    </w:p>
    <w:p w:rsidR="002930C2" w:rsidRDefault="002930C2" w:rsidP="002930C2">
      <w:pPr>
        <w:pStyle w:val="Corpodetexto"/>
        <w:spacing w:before="10"/>
        <w:rPr>
          <w:sz w:val="13"/>
        </w:rPr>
      </w:pPr>
    </w:p>
    <w:p w:rsidR="002930C2" w:rsidRPr="001114FF" w:rsidRDefault="002930C2" w:rsidP="002930C2">
      <w:pPr>
        <w:pStyle w:val="Corpodetexto"/>
        <w:spacing w:before="93"/>
        <w:ind w:left="882" w:right="1477"/>
        <w:jc w:val="both"/>
      </w:pPr>
      <w:r>
        <w:t>Os valores dos serviços relativos a Manutenção Corretiva Programada, serão obtidos pela multiplicação das quantidades efetivamente realizadas pelos preços unitários propostos pela CONTRATADA</w:t>
      </w:r>
      <w:r w:rsidRPr="001114FF">
        <w:t>, no item III  da Planilha de Decomposição de</w:t>
      </w:r>
      <w:r w:rsidRPr="001114FF">
        <w:rPr>
          <w:spacing w:val="11"/>
        </w:rPr>
        <w:t xml:space="preserve"> </w:t>
      </w:r>
      <w:r w:rsidRPr="001114FF">
        <w:t>Preços</w:t>
      </w:r>
    </w:p>
    <w:p w:rsidR="002930C2" w:rsidRPr="001114FF" w:rsidRDefault="002930C2" w:rsidP="002930C2">
      <w:pPr>
        <w:pStyle w:val="PargrafodaLista"/>
        <w:numPr>
          <w:ilvl w:val="1"/>
          <w:numId w:val="10"/>
        </w:numPr>
        <w:tabs>
          <w:tab w:val="left" w:pos="1087"/>
        </w:tabs>
        <w:spacing w:before="4"/>
        <w:ind w:right="1479" w:firstLine="0"/>
        <w:jc w:val="both"/>
        <w:rPr>
          <w:sz w:val="11"/>
        </w:rPr>
      </w:pPr>
      <w:r w:rsidRPr="001114FF">
        <w:t>Anexo VIII), acrescidos do B.D.I proposto.</w:t>
      </w:r>
    </w:p>
    <w:p w:rsidR="002930C2" w:rsidRPr="001D2760" w:rsidRDefault="002930C2" w:rsidP="002930C2">
      <w:pPr>
        <w:pStyle w:val="Corpodetexto"/>
        <w:spacing w:before="93"/>
        <w:ind w:left="882" w:right="1477"/>
        <w:jc w:val="both"/>
      </w:pPr>
      <w:r w:rsidRPr="001D2760">
        <w:t xml:space="preserve">  </w:t>
      </w:r>
    </w:p>
    <w:p w:rsidR="002930C2" w:rsidRPr="00AB2367" w:rsidRDefault="002930C2" w:rsidP="002930C2">
      <w:pPr>
        <w:pStyle w:val="Corpodetexto"/>
        <w:ind w:left="882" w:right="1476"/>
        <w:jc w:val="both"/>
      </w:pPr>
      <w:r>
        <w:t>Os serviços executados e que não constem da Planilha de Decomposição de Preços, 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tiverem</w:t>
      </w:r>
      <w:r>
        <w:rPr>
          <w:spacing w:val="-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autorizada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FISCALIZAÇÃO,</w:t>
      </w:r>
      <w:r>
        <w:rPr>
          <w:spacing w:val="-9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remunerados</w:t>
      </w:r>
      <w:r>
        <w:rPr>
          <w:spacing w:val="-11"/>
        </w:rPr>
        <w:t xml:space="preserve"> </w:t>
      </w:r>
      <w:r>
        <w:t>pelos Preços Unitários constantes da TABELA DE PREÇOS da CPOS, data base : Julho/2019</w:t>
      </w:r>
      <w:r>
        <w:rPr>
          <w:spacing w:val="37"/>
        </w:rPr>
        <w:t xml:space="preserve"> </w:t>
      </w:r>
      <w:r>
        <w:t>acrescidos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B.D.I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item</w:t>
      </w:r>
      <w:r>
        <w:rPr>
          <w:spacing w:val="-15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Manutenção</w:t>
      </w:r>
      <w:r>
        <w:rPr>
          <w:spacing w:val="-12"/>
        </w:rPr>
        <w:t xml:space="preserve"> </w:t>
      </w:r>
      <w:r>
        <w:t>Corretiva Programada da Planilha de Decomposição de Preços - Anexo VIII.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jc w:val="both"/>
        <w:sectPr w:rsidR="002930C2">
          <w:headerReference w:type="default" r:id="rId14"/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5"/>
        <w:rPr>
          <w:sz w:val="19"/>
        </w:rPr>
      </w:pPr>
    </w:p>
    <w:p w:rsidR="002930C2" w:rsidRDefault="002930C2" w:rsidP="002930C2">
      <w:pPr>
        <w:pStyle w:val="Ttulo1"/>
        <w:numPr>
          <w:ilvl w:val="0"/>
          <w:numId w:val="8"/>
        </w:numPr>
        <w:tabs>
          <w:tab w:val="left" w:pos="1228"/>
        </w:tabs>
        <w:spacing w:before="94"/>
        <w:ind w:left="1227" w:hanging="345"/>
        <w:jc w:val="both"/>
      </w:pPr>
      <w:r>
        <w:t>RELATÓRIOS</w:t>
      </w:r>
    </w:p>
    <w:p w:rsidR="002930C2" w:rsidRDefault="002930C2" w:rsidP="002930C2">
      <w:pPr>
        <w:pStyle w:val="Corpodetexto"/>
        <w:rPr>
          <w:b/>
          <w:sz w:val="24"/>
        </w:rPr>
      </w:pPr>
    </w:p>
    <w:p w:rsidR="002930C2" w:rsidRDefault="002930C2" w:rsidP="002930C2">
      <w:pPr>
        <w:pStyle w:val="Corpodetexto"/>
        <w:spacing w:before="11"/>
        <w:rPr>
          <w:b/>
          <w:sz w:val="19"/>
        </w:rPr>
      </w:pPr>
    </w:p>
    <w:p w:rsidR="002930C2" w:rsidRDefault="002930C2" w:rsidP="002930C2">
      <w:pPr>
        <w:ind w:left="882"/>
        <w:jc w:val="both"/>
      </w:pPr>
      <w:r>
        <w:rPr>
          <w:b/>
        </w:rPr>
        <w:t>1) Livro de</w:t>
      </w:r>
      <w:r>
        <w:rPr>
          <w:b/>
          <w:spacing w:val="-6"/>
        </w:rPr>
        <w:t xml:space="preserve"> </w:t>
      </w:r>
      <w:r>
        <w:rPr>
          <w:b/>
        </w:rPr>
        <w:t>Ocorrências</w:t>
      </w:r>
      <w:r>
        <w:t>:</w:t>
      </w:r>
    </w:p>
    <w:p w:rsidR="002930C2" w:rsidRDefault="002930C2" w:rsidP="002930C2">
      <w:pPr>
        <w:pStyle w:val="Corpodetexto"/>
        <w:spacing w:before="1"/>
        <w:ind w:left="882" w:right="1479"/>
        <w:jc w:val="both"/>
      </w:pPr>
      <w:r>
        <w:t>A CONTRATADA deverá manter, com livre acesso à fiscalização, um Livro de Ocorrências</w:t>
      </w:r>
      <w:r>
        <w:rPr>
          <w:spacing w:val="-11"/>
        </w:rPr>
        <w:t xml:space="preserve"> </w:t>
      </w:r>
      <w:r>
        <w:t>onde</w:t>
      </w:r>
      <w:r>
        <w:rPr>
          <w:spacing w:val="-11"/>
        </w:rPr>
        <w:t xml:space="preserve"> </w:t>
      </w:r>
      <w:r>
        <w:t>deverão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registrados</w:t>
      </w:r>
      <w:r>
        <w:rPr>
          <w:spacing w:val="-13"/>
        </w:rPr>
        <w:t xml:space="preserve"> </w:t>
      </w:r>
      <w:r>
        <w:t>fatos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observações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relevâncias</w:t>
      </w:r>
      <w:r>
        <w:rPr>
          <w:spacing w:val="-8"/>
        </w:rPr>
        <w:t xml:space="preserve"> </w:t>
      </w:r>
      <w:r>
        <w:t>ocorridas durante as</w:t>
      </w:r>
      <w:r>
        <w:rPr>
          <w:spacing w:val="-5"/>
        </w:rPr>
        <w:t xml:space="preserve"> </w:t>
      </w:r>
      <w:r>
        <w:t>manutenções.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Corpodetexto"/>
        <w:ind w:left="882" w:right="1480"/>
        <w:jc w:val="both"/>
      </w:pP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comunicar</w:t>
      </w:r>
      <w:r>
        <w:rPr>
          <w:spacing w:val="-10"/>
        </w:rPr>
        <w:t xml:space="preserve"> </w:t>
      </w:r>
      <w:r>
        <w:t>imediatamente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existência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defeito</w:t>
      </w:r>
      <w:r>
        <w:rPr>
          <w:spacing w:val="-9"/>
        </w:rPr>
        <w:t xml:space="preserve"> </w:t>
      </w:r>
      <w:r>
        <w:t>em equipamentos/instalações que não possam ser eliminados (ou não estejam incluídos) pelos serviços contratados, indicando as prováveis causas do (s)</w:t>
      </w:r>
      <w:r>
        <w:rPr>
          <w:spacing w:val="-6"/>
        </w:rPr>
        <w:t xml:space="preserve"> </w:t>
      </w:r>
      <w:r>
        <w:t>defeito(s).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spacing w:before="1"/>
        <w:ind w:left="882" w:right="1476"/>
        <w:jc w:val="both"/>
      </w:pPr>
      <w:r>
        <w:t>O CONTRATANTE incumbir-se-á das verificações e reparos necessários, podendo ser executados pela CONTRATADA ou outra empresa.</w:t>
      </w:r>
    </w:p>
    <w:p w:rsidR="002930C2" w:rsidRDefault="002930C2" w:rsidP="002930C2">
      <w:pPr>
        <w:pStyle w:val="Corpodetexto"/>
        <w:rPr>
          <w:sz w:val="33"/>
        </w:rPr>
      </w:pPr>
    </w:p>
    <w:p w:rsidR="002930C2" w:rsidRDefault="002930C2" w:rsidP="002930C2">
      <w:pPr>
        <w:pStyle w:val="Corpodetexto"/>
        <w:ind w:left="882" w:right="1476"/>
        <w:jc w:val="both"/>
      </w:pPr>
      <w:r>
        <w:t>Caso o CONTRATANTE apresente no Livro de Ocorrências reclamação sobre imperfeição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executados,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atendê- la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horas.</w:t>
      </w:r>
      <w:r>
        <w:rPr>
          <w:spacing w:val="-10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contrário</w:t>
      </w:r>
      <w:r>
        <w:rPr>
          <w:spacing w:val="-12"/>
        </w:rPr>
        <w:t xml:space="preserve"> </w:t>
      </w:r>
      <w:r>
        <w:t>fica</w:t>
      </w:r>
      <w:r>
        <w:rPr>
          <w:spacing w:val="-11"/>
        </w:rPr>
        <w:t xml:space="preserve"> </w:t>
      </w:r>
      <w:r>
        <w:t>assegurado</w:t>
      </w:r>
      <w:r>
        <w:rPr>
          <w:spacing w:val="-7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CONTRATANTE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direito de ordenar a suspensão dos serviços, sem prejuízo da aplicação das penalidades previstas no presente Termo de Referência, edital e contrato.</w:t>
      </w:r>
    </w:p>
    <w:p w:rsidR="002930C2" w:rsidRDefault="002930C2" w:rsidP="002930C2">
      <w:pPr>
        <w:pStyle w:val="Corpodetexto"/>
        <w:spacing w:before="9"/>
        <w:rPr>
          <w:sz w:val="32"/>
        </w:rPr>
      </w:pPr>
    </w:p>
    <w:p w:rsidR="002930C2" w:rsidRDefault="002930C2" w:rsidP="002930C2">
      <w:pPr>
        <w:pStyle w:val="Ttulo1"/>
        <w:jc w:val="both"/>
        <w:rPr>
          <w:b w:val="0"/>
        </w:rPr>
      </w:pPr>
      <w:r>
        <w:t>Relatórios Mensais</w:t>
      </w:r>
      <w:r>
        <w:rPr>
          <w:b w:val="0"/>
        </w:rPr>
        <w:t>:</w:t>
      </w:r>
    </w:p>
    <w:p w:rsidR="002930C2" w:rsidRDefault="002930C2" w:rsidP="002930C2">
      <w:pPr>
        <w:pStyle w:val="Corpodetexto"/>
        <w:spacing w:before="129"/>
        <w:ind w:left="882" w:right="1478"/>
        <w:jc w:val="both"/>
      </w:pPr>
      <w:r>
        <w:t>Deverão ser apresentados relatórios mensais que contenham informações sobre os serviços executados, estudos, levantamentos, análise de ocorrências excepcionais e eventuais sugestões com vistas a maximizar a eficiência e confiabilidade dos</w:t>
      </w:r>
      <w:r>
        <w:rPr>
          <w:spacing w:val="-36"/>
        </w:rPr>
        <w:t xml:space="preserve"> </w:t>
      </w:r>
      <w:r>
        <w:t>sistemas, devendo, pelo menos, conter:</w:t>
      </w:r>
    </w:p>
    <w:p w:rsidR="002930C2" w:rsidRDefault="002930C2" w:rsidP="002930C2">
      <w:pPr>
        <w:pStyle w:val="PargrafodaLista"/>
        <w:numPr>
          <w:ilvl w:val="0"/>
          <w:numId w:val="6"/>
        </w:numPr>
        <w:tabs>
          <w:tab w:val="left" w:pos="1142"/>
        </w:tabs>
        <w:spacing w:line="251" w:lineRule="exact"/>
        <w:jc w:val="both"/>
      </w:pPr>
      <w:r>
        <w:t>Pontos e equipamentos tratados na manutenção</w:t>
      </w:r>
      <w:r>
        <w:rPr>
          <w:spacing w:val="-7"/>
        </w:rPr>
        <w:t xml:space="preserve"> </w:t>
      </w:r>
      <w:r>
        <w:t>preventiva;</w:t>
      </w:r>
    </w:p>
    <w:p w:rsidR="002930C2" w:rsidRDefault="002930C2" w:rsidP="002930C2">
      <w:pPr>
        <w:pStyle w:val="PargrafodaLista"/>
        <w:numPr>
          <w:ilvl w:val="0"/>
          <w:numId w:val="6"/>
        </w:numPr>
        <w:tabs>
          <w:tab w:val="left" w:pos="1142"/>
        </w:tabs>
        <w:spacing w:before="128"/>
        <w:jc w:val="both"/>
      </w:pPr>
      <w:r>
        <w:t>Pontos e equipamentos tratados na manutenção</w:t>
      </w:r>
      <w:r>
        <w:rPr>
          <w:spacing w:val="-5"/>
        </w:rPr>
        <w:t xml:space="preserve"> </w:t>
      </w:r>
      <w:r>
        <w:t>corretiva;</w:t>
      </w:r>
    </w:p>
    <w:p w:rsidR="002930C2" w:rsidRDefault="002930C2" w:rsidP="002930C2">
      <w:pPr>
        <w:pStyle w:val="PargrafodaLista"/>
        <w:numPr>
          <w:ilvl w:val="0"/>
          <w:numId w:val="6"/>
        </w:numPr>
        <w:tabs>
          <w:tab w:val="left" w:pos="1129"/>
        </w:tabs>
        <w:spacing w:before="126"/>
        <w:ind w:left="1128" w:hanging="246"/>
        <w:jc w:val="both"/>
      </w:pPr>
      <w:r>
        <w:t>Pequenos serviços</w:t>
      </w:r>
      <w:r>
        <w:rPr>
          <w:spacing w:val="-5"/>
        </w:rPr>
        <w:t xml:space="preserve"> </w:t>
      </w:r>
      <w:r>
        <w:t>realizados;</w:t>
      </w:r>
    </w:p>
    <w:p w:rsidR="002930C2" w:rsidRDefault="002930C2" w:rsidP="002930C2">
      <w:pPr>
        <w:pStyle w:val="PargrafodaLista"/>
        <w:numPr>
          <w:ilvl w:val="0"/>
          <w:numId w:val="6"/>
        </w:numPr>
        <w:tabs>
          <w:tab w:val="left" w:pos="1142"/>
        </w:tabs>
        <w:spacing w:before="127"/>
        <w:jc w:val="both"/>
      </w:pPr>
      <w:r>
        <w:t>Programação dos serviços para o próximo</w:t>
      </w:r>
      <w:r>
        <w:rPr>
          <w:spacing w:val="-2"/>
        </w:rPr>
        <w:t xml:space="preserve"> </w:t>
      </w:r>
      <w:r>
        <w:t>mês;</w:t>
      </w:r>
    </w:p>
    <w:p w:rsidR="002930C2" w:rsidRDefault="002930C2" w:rsidP="002930C2">
      <w:pPr>
        <w:pStyle w:val="Corpodetexto"/>
        <w:spacing w:before="126"/>
        <w:ind w:left="882" w:right="1483"/>
        <w:jc w:val="both"/>
      </w:pPr>
      <w:r>
        <w:t>Esses relatórios na verdade serão um resumo dos relatórios entregue diariamente à FISCALIZAÇÃO, nos termos do disposto no item V – sub – item 2.1 .</w:t>
      </w:r>
    </w:p>
    <w:p w:rsidR="002930C2" w:rsidRDefault="002930C2" w:rsidP="002930C2">
      <w:pPr>
        <w:pStyle w:val="Corpodetexto"/>
        <w:rPr>
          <w:sz w:val="33"/>
        </w:rPr>
      </w:pPr>
    </w:p>
    <w:p w:rsidR="002930C2" w:rsidRDefault="002930C2" w:rsidP="002930C2">
      <w:pPr>
        <w:pStyle w:val="Corpodetexto"/>
        <w:spacing w:before="1"/>
        <w:ind w:left="882" w:right="1479"/>
        <w:jc w:val="both"/>
      </w:pPr>
      <w:r>
        <w:t>Sempre que possível, deverá a CONTRATADA apresentar sugestões para redução de custos operacionais das instalações dos edifícios, ficando a cargo do CONTRATANTE assumi-los ou não.</w:t>
      </w:r>
    </w:p>
    <w:p w:rsidR="002930C2" w:rsidRDefault="002930C2" w:rsidP="002930C2">
      <w:pPr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pStyle w:val="Ttulo1"/>
        <w:numPr>
          <w:ilvl w:val="0"/>
          <w:numId w:val="8"/>
        </w:numPr>
        <w:tabs>
          <w:tab w:val="left" w:pos="1350"/>
        </w:tabs>
        <w:spacing w:line="480" w:lineRule="auto"/>
        <w:ind w:right="4653" w:firstLine="0"/>
      </w:pPr>
      <w:r>
        <w:t>PROCESSOS DE AVALIAÇÃO DOS</w:t>
      </w:r>
      <w:r>
        <w:rPr>
          <w:spacing w:val="-16"/>
        </w:rPr>
        <w:t xml:space="preserve"> </w:t>
      </w:r>
      <w:r>
        <w:t>SERVIÇOS REGRAS</w:t>
      </w:r>
      <w:r>
        <w:rPr>
          <w:spacing w:val="-1"/>
        </w:rPr>
        <w:t xml:space="preserve"> </w:t>
      </w:r>
      <w:r>
        <w:t>GERAIS</w:t>
      </w:r>
    </w:p>
    <w:p w:rsidR="002930C2" w:rsidRDefault="002930C2" w:rsidP="002930C2">
      <w:pPr>
        <w:pStyle w:val="Corpodetexto"/>
        <w:spacing w:before="1"/>
        <w:ind w:left="882" w:right="1456"/>
      </w:pPr>
      <w:r>
        <w:t>A</w:t>
      </w:r>
      <w:r>
        <w:rPr>
          <w:spacing w:val="-8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faz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 análise dos seguintes</w:t>
      </w:r>
      <w:r>
        <w:rPr>
          <w:spacing w:val="-3"/>
        </w:rPr>
        <w:t xml:space="preserve"> </w:t>
      </w:r>
      <w:r>
        <w:t>aspectos:</w:t>
      </w:r>
    </w:p>
    <w:p w:rsidR="002930C2" w:rsidRDefault="002930C2" w:rsidP="002930C2">
      <w:pPr>
        <w:pStyle w:val="PargrafodaLista"/>
        <w:numPr>
          <w:ilvl w:val="0"/>
          <w:numId w:val="5"/>
        </w:numPr>
        <w:tabs>
          <w:tab w:val="left" w:pos="1142"/>
        </w:tabs>
        <w:jc w:val="both"/>
      </w:pPr>
      <w:r>
        <w:t>Desempenho</w:t>
      </w:r>
      <w:r>
        <w:rPr>
          <w:spacing w:val="-1"/>
        </w:rPr>
        <w:t xml:space="preserve"> </w:t>
      </w:r>
      <w:r>
        <w:t>Profissional;</w:t>
      </w:r>
    </w:p>
    <w:p w:rsidR="002930C2" w:rsidRDefault="002930C2" w:rsidP="002930C2">
      <w:pPr>
        <w:pStyle w:val="PargrafodaLista"/>
        <w:numPr>
          <w:ilvl w:val="0"/>
          <w:numId w:val="5"/>
        </w:numPr>
        <w:tabs>
          <w:tab w:val="left" w:pos="1142"/>
        </w:tabs>
        <w:spacing w:before="2" w:line="253" w:lineRule="exact"/>
        <w:jc w:val="both"/>
      </w:pPr>
      <w:r>
        <w:t>Desempenho das</w:t>
      </w:r>
      <w:r>
        <w:rPr>
          <w:spacing w:val="-3"/>
        </w:rPr>
        <w:t xml:space="preserve"> </w:t>
      </w:r>
      <w:r>
        <w:t>Atividades;</w:t>
      </w:r>
    </w:p>
    <w:p w:rsidR="002930C2" w:rsidRDefault="002930C2" w:rsidP="002930C2">
      <w:pPr>
        <w:pStyle w:val="PargrafodaLista"/>
        <w:numPr>
          <w:ilvl w:val="0"/>
          <w:numId w:val="5"/>
        </w:numPr>
        <w:tabs>
          <w:tab w:val="left" w:pos="1127"/>
        </w:tabs>
        <w:ind w:left="1126" w:hanging="244"/>
        <w:jc w:val="both"/>
      </w:pPr>
      <w:r>
        <w:t>Gerenciamento.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Ttulo1"/>
        <w:jc w:val="both"/>
      </w:pPr>
      <w:r>
        <w:t>CRITÉRIOS</w:t>
      </w:r>
    </w:p>
    <w:p w:rsidR="002930C2" w:rsidRDefault="002930C2" w:rsidP="002930C2">
      <w:pPr>
        <w:pStyle w:val="Corpodetexto"/>
        <w:spacing w:before="1"/>
        <w:ind w:left="882"/>
        <w:jc w:val="both"/>
      </w:pPr>
      <w:r>
        <w:t>No formulário “Avaliação de Qualidade dos Serviços”, devem ser atribuídos os valores</w:t>
      </w:r>
    </w:p>
    <w:p w:rsidR="002930C2" w:rsidRDefault="002930C2" w:rsidP="002930C2">
      <w:pPr>
        <w:pStyle w:val="PargrafodaLista"/>
        <w:numPr>
          <w:ilvl w:val="0"/>
          <w:numId w:val="11"/>
        </w:numPr>
        <w:tabs>
          <w:tab w:val="left" w:pos="1122"/>
        </w:tabs>
        <w:spacing w:before="2"/>
        <w:ind w:right="1481" w:firstLine="0"/>
      </w:pPr>
      <w:r>
        <w:t>(três), 1(um) e 0 (zero) para cada item avaliado, correspondente aos conceitos “Realizado”, “Parcialmente Realizado” e “Não Realizado”,</w:t>
      </w:r>
      <w:r>
        <w:rPr>
          <w:spacing w:val="-10"/>
        </w:rPr>
        <w:t xml:space="preserve"> </w:t>
      </w:r>
      <w:r>
        <w:t>respectivamente.</w:t>
      </w:r>
    </w:p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Ttulo1"/>
        <w:ind w:right="1498"/>
      </w:pPr>
      <w:r>
        <w:t>CRITÉRIOS DA PONTUAÇÃO A SER UTILIZADA EM TODOS OS ITENS AVALIADOS:</w:t>
      </w:r>
    </w:p>
    <w:p w:rsidR="002930C2" w:rsidRDefault="002930C2" w:rsidP="002930C2">
      <w:pPr>
        <w:pStyle w:val="Corpodetexto"/>
        <w:spacing w:before="4" w:after="1"/>
        <w:rPr>
          <w:b/>
        </w:rPr>
      </w:pPr>
    </w:p>
    <w:tbl>
      <w:tblPr>
        <w:tblStyle w:val="TableNormal1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847"/>
        <w:gridCol w:w="2794"/>
      </w:tblGrid>
      <w:tr w:rsidR="002930C2" w:rsidTr="001D195D">
        <w:trPr>
          <w:trHeight w:val="254"/>
        </w:trPr>
        <w:tc>
          <w:tcPr>
            <w:tcW w:w="2463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Realizado</w:t>
            </w:r>
          </w:p>
        </w:tc>
        <w:tc>
          <w:tcPr>
            <w:tcW w:w="2847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Parcialmente Realizado</w:t>
            </w:r>
          </w:p>
        </w:tc>
        <w:tc>
          <w:tcPr>
            <w:tcW w:w="2794" w:type="dxa"/>
          </w:tcPr>
          <w:p w:rsidR="002930C2" w:rsidRDefault="002930C2" w:rsidP="001D195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Não Realizado</w:t>
            </w:r>
          </w:p>
        </w:tc>
      </w:tr>
      <w:tr w:rsidR="002930C2" w:rsidTr="001D195D">
        <w:trPr>
          <w:trHeight w:val="251"/>
        </w:trPr>
        <w:tc>
          <w:tcPr>
            <w:tcW w:w="2463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03 (três) pontos</w:t>
            </w:r>
          </w:p>
        </w:tc>
        <w:tc>
          <w:tcPr>
            <w:tcW w:w="2847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01(um) ponto</w:t>
            </w:r>
          </w:p>
        </w:tc>
        <w:tc>
          <w:tcPr>
            <w:tcW w:w="2794" w:type="dxa"/>
          </w:tcPr>
          <w:p w:rsidR="002930C2" w:rsidRDefault="002930C2" w:rsidP="001D195D">
            <w:pPr>
              <w:pStyle w:val="TableParagraph"/>
              <w:spacing w:line="232" w:lineRule="exact"/>
              <w:ind w:left="105"/>
            </w:pPr>
            <w:r>
              <w:t>0 (zero) pontos</w:t>
            </w:r>
          </w:p>
        </w:tc>
      </w:tr>
    </w:tbl>
    <w:p w:rsidR="002930C2" w:rsidRDefault="002930C2" w:rsidP="002930C2">
      <w:pPr>
        <w:pStyle w:val="Corpodetexto"/>
        <w:spacing w:before="8"/>
        <w:rPr>
          <w:b/>
          <w:sz w:val="21"/>
        </w:rPr>
      </w:pPr>
    </w:p>
    <w:p w:rsidR="002930C2" w:rsidRDefault="002930C2" w:rsidP="002930C2">
      <w:pPr>
        <w:ind w:left="882"/>
        <w:rPr>
          <w:b/>
        </w:rPr>
      </w:pPr>
      <w:r>
        <w:rPr>
          <w:b/>
        </w:rPr>
        <w:t>CONDIÇÕES COMPLEMENTARES</w:t>
      </w:r>
    </w:p>
    <w:p w:rsidR="002930C2" w:rsidRDefault="002930C2" w:rsidP="002930C2">
      <w:pPr>
        <w:pStyle w:val="Corpodetexto"/>
        <w:spacing w:before="2"/>
        <w:ind w:left="882"/>
      </w:pPr>
      <w:r>
        <w:t>Na impossibilidade de se avaliar determinado item, esse será desconsiderado.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9"/>
        <w:jc w:val="both"/>
      </w:pPr>
      <w:r>
        <w:t>Quando atribuídas notas 1 (um) e 0 (zero), a Unidade responsável deverá realizar reunião com a Contratada, até 10 (dez) dias após a medição do período, visando proporcionar ciência quanto ao desempenho dos trabalhos realizados naquele período de medição e avaliação.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9"/>
        <w:jc w:val="both"/>
      </w:pPr>
      <w:r>
        <w:t>Sempre que a Contratada solicitar prazo visando o atendimento de determinado item, esta solicitação deve ser formalizada, objetivando a análise do pedido pelo gestor do contrato. Nesse período, esse item não deve ser analisado.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Ttulo1"/>
        <w:spacing w:before="1"/>
        <w:jc w:val="both"/>
      </w:pPr>
      <w:r>
        <w:t>COMPOSIÇÃO DOS MÓDULOS</w:t>
      </w:r>
    </w:p>
    <w:p w:rsidR="002930C2" w:rsidRDefault="002930C2" w:rsidP="002930C2">
      <w:pPr>
        <w:pStyle w:val="Corpodetexto"/>
        <w:spacing w:before="2"/>
        <w:rPr>
          <w:b/>
        </w:rPr>
      </w:pPr>
    </w:p>
    <w:p w:rsidR="002930C2" w:rsidRDefault="002930C2" w:rsidP="002930C2">
      <w:pPr>
        <w:pStyle w:val="Corpodetexto"/>
        <w:spacing w:after="2"/>
        <w:ind w:left="882"/>
        <w:jc w:val="both"/>
      </w:pPr>
      <w:r>
        <w:t>Desempenho Profissional:</w:t>
      </w:r>
    </w:p>
    <w:tbl>
      <w:tblPr>
        <w:tblStyle w:val="TableNormal1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2940"/>
      </w:tblGrid>
      <w:tr w:rsidR="002930C2" w:rsidTr="001D195D">
        <w:trPr>
          <w:trHeight w:val="254"/>
        </w:trPr>
        <w:tc>
          <w:tcPr>
            <w:tcW w:w="5163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2940" w:type="dxa"/>
          </w:tcPr>
          <w:p w:rsidR="002930C2" w:rsidRDefault="002930C2" w:rsidP="001D195D">
            <w:pPr>
              <w:pStyle w:val="TableParagraph"/>
              <w:spacing w:line="234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Percentual de ponderação</w:t>
            </w:r>
          </w:p>
        </w:tc>
      </w:tr>
      <w:tr w:rsidR="002930C2" w:rsidTr="001D195D">
        <w:trPr>
          <w:trHeight w:val="251"/>
        </w:trPr>
        <w:tc>
          <w:tcPr>
            <w:tcW w:w="5163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Cumprimento das Atividades</w:t>
            </w:r>
          </w:p>
        </w:tc>
        <w:tc>
          <w:tcPr>
            <w:tcW w:w="2940" w:type="dxa"/>
          </w:tcPr>
          <w:p w:rsidR="002930C2" w:rsidRDefault="002930C2" w:rsidP="001D195D">
            <w:pPr>
              <w:pStyle w:val="TableParagraph"/>
              <w:spacing w:line="232" w:lineRule="exact"/>
              <w:ind w:left="108"/>
            </w:pPr>
            <w:r>
              <w:t>25%</w:t>
            </w:r>
          </w:p>
        </w:tc>
      </w:tr>
      <w:tr w:rsidR="002930C2" w:rsidTr="001D195D">
        <w:trPr>
          <w:trHeight w:val="254"/>
        </w:trPr>
        <w:tc>
          <w:tcPr>
            <w:tcW w:w="5163" w:type="dxa"/>
          </w:tcPr>
          <w:p w:rsidR="002930C2" w:rsidRPr="002930C2" w:rsidRDefault="002930C2" w:rsidP="001D195D">
            <w:pPr>
              <w:pStyle w:val="TableParagraph"/>
              <w:spacing w:line="234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Cobertura da mão-de-obra Horários Determinados</w:t>
            </w:r>
          </w:p>
        </w:tc>
        <w:tc>
          <w:tcPr>
            <w:tcW w:w="2940" w:type="dxa"/>
          </w:tcPr>
          <w:p w:rsidR="002930C2" w:rsidRDefault="002930C2" w:rsidP="001D195D">
            <w:pPr>
              <w:pStyle w:val="TableParagraph"/>
              <w:spacing w:line="234" w:lineRule="exact"/>
              <w:ind w:left="108"/>
            </w:pPr>
            <w:r>
              <w:t>30%</w:t>
            </w:r>
          </w:p>
        </w:tc>
      </w:tr>
      <w:tr w:rsidR="002930C2" w:rsidTr="001D195D">
        <w:trPr>
          <w:trHeight w:val="251"/>
        </w:trPr>
        <w:tc>
          <w:tcPr>
            <w:tcW w:w="5163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Qualificação/ Atendimento as ocorrências / Postura</w:t>
            </w:r>
          </w:p>
        </w:tc>
        <w:tc>
          <w:tcPr>
            <w:tcW w:w="2940" w:type="dxa"/>
          </w:tcPr>
          <w:p w:rsidR="002930C2" w:rsidRDefault="002930C2" w:rsidP="001D195D">
            <w:pPr>
              <w:pStyle w:val="TableParagraph"/>
              <w:spacing w:line="232" w:lineRule="exact"/>
              <w:ind w:left="108"/>
            </w:pPr>
            <w:r>
              <w:t>30%</w:t>
            </w:r>
          </w:p>
        </w:tc>
      </w:tr>
      <w:tr w:rsidR="002930C2" w:rsidTr="001D195D">
        <w:trPr>
          <w:trHeight w:val="254"/>
        </w:trPr>
        <w:tc>
          <w:tcPr>
            <w:tcW w:w="5163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Uniformes e Identificação</w:t>
            </w:r>
          </w:p>
        </w:tc>
        <w:tc>
          <w:tcPr>
            <w:tcW w:w="2940" w:type="dxa"/>
          </w:tcPr>
          <w:p w:rsidR="002930C2" w:rsidRDefault="002930C2" w:rsidP="001D195D">
            <w:pPr>
              <w:pStyle w:val="TableParagraph"/>
              <w:spacing w:line="234" w:lineRule="exact"/>
              <w:ind w:left="108"/>
            </w:pPr>
            <w:r>
              <w:t>15%</w:t>
            </w:r>
          </w:p>
        </w:tc>
      </w:tr>
      <w:tr w:rsidR="002930C2" w:rsidTr="001D195D">
        <w:trPr>
          <w:trHeight w:val="253"/>
        </w:trPr>
        <w:tc>
          <w:tcPr>
            <w:tcW w:w="5163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0" w:type="dxa"/>
          </w:tcPr>
          <w:p w:rsidR="002930C2" w:rsidRDefault="002930C2" w:rsidP="001D195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Corpodetexto"/>
        <w:ind w:left="882"/>
        <w:jc w:val="both"/>
      </w:pPr>
      <w:r>
        <w:t>Desempenho das Atividades:</w:t>
      </w:r>
    </w:p>
    <w:tbl>
      <w:tblPr>
        <w:tblStyle w:val="TableNormal1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2938"/>
      </w:tblGrid>
      <w:tr w:rsidR="002930C2" w:rsidTr="001D195D">
        <w:trPr>
          <w:trHeight w:val="253"/>
        </w:trPr>
        <w:tc>
          <w:tcPr>
            <w:tcW w:w="5166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2938" w:type="dxa"/>
          </w:tcPr>
          <w:p w:rsidR="002930C2" w:rsidRDefault="002930C2" w:rsidP="001D195D">
            <w:pPr>
              <w:pStyle w:val="TableParagraph"/>
              <w:spacing w:line="23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Percentual de ponderação</w:t>
            </w:r>
          </w:p>
        </w:tc>
      </w:tr>
      <w:tr w:rsidR="002930C2" w:rsidTr="001D195D">
        <w:trPr>
          <w:trHeight w:val="254"/>
        </w:trPr>
        <w:tc>
          <w:tcPr>
            <w:tcW w:w="5166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Especificação Técnica dos Serviços</w:t>
            </w:r>
          </w:p>
        </w:tc>
        <w:tc>
          <w:tcPr>
            <w:tcW w:w="2938" w:type="dxa"/>
          </w:tcPr>
          <w:p w:rsidR="002930C2" w:rsidRDefault="002930C2" w:rsidP="001D195D">
            <w:pPr>
              <w:pStyle w:val="TableParagraph"/>
              <w:spacing w:line="234" w:lineRule="exact"/>
              <w:ind w:left="105"/>
            </w:pPr>
            <w:r>
              <w:t>40%</w:t>
            </w:r>
          </w:p>
        </w:tc>
      </w:tr>
      <w:tr w:rsidR="002930C2" w:rsidTr="001D195D">
        <w:trPr>
          <w:trHeight w:val="251"/>
        </w:trPr>
        <w:tc>
          <w:tcPr>
            <w:tcW w:w="5166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Atendimento às Ocorrências</w:t>
            </w:r>
          </w:p>
        </w:tc>
        <w:tc>
          <w:tcPr>
            <w:tcW w:w="2938" w:type="dxa"/>
          </w:tcPr>
          <w:p w:rsidR="002930C2" w:rsidRDefault="002930C2" w:rsidP="001D195D">
            <w:pPr>
              <w:pStyle w:val="TableParagraph"/>
              <w:spacing w:line="232" w:lineRule="exact"/>
              <w:ind w:left="105"/>
            </w:pPr>
            <w:r>
              <w:t>40%</w:t>
            </w:r>
          </w:p>
        </w:tc>
      </w:tr>
      <w:tr w:rsidR="002930C2" w:rsidTr="001D195D">
        <w:trPr>
          <w:trHeight w:val="254"/>
        </w:trPr>
        <w:tc>
          <w:tcPr>
            <w:tcW w:w="5166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Equipamentos e Acessórios</w:t>
            </w:r>
          </w:p>
        </w:tc>
        <w:tc>
          <w:tcPr>
            <w:tcW w:w="2938" w:type="dxa"/>
          </w:tcPr>
          <w:p w:rsidR="002930C2" w:rsidRDefault="002930C2" w:rsidP="001D195D">
            <w:pPr>
              <w:pStyle w:val="TableParagraph"/>
              <w:spacing w:line="234" w:lineRule="exact"/>
              <w:ind w:left="105"/>
            </w:pPr>
            <w:r>
              <w:t>20%</w:t>
            </w:r>
          </w:p>
        </w:tc>
      </w:tr>
      <w:tr w:rsidR="002930C2" w:rsidTr="001D195D">
        <w:trPr>
          <w:trHeight w:val="251"/>
        </w:trPr>
        <w:tc>
          <w:tcPr>
            <w:tcW w:w="5166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38" w:type="dxa"/>
          </w:tcPr>
          <w:p w:rsidR="002930C2" w:rsidRDefault="002930C2" w:rsidP="001D195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2930C2" w:rsidRDefault="002930C2" w:rsidP="002930C2">
      <w:pPr>
        <w:spacing w:line="232" w:lineRule="exact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spacing w:before="8"/>
        <w:rPr>
          <w:sz w:val="15"/>
        </w:rPr>
      </w:pPr>
    </w:p>
    <w:p w:rsidR="002930C2" w:rsidRDefault="002930C2" w:rsidP="002930C2">
      <w:pPr>
        <w:pStyle w:val="Corpodetexto"/>
        <w:spacing w:before="93"/>
        <w:ind w:left="882"/>
      </w:pPr>
      <w:r>
        <w:t>Gerenciamento:</w:t>
      </w:r>
    </w:p>
    <w:tbl>
      <w:tblPr>
        <w:tblStyle w:val="TableNormal1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2936"/>
      </w:tblGrid>
      <w:tr w:rsidR="002930C2" w:rsidTr="001D195D">
        <w:trPr>
          <w:trHeight w:val="505"/>
        </w:trPr>
        <w:tc>
          <w:tcPr>
            <w:tcW w:w="5168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2936" w:type="dxa"/>
          </w:tcPr>
          <w:p w:rsidR="002930C2" w:rsidRDefault="002930C2" w:rsidP="001D195D">
            <w:pPr>
              <w:pStyle w:val="TableParagraph"/>
              <w:tabs>
                <w:tab w:val="left" w:pos="2572"/>
              </w:tabs>
              <w:spacing w:line="254" w:lineRule="exact"/>
              <w:ind w:left="108" w:right="93"/>
              <w:rPr>
                <w:b/>
                <w:i/>
              </w:rPr>
            </w:pPr>
            <w:r>
              <w:rPr>
                <w:b/>
                <w:i/>
              </w:rPr>
              <w:t>Percentual</w:t>
            </w:r>
            <w:r>
              <w:rPr>
                <w:b/>
                <w:i/>
              </w:rPr>
              <w:tab/>
              <w:t>de ponderação</w:t>
            </w:r>
          </w:p>
        </w:tc>
      </w:tr>
      <w:tr w:rsidR="002930C2" w:rsidTr="001D195D">
        <w:trPr>
          <w:trHeight w:val="252"/>
        </w:trPr>
        <w:tc>
          <w:tcPr>
            <w:tcW w:w="5168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Periodicidade da Fiscalização</w:t>
            </w:r>
          </w:p>
        </w:tc>
        <w:tc>
          <w:tcPr>
            <w:tcW w:w="2936" w:type="dxa"/>
          </w:tcPr>
          <w:p w:rsidR="002930C2" w:rsidRDefault="002930C2" w:rsidP="001D195D">
            <w:pPr>
              <w:pStyle w:val="TableParagraph"/>
              <w:spacing w:line="232" w:lineRule="exact"/>
              <w:ind w:left="108"/>
            </w:pPr>
            <w:r>
              <w:t>20%</w:t>
            </w:r>
          </w:p>
        </w:tc>
      </w:tr>
      <w:tr w:rsidR="002930C2" w:rsidTr="001D195D">
        <w:trPr>
          <w:trHeight w:val="251"/>
        </w:trPr>
        <w:tc>
          <w:tcPr>
            <w:tcW w:w="5168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Gerenciamento das Atividades Operacionais</w:t>
            </w:r>
          </w:p>
        </w:tc>
        <w:tc>
          <w:tcPr>
            <w:tcW w:w="2936" w:type="dxa"/>
          </w:tcPr>
          <w:p w:rsidR="002930C2" w:rsidRDefault="002930C2" w:rsidP="001D195D">
            <w:pPr>
              <w:pStyle w:val="TableParagraph"/>
              <w:spacing w:line="232" w:lineRule="exact"/>
              <w:ind w:left="108"/>
            </w:pPr>
            <w:r>
              <w:t>30%</w:t>
            </w:r>
          </w:p>
        </w:tc>
      </w:tr>
      <w:tr w:rsidR="002930C2" w:rsidTr="001D195D">
        <w:trPr>
          <w:trHeight w:val="254"/>
        </w:trPr>
        <w:tc>
          <w:tcPr>
            <w:tcW w:w="5168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Atendimento às Solicitações</w:t>
            </w:r>
          </w:p>
        </w:tc>
        <w:tc>
          <w:tcPr>
            <w:tcW w:w="2936" w:type="dxa"/>
          </w:tcPr>
          <w:p w:rsidR="002930C2" w:rsidRDefault="002930C2" w:rsidP="001D195D">
            <w:pPr>
              <w:pStyle w:val="TableParagraph"/>
              <w:spacing w:line="234" w:lineRule="exact"/>
              <w:ind w:left="108"/>
            </w:pPr>
            <w:r>
              <w:t>25%</w:t>
            </w:r>
          </w:p>
        </w:tc>
      </w:tr>
      <w:tr w:rsidR="002930C2" w:rsidTr="001D195D">
        <w:trPr>
          <w:trHeight w:val="251"/>
        </w:trPr>
        <w:tc>
          <w:tcPr>
            <w:tcW w:w="5168" w:type="dxa"/>
          </w:tcPr>
          <w:p w:rsidR="002930C2" w:rsidRPr="002930C2" w:rsidRDefault="002930C2" w:rsidP="001D195D">
            <w:pPr>
              <w:pStyle w:val="TableParagraph"/>
              <w:spacing w:line="232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Salários, Benefícios e Obrigações Trabalhistas</w:t>
            </w:r>
          </w:p>
        </w:tc>
        <w:tc>
          <w:tcPr>
            <w:tcW w:w="2936" w:type="dxa"/>
          </w:tcPr>
          <w:p w:rsidR="002930C2" w:rsidRDefault="002930C2" w:rsidP="001D195D">
            <w:pPr>
              <w:pStyle w:val="TableParagraph"/>
              <w:spacing w:line="232" w:lineRule="exact"/>
              <w:ind w:left="108"/>
            </w:pPr>
            <w:r>
              <w:t>25%</w:t>
            </w:r>
          </w:p>
        </w:tc>
      </w:tr>
      <w:tr w:rsidR="002930C2" w:rsidTr="001D195D">
        <w:trPr>
          <w:trHeight w:val="254"/>
        </w:trPr>
        <w:tc>
          <w:tcPr>
            <w:tcW w:w="5168" w:type="dxa"/>
          </w:tcPr>
          <w:p w:rsidR="002930C2" w:rsidRDefault="002930C2" w:rsidP="001D195D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36" w:type="dxa"/>
          </w:tcPr>
          <w:p w:rsidR="002930C2" w:rsidRDefault="002930C2" w:rsidP="001D195D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Ttulo1"/>
        <w:spacing w:line="252" w:lineRule="exact"/>
      </w:pPr>
      <w:r>
        <w:t>PENALIDADES</w:t>
      </w:r>
    </w:p>
    <w:p w:rsidR="002930C2" w:rsidRDefault="002930C2" w:rsidP="002930C2">
      <w:pPr>
        <w:pStyle w:val="Corpodetexto"/>
        <w:ind w:left="882" w:right="1475"/>
        <w:jc w:val="both"/>
      </w:pPr>
      <w:r>
        <w:rPr>
          <w:b/>
        </w:rPr>
        <w:t>Advertência</w:t>
      </w:r>
      <w:r>
        <w:t>: na ocorrência de notas 0 (zero) ou 1 (um) por 2 (duas) avaliações subsequentes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(três)</w:t>
      </w:r>
      <w:r>
        <w:rPr>
          <w:spacing w:val="-7"/>
        </w:rPr>
        <w:t xml:space="preserve"> </w:t>
      </w:r>
      <w:r>
        <w:t>alternadas,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(doze)</w:t>
      </w:r>
      <w:r>
        <w:rPr>
          <w:spacing w:val="-7"/>
        </w:rPr>
        <w:t xml:space="preserve"> </w:t>
      </w:r>
      <w:r>
        <w:t>meses,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dos aspectos, a Contratada poderá sofrer advertência por escrito, após considerações do gestor do contrato e juntadas cópias das avaliações realizadas no</w:t>
      </w:r>
      <w:r>
        <w:rPr>
          <w:spacing w:val="-11"/>
        </w:rPr>
        <w:t xml:space="preserve"> </w:t>
      </w:r>
      <w:r>
        <w:t>período.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75"/>
        <w:jc w:val="both"/>
      </w:pPr>
      <w:r>
        <w:rPr>
          <w:b/>
        </w:rPr>
        <w:t>Multa</w:t>
      </w:r>
      <w:r>
        <w:t>: na ocorrência de notas 0 (zero) ou 1 (um) por 3 (três) avaliações subseqüentes ou 4(quatro) alternadas, no período de 12 (doze) meses, em quaisquer dos aspectos,</w:t>
      </w:r>
      <w:r>
        <w:rPr>
          <w:spacing w:val="-40"/>
        </w:rPr>
        <w:t xml:space="preserve"> </w:t>
      </w:r>
      <w:r>
        <w:t>a Contratada poderá sofrer multa, segundo cláusula específica do Termo de Contrato, após considerações do Gestor do</w:t>
      </w:r>
      <w:r>
        <w:rPr>
          <w:spacing w:val="-6"/>
        </w:rPr>
        <w:t xml:space="preserve"> </w:t>
      </w:r>
      <w:r>
        <w:t>Contrato.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spacing w:line="244" w:lineRule="auto"/>
        <w:ind w:left="882" w:right="1480"/>
        <w:jc w:val="both"/>
      </w:pPr>
      <w:r>
        <w:rPr>
          <w:b/>
        </w:rPr>
        <w:t xml:space="preserve">Sanções: </w:t>
      </w:r>
      <w:r>
        <w:t>aplicar a penalidade, se for o caso, em conformidade com a Resolução SE-33/2003, CC. 52/05, Lei 8.666/1993, e demais legislações que regulamentem a matéria e que sejam aplicáveis ao caso.</w:t>
      </w:r>
    </w:p>
    <w:p w:rsidR="002930C2" w:rsidRDefault="002930C2" w:rsidP="002930C2">
      <w:pPr>
        <w:pStyle w:val="Corpodetexto"/>
        <w:spacing w:before="1"/>
        <w:rPr>
          <w:sz w:val="21"/>
        </w:rPr>
      </w:pPr>
    </w:p>
    <w:p w:rsidR="002930C2" w:rsidRDefault="002930C2" w:rsidP="002930C2">
      <w:pPr>
        <w:pStyle w:val="Ttulo1"/>
      </w:pPr>
      <w:r>
        <w:t>RESPONSABILIDADES</w:t>
      </w:r>
    </w:p>
    <w:p w:rsidR="002930C2" w:rsidRDefault="002930C2" w:rsidP="002930C2">
      <w:pPr>
        <w:spacing w:before="1"/>
        <w:ind w:left="882"/>
        <w:rPr>
          <w:b/>
        </w:rPr>
      </w:pPr>
      <w:r>
        <w:rPr>
          <w:b/>
        </w:rPr>
        <w:t>Equipe de Fiscalização:</w:t>
      </w:r>
    </w:p>
    <w:p w:rsidR="002930C2" w:rsidRDefault="002930C2" w:rsidP="002930C2">
      <w:pPr>
        <w:pStyle w:val="Corpodetexto"/>
        <w:spacing w:before="2"/>
        <w:ind w:left="882" w:right="1479"/>
        <w:jc w:val="both"/>
      </w:pPr>
      <w:r>
        <w:t>Responsável pela Avaliação da Contratada utilizando-se o Formulário de Avaliação de Qualidade dos Serviços e encaminhamento de toda documentação ao Gestor do Contrato</w:t>
      </w:r>
      <w:r>
        <w:rPr>
          <w:spacing w:val="-11"/>
        </w:rPr>
        <w:t xml:space="preserve"> </w:t>
      </w:r>
      <w:r>
        <w:t>juntamente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justificativas,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itens</w:t>
      </w:r>
      <w:r>
        <w:rPr>
          <w:spacing w:val="-8"/>
        </w:rPr>
        <w:t xml:space="preserve"> </w:t>
      </w:r>
      <w:r>
        <w:t>avaliados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notas</w:t>
      </w:r>
      <w:r>
        <w:rPr>
          <w:spacing w:val="-9"/>
        </w:rPr>
        <w:t xml:space="preserve"> </w:t>
      </w:r>
      <w:r>
        <w:t>0</w:t>
      </w:r>
      <w:r>
        <w:rPr>
          <w:spacing w:val="-8"/>
        </w:rPr>
        <w:t xml:space="preserve"> </w:t>
      </w:r>
      <w:r>
        <w:t>(zero)</w:t>
      </w:r>
      <w:r>
        <w:rPr>
          <w:spacing w:val="-8"/>
        </w:rPr>
        <w:t xml:space="preserve"> </w:t>
      </w:r>
      <w:r>
        <w:t>ou 1</w:t>
      </w:r>
      <w:r>
        <w:rPr>
          <w:spacing w:val="-1"/>
        </w:rPr>
        <w:t xml:space="preserve"> </w:t>
      </w:r>
      <w:r>
        <w:t>(um).</w:t>
      </w:r>
    </w:p>
    <w:p w:rsidR="002930C2" w:rsidRDefault="002930C2" w:rsidP="002930C2">
      <w:pPr>
        <w:pStyle w:val="Corpodetexto"/>
        <w:spacing w:before="9"/>
        <w:rPr>
          <w:sz w:val="21"/>
        </w:rPr>
      </w:pPr>
    </w:p>
    <w:p w:rsidR="002930C2" w:rsidRDefault="002930C2" w:rsidP="002930C2">
      <w:pPr>
        <w:pStyle w:val="Ttulo1"/>
      </w:pPr>
      <w:r>
        <w:t>Gestor do Contrato:</w:t>
      </w:r>
    </w:p>
    <w:p w:rsidR="002930C2" w:rsidRDefault="002930C2" w:rsidP="002930C2">
      <w:pPr>
        <w:pStyle w:val="Corpodetexto"/>
        <w:spacing w:before="4"/>
        <w:ind w:left="882" w:right="1479"/>
        <w:jc w:val="both"/>
      </w:pPr>
      <w:r>
        <w:t>Responsável pela consolidação das avaliações recebidas e pelo encaminhamento das consolidações e do relatório das instalações à Contratada;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80"/>
        <w:jc w:val="both"/>
      </w:pPr>
      <w:r>
        <w:t>Responsável pela aplicação de advertência à Contratada e encaminhamento de conhecimento à autoridade competente;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79"/>
        <w:jc w:val="both"/>
      </w:pPr>
      <w:r>
        <w:t>Responsável pela solicitação de aplicação das penalidades cabíveis, garantindo a defesa prévia à Contratada;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75"/>
        <w:jc w:val="both"/>
      </w:pPr>
      <w:r>
        <w:t>Responsável pela emissão da Avaliação de Desempenho do Fornecedor – Parcial ou Final.</w:t>
      </w:r>
    </w:p>
    <w:p w:rsidR="002930C2" w:rsidRDefault="002930C2" w:rsidP="002930C2">
      <w:pPr>
        <w:pStyle w:val="Corpodetexto"/>
        <w:spacing w:before="8"/>
        <w:rPr>
          <w:sz w:val="21"/>
        </w:rPr>
      </w:pPr>
    </w:p>
    <w:p w:rsidR="002930C2" w:rsidRDefault="002930C2" w:rsidP="002930C2">
      <w:pPr>
        <w:pStyle w:val="Ttulo1"/>
        <w:spacing w:before="1"/>
      </w:pPr>
      <w:r>
        <w:t>DESCRIÇÃO DO PROCESSO</w:t>
      </w:r>
    </w:p>
    <w:p w:rsidR="002930C2" w:rsidRDefault="002930C2" w:rsidP="002930C2">
      <w:pPr>
        <w:pStyle w:val="Corpodetexto"/>
        <w:spacing w:before="3"/>
        <w:ind w:left="882" w:right="1479"/>
        <w:jc w:val="both"/>
      </w:pPr>
      <w:r>
        <w:t>Cabe a cada Unidade, por meio da equipe responsável pela fiscalização do contrato e com base no Formulário de Avaliação de Qualidade dos Serviços, efetuar o acompanhamento diário do serviço prestado, registrando e arquivando as informações de forma a embasar a avaliação mensal da Contratada.</w:t>
      </w:r>
    </w:p>
    <w:p w:rsidR="002930C2" w:rsidRDefault="002930C2" w:rsidP="002930C2">
      <w:pPr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spacing w:before="8"/>
        <w:rPr>
          <w:sz w:val="11"/>
        </w:rPr>
      </w:pPr>
    </w:p>
    <w:p w:rsidR="002930C2" w:rsidRDefault="002930C2" w:rsidP="002930C2">
      <w:pPr>
        <w:pStyle w:val="Corpodetexto"/>
        <w:spacing w:before="93"/>
        <w:ind w:left="882" w:right="1475"/>
        <w:jc w:val="both"/>
      </w:pPr>
      <w:r>
        <w:t>No final do mês de apuração, a equipe responsável pela fiscalização do contrato deve encaminhar,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fechamento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medições,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Formulários</w:t>
      </w:r>
      <w:r>
        <w:rPr>
          <w:spacing w:val="-5"/>
        </w:rPr>
        <w:t xml:space="preserve"> </w:t>
      </w:r>
      <w:r>
        <w:t>de Avaliação de Qualidade dos Serviços gerados no período, acompanhado das justificativas para os itens que receberam notas 0 (zero) ou 1 (um) para o Gestor do Contrato.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Corpodetexto"/>
        <w:spacing w:before="1"/>
        <w:ind w:left="882" w:right="1476"/>
        <w:jc w:val="both"/>
      </w:pPr>
      <w:r>
        <w:t>Cabe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Unidade,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respectivo</w:t>
      </w:r>
      <w:r>
        <w:rPr>
          <w:spacing w:val="-9"/>
        </w:rPr>
        <w:t xml:space="preserve"> </w:t>
      </w:r>
      <w:r>
        <w:t>Gestor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mensalmente,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 base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Formulários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Qualidade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gerados</w:t>
      </w:r>
      <w:r>
        <w:rPr>
          <w:spacing w:val="-12"/>
        </w:rPr>
        <w:t xml:space="preserve"> </w:t>
      </w:r>
      <w:r>
        <w:t>durante este período, consolidar a avaliação de desempenho da Contratada frente ao contrato firmado e encaminhar 1 (uma) via para a</w:t>
      </w:r>
      <w:r>
        <w:rPr>
          <w:spacing w:val="-9"/>
        </w:rPr>
        <w:t xml:space="preserve"> </w:t>
      </w:r>
      <w:r>
        <w:t>Contratada.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9"/>
        <w:jc w:val="both"/>
      </w:pPr>
      <w:r>
        <w:t>De posse dessa avaliação, o Gestor do Contrato deve aplicar na medição seguinte as penalidades cabíveis previstas neste procedimento, garantindo a defesa prévia à Contratada.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 w:right="1498"/>
      </w:pPr>
      <w:r>
        <w:t>Cabe ao Gestor do Contrato encaminhar mensalmente à Contratada, no fechamento das medições, Quadro Resumo demonstrando, de forma acumulada e mês a mês, a performance global da Contratada em relação aos conceitos alcançados pela mesma. Cabe ao Gestor do Contrato emitir, mensalmente e quando solicitada, a Avaliação de Desempenho do Fornecedor Parcial ou Final, consultando o Quadro Resumo e conceituando a Contratada como segue: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ind w:left="882" w:right="1477"/>
        <w:jc w:val="both"/>
      </w:pPr>
      <w:r>
        <w:rPr>
          <w:b/>
        </w:rPr>
        <w:t>Conceito Geral Bom e Desempenho Recomendado</w:t>
      </w:r>
      <w:r>
        <w:t>: quando a Contratada obtiver nota final superior a 6,75 (seis e setenta e cinco) e ausência de penalidades previstas no item das penalidades;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spacing w:line="242" w:lineRule="auto"/>
        <w:ind w:left="882" w:right="1477"/>
        <w:jc w:val="both"/>
      </w:pPr>
      <w:r>
        <w:rPr>
          <w:b/>
        </w:rPr>
        <w:t>Conceito</w:t>
      </w:r>
      <w:r>
        <w:rPr>
          <w:b/>
          <w:spacing w:val="-11"/>
        </w:rPr>
        <w:t xml:space="preserve"> </w:t>
      </w:r>
      <w:r>
        <w:rPr>
          <w:b/>
        </w:rPr>
        <w:t>Geral</w:t>
      </w:r>
      <w:r>
        <w:rPr>
          <w:b/>
          <w:spacing w:val="-9"/>
        </w:rPr>
        <w:t xml:space="preserve"> </w:t>
      </w:r>
      <w:r>
        <w:rPr>
          <w:b/>
        </w:rPr>
        <w:t>Regular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Desempenho</w:t>
      </w:r>
      <w:r>
        <w:rPr>
          <w:b/>
          <w:spacing w:val="-10"/>
        </w:rPr>
        <w:t xml:space="preserve"> </w:t>
      </w:r>
      <w:r>
        <w:rPr>
          <w:b/>
        </w:rPr>
        <w:t>Recomendado</w:t>
      </w:r>
      <w:r>
        <w:t>:</w:t>
      </w:r>
      <w:r>
        <w:rPr>
          <w:spacing w:val="-9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apesar de obter nota final superior a 6,75 (seis e setenta e cinco) já tenha sido penalizada de acordo com o item das penalidades;</w:t>
      </w:r>
    </w:p>
    <w:p w:rsidR="002930C2" w:rsidRDefault="002930C2" w:rsidP="002930C2">
      <w:pPr>
        <w:pStyle w:val="Corpodetexto"/>
        <w:spacing w:before="5"/>
        <w:rPr>
          <w:sz w:val="21"/>
        </w:rPr>
      </w:pPr>
    </w:p>
    <w:p w:rsidR="002930C2" w:rsidRDefault="002930C2" w:rsidP="002930C2">
      <w:pPr>
        <w:ind w:left="882" w:right="1477"/>
        <w:jc w:val="both"/>
      </w:pPr>
      <w:r>
        <w:rPr>
          <w:b/>
        </w:rPr>
        <w:t>Conceito</w:t>
      </w:r>
      <w:r>
        <w:rPr>
          <w:b/>
          <w:spacing w:val="-9"/>
        </w:rPr>
        <w:t xml:space="preserve"> </w:t>
      </w:r>
      <w:r>
        <w:rPr>
          <w:b/>
        </w:rPr>
        <w:t>Geral</w:t>
      </w:r>
      <w:r>
        <w:rPr>
          <w:b/>
          <w:spacing w:val="-6"/>
        </w:rPr>
        <w:t xml:space="preserve"> </w:t>
      </w:r>
      <w:r>
        <w:rPr>
          <w:b/>
        </w:rPr>
        <w:t>Ruim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Desempenho</w:t>
      </w:r>
      <w:r>
        <w:rPr>
          <w:b/>
          <w:spacing w:val="-6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Recomendado</w:t>
      </w:r>
      <w:r>
        <w:t>:</w:t>
      </w:r>
      <w:r>
        <w:rPr>
          <w:spacing w:val="-9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além de obter nota final inferior a 6,75 (seis e setenta e cinco) já tenha sido penalizada de acordo com o item das penalidades.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Ttulo1"/>
        <w:spacing w:after="4"/>
        <w:jc w:val="both"/>
      </w:pPr>
      <w:r>
        <w:t>Formulário de Avaliação de Qualidade dos Serviços de Manutenção</w:t>
      </w:r>
    </w:p>
    <w:tbl>
      <w:tblPr>
        <w:tblStyle w:val="TableNormal1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081"/>
        <w:gridCol w:w="511"/>
        <w:gridCol w:w="1090"/>
        <w:gridCol w:w="528"/>
        <w:gridCol w:w="756"/>
        <w:gridCol w:w="1370"/>
      </w:tblGrid>
      <w:tr w:rsidR="002930C2" w:rsidTr="001D195D">
        <w:trPr>
          <w:trHeight w:val="506"/>
        </w:trPr>
        <w:tc>
          <w:tcPr>
            <w:tcW w:w="1754" w:type="dxa"/>
          </w:tcPr>
          <w:p w:rsidR="002930C2" w:rsidRDefault="002930C2" w:rsidP="001D195D">
            <w:pPr>
              <w:pStyle w:val="TableParagraph"/>
              <w:spacing w:line="254" w:lineRule="exact"/>
              <w:ind w:left="107" w:right="773"/>
              <w:rPr>
                <w:i/>
              </w:rPr>
            </w:pPr>
            <w:r>
              <w:rPr>
                <w:i/>
              </w:rPr>
              <w:t>Contrato número</w:t>
            </w:r>
          </w:p>
        </w:tc>
        <w:tc>
          <w:tcPr>
            <w:tcW w:w="2081" w:type="dxa"/>
          </w:tcPr>
          <w:p w:rsidR="002930C2" w:rsidRDefault="002930C2" w:rsidP="001D195D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Unidade:</w:t>
            </w:r>
          </w:p>
        </w:tc>
        <w:tc>
          <w:tcPr>
            <w:tcW w:w="2129" w:type="dxa"/>
            <w:gridSpan w:val="3"/>
          </w:tcPr>
          <w:p w:rsidR="002930C2" w:rsidRDefault="002930C2" w:rsidP="001D195D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: Período:</w:t>
            </w:r>
          </w:p>
        </w:tc>
        <w:tc>
          <w:tcPr>
            <w:tcW w:w="2126" w:type="dxa"/>
            <w:gridSpan w:val="2"/>
          </w:tcPr>
          <w:p w:rsidR="002930C2" w:rsidRDefault="002930C2" w:rsidP="001D195D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Data:</w:t>
            </w:r>
          </w:p>
        </w:tc>
      </w:tr>
      <w:tr w:rsidR="002930C2" w:rsidTr="001D195D">
        <w:trPr>
          <w:trHeight w:val="441"/>
        </w:trPr>
        <w:tc>
          <w:tcPr>
            <w:tcW w:w="8090" w:type="dxa"/>
            <w:gridSpan w:val="7"/>
          </w:tcPr>
          <w:p w:rsidR="002930C2" w:rsidRDefault="002930C2" w:rsidP="001D195D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Contratada:</w:t>
            </w:r>
          </w:p>
        </w:tc>
      </w:tr>
      <w:tr w:rsidR="002930C2" w:rsidTr="001D195D">
        <w:trPr>
          <w:trHeight w:val="253"/>
        </w:trPr>
        <w:tc>
          <w:tcPr>
            <w:tcW w:w="8090" w:type="dxa"/>
            <w:gridSpan w:val="7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Responsável pela Fiscalização</w:t>
            </w:r>
          </w:p>
        </w:tc>
      </w:tr>
      <w:tr w:rsidR="002930C2" w:rsidTr="001D195D">
        <w:trPr>
          <w:trHeight w:val="251"/>
        </w:trPr>
        <w:tc>
          <w:tcPr>
            <w:tcW w:w="8090" w:type="dxa"/>
            <w:gridSpan w:val="7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Gestor do Contrato:</w:t>
            </w:r>
          </w:p>
        </w:tc>
      </w:tr>
      <w:tr w:rsidR="002930C2" w:rsidTr="001D195D">
        <w:trPr>
          <w:trHeight w:val="505"/>
        </w:trPr>
        <w:tc>
          <w:tcPr>
            <w:tcW w:w="4346" w:type="dxa"/>
            <w:gridSpan w:val="3"/>
          </w:tcPr>
          <w:p w:rsidR="002930C2" w:rsidRDefault="002930C2" w:rsidP="001D195D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Grupo 1 – Desempenho Profissional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before="4" w:line="252" w:lineRule="exact"/>
              <w:ind w:left="108" w:right="426"/>
              <w:rPr>
                <w:b/>
                <w:i/>
              </w:rPr>
            </w:pPr>
            <w:r>
              <w:rPr>
                <w:b/>
                <w:i/>
              </w:rPr>
              <w:t>Peso (a)</w:t>
            </w:r>
          </w:p>
        </w:tc>
        <w:tc>
          <w:tcPr>
            <w:tcW w:w="1284" w:type="dxa"/>
            <w:gridSpan w:val="2"/>
          </w:tcPr>
          <w:p w:rsidR="002930C2" w:rsidRDefault="002930C2" w:rsidP="001D195D">
            <w:pPr>
              <w:pStyle w:val="TableParagraph"/>
              <w:spacing w:before="4" w:line="252" w:lineRule="exact"/>
              <w:ind w:left="106" w:right="659"/>
              <w:rPr>
                <w:b/>
                <w:i/>
              </w:rPr>
            </w:pPr>
            <w:r>
              <w:rPr>
                <w:b/>
                <w:i/>
              </w:rPr>
              <w:t>Nota (b)</w:t>
            </w:r>
          </w:p>
        </w:tc>
        <w:tc>
          <w:tcPr>
            <w:tcW w:w="1370" w:type="dxa"/>
          </w:tcPr>
          <w:p w:rsidR="002930C2" w:rsidRPr="002930C2" w:rsidRDefault="002930C2" w:rsidP="001D195D">
            <w:pPr>
              <w:pStyle w:val="TableParagraph"/>
              <w:spacing w:before="4" w:line="252" w:lineRule="exact"/>
              <w:ind w:left="108" w:right="333"/>
              <w:rPr>
                <w:b/>
                <w:i/>
                <w:lang w:val="pt-BR"/>
              </w:rPr>
            </w:pPr>
            <w:r w:rsidRPr="002930C2">
              <w:rPr>
                <w:b/>
                <w:i/>
                <w:lang w:val="pt-BR"/>
              </w:rPr>
              <w:t>Subtotal (c=a x b)</w:t>
            </w:r>
          </w:p>
        </w:tc>
      </w:tr>
      <w:tr w:rsidR="002930C2" w:rsidTr="001D195D">
        <w:trPr>
          <w:trHeight w:val="252"/>
        </w:trPr>
        <w:tc>
          <w:tcPr>
            <w:tcW w:w="4346" w:type="dxa"/>
            <w:gridSpan w:val="3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Cumprimento das Atividades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32" w:lineRule="exact"/>
              <w:ind w:left="108"/>
            </w:pPr>
            <w:r>
              <w:t>25%</w:t>
            </w:r>
          </w:p>
        </w:tc>
        <w:tc>
          <w:tcPr>
            <w:tcW w:w="1284" w:type="dxa"/>
            <w:gridSpan w:val="2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505"/>
        </w:trPr>
        <w:tc>
          <w:tcPr>
            <w:tcW w:w="4346" w:type="dxa"/>
            <w:gridSpan w:val="3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Cobertura de mão-de-obra nos Horários Determinados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50" w:lineRule="exact"/>
              <w:ind w:left="108"/>
            </w:pPr>
            <w:r>
              <w:t>30%</w:t>
            </w:r>
          </w:p>
        </w:tc>
        <w:tc>
          <w:tcPr>
            <w:tcW w:w="1284" w:type="dxa"/>
            <w:gridSpan w:val="2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930C2" w:rsidTr="001D195D">
        <w:trPr>
          <w:trHeight w:val="506"/>
        </w:trPr>
        <w:tc>
          <w:tcPr>
            <w:tcW w:w="4346" w:type="dxa"/>
            <w:gridSpan w:val="3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7" w:right="87"/>
              <w:rPr>
                <w:lang w:val="pt-BR"/>
              </w:rPr>
            </w:pPr>
            <w:r w:rsidRPr="002930C2">
              <w:rPr>
                <w:lang w:val="pt-BR"/>
              </w:rPr>
              <w:t>Qualificação/ Atendimento as ocorrências/ Postura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50" w:lineRule="exact"/>
              <w:ind w:left="108"/>
            </w:pPr>
            <w:r>
              <w:t>30%</w:t>
            </w:r>
          </w:p>
        </w:tc>
        <w:tc>
          <w:tcPr>
            <w:tcW w:w="1284" w:type="dxa"/>
            <w:gridSpan w:val="2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930C2" w:rsidTr="001D195D">
        <w:trPr>
          <w:trHeight w:val="275"/>
        </w:trPr>
        <w:tc>
          <w:tcPr>
            <w:tcW w:w="4346" w:type="dxa"/>
            <w:gridSpan w:val="3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Uniformes e Identificação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50" w:lineRule="exact"/>
              <w:ind w:left="108"/>
            </w:pPr>
            <w:r>
              <w:t>15%</w:t>
            </w:r>
          </w:p>
        </w:tc>
        <w:tc>
          <w:tcPr>
            <w:tcW w:w="1284" w:type="dxa"/>
            <w:gridSpan w:val="2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30C2" w:rsidTr="001D195D">
        <w:trPr>
          <w:trHeight w:val="275"/>
        </w:trPr>
        <w:tc>
          <w:tcPr>
            <w:tcW w:w="4346" w:type="dxa"/>
            <w:gridSpan w:val="3"/>
          </w:tcPr>
          <w:p w:rsidR="002930C2" w:rsidRDefault="002930C2" w:rsidP="001D19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gridSpan w:val="2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930C2" w:rsidRDefault="002930C2" w:rsidP="002930C2">
      <w:pPr>
        <w:rPr>
          <w:rFonts w:ascii="Times New Roman"/>
          <w:sz w:val="20"/>
        </w:rPr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090"/>
        <w:gridCol w:w="1284"/>
        <w:gridCol w:w="1357"/>
      </w:tblGrid>
      <w:tr w:rsidR="002930C2" w:rsidTr="001D195D">
        <w:trPr>
          <w:trHeight w:val="505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Grupo 2 – Desempenho das Atividades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before="2" w:line="252" w:lineRule="exact"/>
              <w:ind w:left="107" w:right="427"/>
              <w:rPr>
                <w:b/>
                <w:i/>
              </w:rPr>
            </w:pPr>
            <w:r>
              <w:rPr>
                <w:b/>
                <w:i/>
              </w:rPr>
              <w:t>Peso (a)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spacing w:before="2" w:line="252" w:lineRule="exact"/>
              <w:ind w:left="105" w:right="660"/>
              <w:rPr>
                <w:b/>
                <w:i/>
              </w:rPr>
            </w:pPr>
            <w:r>
              <w:rPr>
                <w:b/>
                <w:i/>
              </w:rPr>
              <w:t>Nota (b)</w:t>
            </w:r>
          </w:p>
        </w:tc>
        <w:tc>
          <w:tcPr>
            <w:tcW w:w="1357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7" w:right="321"/>
              <w:rPr>
                <w:b/>
                <w:i/>
                <w:lang w:val="pt-BR"/>
              </w:rPr>
            </w:pPr>
            <w:r w:rsidRPr="002930C2">
              <w:rPr>
                <w:b/>
                <w:i/>
                <w:lang w:val="pt-BR"/>
              </w:rPr>
              <w:t>Subtotal (c=a x b)</w:t>
            </w:r>
          </w:p>
        </w:tc>
      </w:tr>
      <w:tr w:rsidR="002930C2" w:rsidTr="001D195D">
        <w:trPr>
          <w:trHeight w:val="251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Especificação Técnica dos Serviços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40%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253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Equipamentos e Acessórios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20%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251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Atendimento às Ocorrências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40%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254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254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506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Grupo 3 – Gerenciamento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before="2" w:line="252" w:lineRule="exact"/>
              <w:ind w:left="107" w:right="427"/>
              <w:rPr>
                <w:b/>
                <w:i/>
              </w:rPr>
            </w:pPr>
            <w:r>
              <w:rPr>
                <w:b/>
                <w:i/>
              </w:rPr>
              <w:t>Peso (a)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spacing w:before="2" w:line="252" w:lineRule="exact"/>
              <w:ind w:left="105" w:right="660"/>
              <w:rPr>
                <w:b/>
                <w:i/>
              </w:rPr>
            </w:pPr>
            <w:r>
              <w:rPr>
                <w:b/>
                <w:i/>
              </w:rPr>
              <w:t>Nota (b)</w:t>
            </w:r>
          </w:p>
        </w:tc>
        <w:tc>
          <w:tcPr>
            <w:tcW w:w="1357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7" w:right="321"/>
              <w:rPr>
                <w:b/>
                <w:i/>
                <w:lang w:val="pt-BR"/>
              </w:rPr>
            </w:pPr>
            <w:r w:rsidRPr="002930C2">
              <w:rPr>
                <w:b/>
                <w:i/>
                <w:lang w:val="pt-BR"/>
              </w:rPr>
              <w:t>Subtotal (c=a x b)</w:t>
            </w:r>
          </w:p>
        </w:tc>
      </w:tr>
      <w:tr w:rsidR="002930C2" w:rsidTr="001D195D">
        <w:trPr>
          <w:trHeight w:val="251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Periodicidade da Supervisão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20%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506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tabs>
                <w:tab w:val="left" w:pos="2240"/>
                <w:tab w:val="left" w:pos="3221"/>
              </w:tabs>
              <w:spacing w:line="254" w:lineRule="exact"/>
              <w:ind w:left="107" w:right="100"/>
            </w:pPr>
            <w:r>
              <w:t>Gerenciamento</w:t>
            </w:r>
            <w:r>
              <w:tab/>
              <w:t>das</w:t>
            </w:r>
            <w:r>
              <w:tab/>
            </w:r>
            <w:r>
              <w:rPr>
                <w:spacing w:val="-1"/>
              </w:rPr>
              <w:t xml:space="preserve">Atividades </w:t>
            </w:r>
            <w:r>
              <w:t>Operacionais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30%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930C2" w:rsidTr="001D195D">
        <w:trPr>
          <w:trHeight w:val="251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Atendimento às Solicitações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25%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506"/>
        </w:trPr>
        <w:tc>
          <w:tcPr>
            <w:tcW w:w="4779" w:type="dxa"/>
          </w:tcPr>
          <w:p w:rsidR="002930C2" w:rsidRPr="002930C2" w:rsidRDefault="002930C2" w:rsidP="001D195D">
            <w:pPr>
              <w:pStyle w:val="TableParagraph"/>
              <w:tabs>
                <w:tab w:val="left" w:pos="1297"/>
                <w:tab w:val="left" w:pos="2657"/>
                <w:tab w:val="left" w:pos="3113"/>
              </w:tabs>
              <w:spacing w:before="2" w:line="252" w:lineRule="exact"/>
              <w:ind w:left="107" w:right="96"/>
              <w:rPr>
                <w:lang w:val="pt-BR"/>
              </w:rPr>
            </w:pPr>
            <w:r w:rsidRPr="002930C2">
              <w:rPr>
                <w:lang w:val="pt-BR"/>
              </w:rPr>
              <w:t>Salários,</w:t>
            </w:r>
            <w:r w:rsidRPr="002930C2">
              <w:rPr>
                <w:lang w:val="pt-BR"/>
              </w:rPr>
              <w:tab/>
              <w:t>Benefícios</w:t>
            </w:r>
            <w:r w:rsidRPr="002930C2">
              <w:rPr>
                <w:lang w:val="pt-BR"/>
              </w:rPr>
              <w:tab/>
              <w:t>e</w:t>
            </w:r>
            <w:r w:rsidRPr="002930C2">
              <w:rPr>
                <w:lang w:val="pt-BR"/>
              </w:rPr>
              <w:tab/>
            </w:r>
            <w:r w:rsidRPr="002930C2">
              <w:rPr>
                <w:spacing w:val="-1"/>
                <w:lang w:val="pt-BR"/>
              </w:rPr>
              <w:t xml:space="preserve">Obrigações </w:t>
            </w:r>
            <w:r w:rsidRPr="002930C2">
              <w:rPr>
                <w:lang w:val="pt-BR"/>
              </w:rPr>
              <w:t>Trabalhistas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25%</w:t>
            </w: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930C2" w:rsidTr="001D195D">
        <w:trPr>
          <w:trHeight w:val="251"/>
        </w:trPr>
        <w:tc>
          <w:tcPr>
            <w:tcW w:w="4779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0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30C2" w:rsidTr="001D195D">
        <w:trPr>
          <w:trHeight w:val="506"/>
        </w:trPr>
        <w:tc>
          <w:tcPr>
            <w:tcW w:w="7153" w:type="dxa"/>
            <w:gridSpan w:val="3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NOTA FINAL (somatória das notas totais para os grupos 1,2 e</w:t>
            </w:r>
          </w:p>
          <w:p w:rsidR="002930C2" w:rsidRDefault="002930C2" w:rsidP="001D195D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7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930C2" w:rsidRDefault="002930C2" w:rsidP="002930C2">
      <w:pPr>
        <w:pStyle w:val="Corpodetexto"/>
        <w:spacing w:before="1"/>
        <w:rPr>
          <w:b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153"/>
        <w:gridCol w:w="2110"/>
        <w:gridCol w:w="2153"/>
      </w:tblGrid>
      <w:tr w:rsidR="002930C2" w:rsidTr="001D195D">
        <w:trPr>
          <w:trHeight w:val="1012"/>
        </w:trPr>
        <w:tc>
          <w:tcPr>
            <w:tcW w:w="211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Nota Final</w:t>
            </w:r>
          </w:p>
        </w:tc>
        <w:tc>
          <w:tcPr>
            <w:tcW w:w="2153" w:type="dxa"/>
          </w:tcPr>
          <w:p w:rsidR="002930C2" w:rsidRPr="002930C2" w:rsidRDefault="002930C2" w:rsidP="001D195D">
            <w:pPr>
              <w:pStyle w:val="TableParagraph"/>
              <w:tabs>
                <w:tab w:val="left" w:pos="1801"/>
              </w:tabs>
              <w:ind w:left="108" w:right="93"/>
              <w:jc w:val="both"/>
              <w:rPr>
                <w:i/>
                <w:lang w:val="pt-BR"/>
              </w:rPr>
            </w:pPr>
            <w:r w:rsidRPr="002930C2">
              <w:rPr>
                <w:i/>
                <w:lang w:val="pt-BR"/>
              </w:rPr>
              <w:t>Assinatura</w:t>
            </w:r>
            <w:r w:rsidRPr="002930C2">
              <w:rPr>
                <w:i/>
                <w:lang w:val="pt-BR"/>
              </w:rPr>
              <w:tab/>
              <w:t>do Responsável pela Fiscalização</w:t>
            </w:r>
          </w:p>
        </w:tc>
        <w:tc>
          <w:tcPr>
            <w:tcW w:w="2110" w:type="dxa"/>
          </w:tcPr>
          <w:p w:rsidR="002930C2" w:rsidRPr="002930C2" w:rsidRDefault="002930C2" w:rsidP="001D195D">
            <w:pPr>
              <w:pStyle w:val="TableParagraph"/>
              <w:tabs>
                <w:tab w:val="left" w:pos="1759"/>
              </w:tabs>
              <w:spacing w:line="250" w:lineRule="exact"/>
              <w:ind w:left="108"/>
              <w:rPr>
                <w:i/>
                <w:lang w:val="pt-BR"/>
              </w:rPr>
            </w:pPr>
            <w:r w:rsidRPr="002930C2">
              <w:rPr>
                <w:i/>
                <w:lang w:val="pt-BR"/>
              </w:rPr>
              <w:t>Assinatura</w:t>
            </w:r>
            <w:r w:rsidRPr="002930C2">
              <w:rPr>
                <w:i/>
                <w:lang w:val="pt-BR"/>
              </w:rPr>
              <w:tab/>
              <w:t>do</w:t>
            </w:r>
          </w:p>
          <w:p w:rsidR="002930C2" w:rsidRPr="002930C2" w:rsidRDefault="002930C2" w:rsidP="001D195D">
            <w:pPr>
              <w:pStyle w:val="TableParagraph"/>
              <w:tabs>
                <w:tab w:val="left" w:pos="1759"/>
              </w:tabs>
              <w:spacing w:line="252" w:lineRule="exact"/>
              <w:ind w:left="108"/>
              <w:rPr>
                <w:i/>
                <w:lang w:val="pt-BR"/>
              </w:rPr>
            </w:pPr>
            <w:r w:rsidRPr="002930C2">
              <w:rPr>
                <w:i/>
                <w:lang w:val="pt-BR"/>
              </w:rPr>
              <w:t>Gestor</w:t>
            </w:r>
            <w:r w:rsidRPr="002930C2">
              <w:rPr>
                <w:i/>
                <w:lang w:val="pt-BR"/>
              </w:rPr>
              <w:tab/>
              <w:t>do</w:t>
            </w:r>
          </w:p>
          <w:p w:rsidR="002930C2" w:rsidRPr="002930C2" w:rsidRDefault="002930C2" w:rsidP="001D195D">
            <w:pPr>
              <w:pStyle w:val="TableParagraph"/>
              <w:spacing w:before="2"/>
              <w:ind w:left="108"/>
              <w:rPr>
                <w:i/>
                <w:lang w:val="pt-BR"/>
              </w:rPr>
            </w:pPr>
            <w:r w:rsidRPr="002930C2">
              <w:rPr>
                <w:i/>
                <w:lang w:val="pt-BR"/>
              </w:rPr>
              <w:t>Contrato:</w:t>
            </w:r>
          </w:p>
        </w:tc>
        <w:tc>
          <w:tcPr>
            <w:tcW w:w="2153" w:type="dxa"/>
          </w:tcPr>
          <w:p w:rsidR="002930C2" w:rsidRPr="002930C2" w:rsidRDefault="002930C2" w:rsidP="001D195D">
            <w:pPr>
              <w:pStyle w:val="TableParagraph"/>
              <w:tabs>
                <w:tab w:val="left" w:pos="1802"/>
              </w:tabs>
              <w:spacing w:line="250" w:lineRule="exact"/>
              <w:ind w:left="108"/>
              <w:rPr>
                <w:i/>
                <w:lang w:val="pt-BR"/>
              </w:rPr>
            </w:pPr>
            <w:r w:rsidRPr="002930C2">
              <w:rPr>
                <w:i/>
                <w:lang w:val="pt-BR"/>
              </w:rPr>
              <w:t>Assinatura</w:t>
            </w:r>
            <w:r w:rsidRPr="002930C2">
              <w:rPr>
                <w:i/>
                <w:lang w:val="pt-BR"/>
              </w:rPr>
              <w:tab/>
              <w:t>do</w:t>
            </w:r>
          </w:p>
          <w:p w:rsidR="002930C2" w:rsidRPr="002930C2" w:rsidRDefault="002930C2" w:rsidP="001D195D">
            <w:pPr>
              <w:pStyle w:val="TableParagraph"/>
              <w:tabs>
                <w:tab w:val="left" w:pos="1802"/>
              </w:tabs>
              <w:ind w:left="108" w:right="92"/>
              <w:rPr>
                <w:i/>
                <w:lang w:val="pt-BR"/>
              </w:rPr>
            </w:pPr>
            <w:r w:rsidRPr="002930C2">
              <w:rPr>
                <w:i/>
                <w:lang w:val="pt-BR"/>
              </w:rPr>
              <w:t>Responsável</w:t>
            </w:r>
            <w:r w:rsidRPr="002930C2">
              <w:rPr>
                <w:i/>
                <w:lang w:val="pt-BR"/>
              </w:rPr>
              <w:tab/>
              <w:t>da Contratada</w:t>
            </w:r>
          </w:p>
        </w:tc>
      </w:tr>
    </w:tbl>
    <w:p w:rsidR="002930C2" w:rsidRDefault="002930C2" w:rsidP="002930C2">
      <w:pPr>
        <w:pStyle w:val="Corpodetexto"/>
        <w:spacing w:before="5"/>
        <w:rPr>
          <w:b/>
          <w:sz w:val="15"/>
        </w:rPr>
      </w:pPr>
    </w:p>
    <w:p w:rsidR="002930C2" w:rsidRDefault="002930C2" w:rsidP="002930C2">
      <w:pPr>
        <w:spacing w:before="93"/>
        <w:ind w:left="882" w:right="1498"/>
        <w:rPr>
          <w:b/>
        </w:rPr>
      </w:pPr>
      <w:r>
        <w:rPr>
          <w:b/>
        </w:rPr>
        <w:t>Instruções para o Preenchimento do Formulário de Avaliação de Qualidade dos Serviços de Manutenção</w:t>
      </w:r>
    </w:p>
    <w:p w:rsidR="002930C2" w:rsidRDefault="002930C2" w:rsidP="002930C2">
      <w:pPr>
        <w:pStyle w:val="Corpodetexto"/>
        <w:spacing w:before="3" w:line="252" w:lineRule="exact"/>
        <w:ind w:left="882"/>
      </w:pPr>
      <w:r>
        <w:t>Os itens devem ser avaliados segundo os critérios abaixo.</w:t>
      </w:r>
    </w:p>
    <w:p w:rsidR="002930C2" w:rsidRDefault="002930C2" w:rsidP="002930C2">
      <w:pPr>
        <w:pStyle w:val="Corpodetexto"/>
        <w:ind w:left="882" w:right="1498"/>
      </w:pPr>
      <w:r>
        <w:t>Para cada item que não possa ser avaliado no momento, considerar item NÃO AVALIADO e anexar justificativa.</w:t>
      </w:r>
    </w:p>
    <w:p w:rsidR="002930C2" w:rsidRDefault="002930C2" w:rsidP="002930C2">
      <w:pPr>
        <w:pStyle w:val="Corpodetexto"/>
        <w:spacing w:before="1" w:after="1"/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4820"/>
      </w:tblGrid>
      <w:tr w:rsidR="002930C2" w:rsidTr="001D195D">
        <w:trPr>
          <w:trHeight w:val="253"/>
        </w:trPr>
        <w:tc>
          <w:tcPr>
            <w:tcW w:w="3644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Grupo 1 - Pessoal</w:t>
            </w:r>
          </w:p>
        </w:tc>
        <w:tc>
          <w:tcPr>
            <w:tcW w:w="4820" w:type="dxa"/>
          </w:tcPr>
          <w:p w:rsidR="002930C2" w:rsidRDefault="002930C2" w:rsidP="001D195D">
            <w:pPr>
              <w:pStyle w:val="TableParagraph"/>
              <w:spacing w:line="234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Notas: Bom (3), Regular (1), Péssimo (0)</w:t>
            </w:r>
          </w:p>
        </w:tc>
      </w:tr>
      <w:tr w:rsidR="002930C2" w:rsidTr="001D195D">
        <w:trPr>
          <w:trHeight w:val="2277"/>
        </w:trPr>
        <w:tc>
          <w:tcPr>
            <w:tcW w:w="3644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Cumprimento das Atividades</w:t>
            </w:r>
          </w:p>
        </w:tc>
        <w:tc>
          <w:tcPr>
            <w:tcW w:w="4820" w:type="dxa"/>
          </w:tcPr>
          <w:p w:rsidR="002930C2" w:rsidRPr="002930C2" w:rsidRDefault="002930C2" w:rsidP="001D195D">
            <w:pPr>
              <w:pStyle w:val="TableParagraph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Cumprimento das atividades definidas nas especificações técnicas dos serviços e no contrato, tais como:</w:t>
            </w:r>
          </w:p>
          <w:p w:rsidR="002930C2" w:rsidRPr="002930C2" w:rsidRDefault="002930C2" w:rsidP="001D195D">
            <w:pPr>
              <w:pStyle w:val="TableParagraph"/>
              <w:tabs>
                <w:tab w:val="left" w:pos="1105"/>
                <w:tab w:val="left" w:pos="1431"/>
                <w:tab w:val="left" w:pos="2175"/>
                <w:tab w:val="left" w:pos="3636"/>
                <w:tab w:val="left" w:pos="5099"/>
                <w:tab w:val="left" w:pos="5425"/>
              </w:tabs>
              <w:ind w:left="104" w:right="104"/>
              <w:rPr>
                <w:lang w:val="pt-BR"/>
              </w:rPr>
            </w:pPr>
            <w:r w:rsidRPr="002930C2">
              <w:rPr>
                <w:lang w:val="pt-BR"/>
              </w:rPr>
              <w:t>Assumir</w:t>
            </w:r>
            <w:r w:rsidRPr="002930C2">
              <w:rPr>
                <w:lang w:val="pt-BR"/>
              </w:rPr>
              <w:tab/>
              <w:t>o</w:t>
            </w:r>
            <w:r w:rsidRPr="002930C2">
              <w:rPr>
                <w:lang w:val="pt-BR"/>
              </w:rPr>
              <w:tab/>
              <w:t>posto</w:t>
            </w:r>
            <w:r w:rsidRPr="002930C2">
              <w:rPr>
                <w:lang w:val="pt-BR"/>
              </w:rPr>
              <w:tab/>
              <w:t>devidamente uniformizado</w:t>
            </w:r>
            <w:r w:rsidRPr="002930C2">
              <w:rPr>
                <w:lang w:val="pt-BR"/>
              </w:rPr>
              <w:tab/>
              <w:t>e</w:t>
            </w:r>
            <w:r w:rsidRPr="002930C2">
              <w:rPr>
                <w:lang w:val="pt-BR"/>
              </w:rPr>
              <w:tab/>
            </w:r>
            <w:r w:rsidRPr="002930C2">
              <w:rPr>
                <w:spacing w:val="-1"/>
                <w:lang w:val="pt-BR"/>
              </w:rPr>
              <w:t xml:space="preserve">com </w:t>
            </w:r>
            <w:r w:rsidRPr="002930C2">
              <w:rPr>
                <w:lang w:val="pt-BR"/>
              </w:rPr>
              <w:t>aparência pessoal</w:t>
            </w:r>
            <w:r w:rsidRPr="002930C2">
              <w:rPr>
                <w:spacing w:val="-1"/>
                <w:lang w:val="pt-BR"/>
              </w:rPr>
              <w:t xml:space="preserve"> </w:t>
            </w:r>
            <w:r w:rsidRPr="002930C2">
              <w:rPr>
                <w:lang w:val="pt-BR"/>
              </w:rPr>
              <w:t>adequada;</w:t>
            </w:r>
          </w:p>
          <w:p w:rsidR="002930C2" w:rsidRPr="002930C2" w:rsidRDefault="002930C2" w:rsidP="001D195D">
            <w:pPr>
              <w:pStyle w:val="TableParagraph"/>
              <w:tabs>
                <w:tab w:val="left" w:pos="1400"/>
                <w:tab w:val="left" w:pos="3072"/>
                <w:tab w:val="left" w:pos="3547"/>
                <w:tab w:val="left" w:pos="4984"/>
              </w:tabs>
              <w:ind w:left="104" w:right="101"/>
              <w:rPr>
                <w:lang w:val="pt-BR"/>
              </w:rPr>
            </w:pPr>
            <w:r w:rsidRPr="002930C2">
              <w:rPr>
                <w:lang w:val="pt-BR"/>
              </w:rPr>
              <w:t>Comunicar</w:t>
            </w:r>
            <w:r w:rsidRPr="002930C2">
              <w:rPr>
                <w:lang w:val="pt-BR"/>
              </w:rPr>
              <w:tab/>
              <w:t>imediatamente</w:t>
            </w:r>
            <w:r w:rsidRPr="002930C2">
              <w:rPr>
                <w:lang w:val="pt-BR"/>
              </w:rPr>
              <w:tab/>
              <w:t>ao Contratante,</w:t>
            </w:r>
            <w:r w:rsidRPr="002930C2">
              <w:rPr>
                <w:lang w:val="pt-BR"/>
              </w:rPr>
              <w:tab/>
            </w:r>
            <w:r w:rsidRPr="002930C2">
              <w:rPr>
                <w:spacing w:val="-1"/>
                <w:lang w:val="pt-BR"/>
              </w:rPr>
              <w:t xml:space="preserve">qualquer </w:t>
            </w:r>
            <w:r w:rsidRPr="002930C2">
              <w:rPr>
                <w:lang w:val="pt-BR"/>
              </w:rPr>
              <w:t>anormalidade</w:t>
            </w:r>
            <w:r w:rsidRPr="002930C2">
              <w:rPr>
                <w:spacing w:val="-1"/>
                <w:lang w:val="pt-BR"/>
              </w:rPr>
              <w:t xml:space="preserve"> </w:t>
            </w:r>
            <w:r w:rsidRPr="002930C2">
              <w:rPr>
                <w:lang w:val="pt-BR"/>
              </w:rPr>
              <w:t>verificada;</w:t>
            </w:r>
          </w:p>
          <w:p w:rsidR="002930C2" w:rsidRPr="002930C2" w:rsidRDefault="002930C2" w:rsidP="001D195D">
            <w:pPr>
              <w:pStyle w:val="TableParagraph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Operar equipamentos de necessários ao desenvolvimento das atividades</w:t>
            </w:r>
          </w:p>
        </w:tc>
      </w:tr>
      <w:tr w:rsidR="002930C2" w:rsidTr="001D195D">
        <w:trPr>
          <w:trHeight w:val="2023"/>
        </w:trPr>
        <w:tc>
          <w:tcPr>
            <w:tcW w:w="3644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Cobertura de mão de obra</w:t>
            </w:r>
          </w:p>
        </w:tc>
        <w:tc>
          <w:tcPr>
            <w:tcW w:w="4820" w:type="dxa"/>
          </w:tcPr>
          <w:p w:rsidR="002930C2" w:rsidRPr="002930C2" w:rsidRDefault="002930C2" w:rsidP="001D195D">
            <w:pPr>
              <w:pStyle w:val="TableParagraph"/>
              <w:ind w:left="104" w:right="98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Disponibilização de funcionários em quantidade necessária, uniformizados e portando crachá com foto recente, e devidamente registrados em sua carteira de trabalho.</w:t>
            </w:r>
          </w:p>
          <w:p w:rsidR="002930C2" w:rsidRPr="002930C2" w:rsidRDefault="002930C2" w:rsidP="001D195D">
            <w:pPr>
              <w:pStyle w:val="TableParagraph"/>
              <w:ind w:left="104" w:right="100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Cobertura nos horários determinados, com o desenvolvimento das atividades descritas.</w:t>
            </w:r>
          </w:p>
          <w:p w:rsidR="002930C2" w:rsidRPr="002930C2" w:rsidRDefault="002930C2" w:rsidP="001D195D">
            <w:pPr>
              <w:pStyle w:val="TableParagraph"/>
              <w:spacing w:line="254" w:lineRule="exact"/>
              <w:ind w:left="104" w:right="103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Cumprimento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integral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dos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horários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  <w:r w:rsidRPr="002930C2">
              <w:rPr>
                <w:spacing w:val="-17"/>
                <w:lang w:val="pt-BR"/>
              </w:rPr>
              <w:t xml:space="preserve"> </w:t>
            </w:r>
            <w:r w:rsidRPr="002930C2">
              <w:rPr>
                <w:lang w:val="pt-BR"/>
              </w:rPr>
              <w:t>frequência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trabalho estabelecidos em contrato e seus</w:t>
            </w:r>
            <w:r w:rsidRPr="002930C2">
              <w:rPr>
                <w:spacing w:val="1"/>
                <w:lang w:val="pt-BR"/>
              </w:rPr>
              <w:t xml:space="preserve"> </w:t>
            </w:r>
            <w:r w:rsidRPr="002930C2">
              <w:rPr>
                <w:lang w:val="pt-BR"/>
              </w:rPr>
              <w:t>anexos</w:t>
            </w:r>
          </w:p>
        </w:tc>
      </w:tr>
      <w:tr w:rsidR="002930C2" w:rsidTr="001D195D">
        <w:trPr>
          <w:trHeight w:val="502"/>
        </w:trPr>
        <w:tc>
          <w:tcPr>
            <w:tcW w:w="3644" w:type="dxa"/>
          </w:tcPr>
          <w:p w:rsidR="002930C2" w:rsidRPr="002930C2" w:rsidRDefault="002930C2" w:rsidP="001D195D">
            <w:pPr>
              <w:pStyle w:val="TableParagraph"/>
              <w:tabs>
                <w:tab w:val="left" w:pos="1818"/>
                <w:tab w:val="left" w:pos="3485"/>
              </w:tabs>
              <w:spacing w:line="248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Qualificação/</w:t>
            </w:r>
            <w:r w:rsidRPr="002930C2">
              <w:rPr>
                <w:lang w:val="pt-BR"/>
              </w:rPr>
              <w:tab/>
              <w:t>Atendimento</w:t>
            </w:r>
            <w:r w:rsidRPr="002930C2">
              <w:rPr>
                <w:lang w:val="pt-BR"/>
              </w:rPr>
              <w:tab/>
              <w:t>as</w:t>
            </w:r>
          </w:p>
          <w:p w:rsidR="002930C2" w:rsidRPr="002930C2" w:rsidRDefault="002930C2" w:rsidP="001D195D">
            <w:pPr>
              <w:pStyle w:val="TableParagraph"/>
              <w:spacing w:before="1" w:line="234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Ocorrências / Postura</w:t>
            </w:r>
          </w:p>
        </w:tc>
        <w:tc>
          <w:tcPr>
            <w:tcW w:w="4820" w:type="dxa"/>
          </w:tcPr>
          <w:p w:rsidR="002930C2" w:rsidRPr="002930C2" w:rsidRDefault="002930C2" w:rsidP="001D195D">
            <w:pPr>
              <w:pStyle w:val="TableParagraph"/>
              <w:spacing w:line="248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Conduta dos empregados da Contratada com o cliente e com o público.</w:t>
            </w:r>
          </w:p>
        </w:tc>
      </w:tr>
    </w:tbl>
    <w:p w:rsidR="002930C2" w:rsidRDefault="002930C2" w:rsidP="002930C2">
      <w:pPr>
        <w:spacing w:line="234" w:lineRule="exact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ind w:left="257"/>
        <w:rPr>
          <w:sz w:val="20"/>
        </w:rPr>
      </w:pPr>
    </w:p>
    <w:p w:rsidR="002930C2" w:rsidRDefault="002930C2" w:rsidP="002930C2">
      <w:pPr>
        <w:pStyle w:val="Corpodetexto"/>
        <w:spacing w:before="8" w:after="1"/>
        <w:rPr>
          <w:sz w:val="15"/>
        </w:rPr>
      </w:pPr>
    </w:p>
    <w:tbl>
      <w:tblPr>
        <w:tblStyle w:val="TableNormal1"/>
        <w:tblW w:w="9173" w:type="dxa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344"/>
      </w:tblGrid>
      <w:tr w:rsidR="002930C2" w:rsidTr="001D195D">
        <w:trPr>
          <w:trHeight w:val="2022"/>
        </w:trPr>
        <w:tc>
          <w:tcPr>
            <w:tcW w:w="3829" w:type="dxa"/>
          </w:tcPr>
          <w:p w:rsidR="002930C2" w:rsidRPr="002930C2" w:rsidRDefault="002930C2" w:rsidP="001D195D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ind w:left="104" w:right="101"/>
              <w:jc w:val="both"/>
              <w:rPr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ind w:left="104" w:right="101"/>
              <w:jc w:val="both"/>
              <w:rPr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ind w:left="104" w:right="101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Empregados com instrução mínima de primeiro grau, ou equivalente, comprovado por escola reconhecida.</w:t>
            </w:r>
          </w:p>
          <w:p w:rsidR="002930C2" w:rsidRPr="002930C2" w:rsidRDefault="002930C2" w:rsidP="001D195D">
            <w:pPr>
              <w:pStyle w:val="TableParagraph"/>
              <w:ind w:left="104" w:right="99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Empregados qualificados em serviços de manutenção, equipamentos de proteção, preenchimentos de fichas e relatórios de atividades e ocorrências, com experiência mínima de um ano na função.</w:t>
            </w:r>
          </w:p>
          <w:p w:rsidR="002930C2" w:rsidRPr="002930C2" w:rsidRDefault="002930C2" w:rsidP="001D195D">
            <w:pPr>
              <w:pStyle w:val="TableParagraph"/>
              <w:spacing w:line="254" w:lineRule="exact"/>
              <w:ind w:left="104" w:right="100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Empregados capacitados e treinados com conhecimento para operação em sistemas de gestão de manutenção</w:t>
            </w:r>
          </w:p>
        </w:tc>
      </w:tr>
      <w:tr w:rsidR="002930C2" w:rsidTr="001D195D">
        <w:trPr>
          <w:trHeight w:val="2022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47" w:lineRule="exact"/>
              <w:ind w:left="107"/>
            </w:pPr>
            <w:r>
              <w:t>Uniformes e Identificação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ind w:left="104" w:right="98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Uso de uniformes em perfeito estado de conservação,</w:t>
            </w:r>
            <w:r w:rsidRPr="002930C2">
              <w:rPr>
                <w:spacing w:val="-34"/>
                <w:lang w:val="pt-BR"/>
              </w:rPr>
              <w:t xml:space="preserve"> </w:t>
            </w:r>
            <w:r w:rsidRPr="002930C2">
              <w:rPr>
                <w:lang w:val="pt-BR"/>
              </w:rPr>
              <w:t>com aparência pessoal adequada e portando crachá de identificação pessoal com foto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>recente.</w:t>
            </w:r>
          </w:p>
          <w:p w:rsidR="002930C2" w:rsidRPr="002930C2" w:rsidRDefault="002930C2" w:rsidP="001D195D">
            <w:pPr>
              <w:pStyle w:val="TableParagraph"/>
              <w:ind w:left="104" w:right="99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Funcionários com aparência e porte adequados ao desenvolvimento dos trabalhos.</w:t>
            </w:r>
          </w:p>
          <w:p w:rsidR="002930C2" w:rsidRPr="002930C2" w:rsidRDefault="002930C2" w:rsidP="001D195D">
            <w:pPr>
              <w:pStyle w:val="TableParagraph"/>
              <w:spacing w:line="251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Utilização de equipamentos de proteção individual e</w:t>
            </w:r>
          </w:p>
          <w:p w:rsidR="002930C2" w:rsidRPr="002930C2" w:rsidRDefault="002930C2" w:rsidP="001D195D">
            <w:pPr>
              <w:pStyle w:val="TableParagraph"/>
              <w:spacing w:before="3" w:line="252" w:lineRule="exact"/>
              <w:ind w:left="104" w:right="102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uniformes adequados às tarefas que executam e às condições climáticas.</w:t>
            </w:r>
          </w:p>
        </w:tc>
      </w:tr>
      <w:tr w:rsidR="002930C2" w:rsidTr="001D195D">
        <w:trPr>
          <w:trHeight w:val="506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tabs>
                <w:tab w:val="left" w:pos="1211"/>
                <w:tab w:val="left" w:pos="1775"/>
                <w:tab w:val="left" w:pos="2340"/>
              </w:tabs>
              <w:spacing w:before="2" w:line="252" w:lineRule="exact"/>
              <w:ind w:left="107" w:right="96"/>
              <w:rPr>
                <w:b/>
                <w:i/>
              </w:rPr>
            </w:pPr>
            <w:r>
              <w:rPr>
                <w:b/>
                <w:i/>
              </w:rPr>
              <w:t>Grupo</w:t>
            </w:r>
            <w:r>
              <w:rPr>
                <w:b/>
                <w:i/>
              </w:rPr>
              <w:tab/>
              <w:t>2</w:t>
            </w:r>
            <w:r>
              <w:rPr>
                <w:b/>
                <w:i/>
              </w:rPr>
              <w:tab/>
              <w:t>–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 xml:space="preserve">Desempenho </w:t>
            </w:r>
            <w:r>
              <w:rPr>
                <w:b/>
                <w:i/>
              </w:rPr>
              <w:t>Profissional</w:t>
            </w:r>
          </w:p>
        </w:tc>
        <w:tc>
          <w:tcPr>
            <w:tcW w:w="5344" w:type="dxa"/>
          </w:tcPr>
          <w:p w:rsidR="002930C2" w:rsidRDefault="002930C2" w:rsidP="001D195D">
            <w:pPr>
              <w:pStyle w:val="TableParagraph"/>
              <w:spacing w:line="250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Notas: Bom (3), Regular (1), Péssimo (0)</w:t>
            </w:r>
          </w:p>
        </w:tc>
      </w:tr>
      <w:tr w:rsidR="002930C2" w:rsidTr="001D195D">
        <w:trPr>
          <w:trHeight w:val="506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Especificação Técnica dos Serviços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Conformidade dos serviços prestados com o especificado no contrato e seus anexos.</w:t>
            </w:r>
          </w:p>
        </w:tc>
      </w:tr>
      <w:tr w:rsidR="002930C2" w:rsidTr="001D195D">
        <w:trPr>
          <w:trHeight w:val="1264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Equipamentos e Acessórios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ind w:left="104" w:right="99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Utilização</w:t>
            </w:r>
            <w:r w:rsidRPr="002930C2">
              <w:rPr>
                <w:spacing w:val="-17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equipamentos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acessórios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(equipamentos</w:t>
            </w:r>
            <w:r w:rsidRPr="002930C2">
              <w:rPr>
                <w:spacing w:val="-19"/>
                <w:lang w:val="pt-BR"/>
              </w:rPr>
              <w:t xml:space="preserve"> </w:t>
            </w:r>
            <w:r w:rsidRPr="002930C2">
              <w:rPr>
                <w:lang w:val="pt-BR"/>
              </w:rPr>
              <w:t>de proteção individual) compatíveis, em bom estado (funcionalidade, conservação, higiene e limpeza)</w:t>
            </w:r>
            <w:r w:rsidRPr="002930C2">
              <w:rPr>
                <w:spacing w:val="36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</w:p>
          <w:p w:rsidR="002930C2" w:rsidRPr="002930C2" w:rsidRDefault="002930C2" w:rsidP="001D195D">
            <w:pPr>
              <w:pStyle w:val="TableParagraph"/>
              <w:spacing w:before="2" w:line="252" w:lineRule="exact"/>
              <w:ind w:left="104" w:right="102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adequados às tarefas que executam e às condições climáticas.</w:t>
            </w:r>
          </w:p>
        </w:tc>
      </w:tr>
      <w:tr w:rsidR="002930C2" w:rsidTr="001D195D">
        <w:trPr>
          <w:trHeight w:val="2529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Atendimento às Ocorrências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ind w:left="104" w:right="98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Atendimento das ocorrências dentro do prazo máximo estabelecido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na</w:t>
            </w:r>
            <w:r w:rsidRPr="002930C2">
              <w:rPr>
                <w:spacing w:val="-18"/>
                <w:lang w:val="pt-BR"/>
              </w:rPr>
              <w:t xml:space="preserve"> </w:t>
            </w:r>
            <w:r w:rsidRPr="002930C2">
              <w:rPr>
                <w:lang w:val="pt-BR"/>
              </w:rPr>
              <w:t>qualidade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desejada,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observada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a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eficácia da ação do porteiro diante da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situação.</w:t>
            </w:r>
          </w:p>
          <w:p w:rsidR="002930C2" w:rsidRPr="002930C2" w:rsidRDefault="002930C2" w:rsidP="001D195D">
            <w:pPr>
              <w:pStyle w:val="TableParagraph"/>
              <w:spacing w:line="252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Registro e controle diários das ocorrências.</w:t>
            </w:r>
          </w:p>
          <w:p w:rsidR="002930C2" w:rsidRPr="002930C2" w:rsidRDefault="002930C2" w:rsidP="001D195D">
            <w:pPr>
              <w:pStyle w:val="TableParagraph"/>
              <w:ind w:left="104" w:right="98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Efetuar a reposição da mão-de-obra nos postos, de imediato, em eventual ausência, não sendo permitida a prorrogação da jornada de trabalho (dobra).</w:t>
            </w:r>
          </w:p>
          <w:p w:rsidR="002930C2" w:rsidRPr="002930C2" w:rsidRDefault="002930C2" w:rsidP="001D195D">
            <w:pPr>
              <w:pStyle w:val="TableParagraph"/>
              <w:ind w:left="104" w:right="97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Assegurar</w:t>
            </w:r>
            <w:r w:rsidRPr="002930C2">
              <w:rPr>
                <w:spacing w:val="-17"/>
                <w:lang w:val="pt-BR"/>
              </w:rPr>
              <w:t xml:space="preserve"> </w:t>
            </w:r>
            <w:r w:rsidRPr="002930C2">
              <w:rPr>
                <w:lang w:val="pt-BR"/>
              </w:rPr>
              <w:t>que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todo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empregado</w:t>
            </w:r>
            <w:r w:rsidRPr="002930C2">
              <w:rPr>
                <w:spacing w:val="-17"/>
                <w:lang w:val="pt-BR"/>
              </w:rPr>
              <w:t xml:space="preserve"> </w:t>
            </w:r>
            <w:r w:rsidRPr="002930C2">
              <w:rPr>
                <w:lang w:val="pt-BR"/>
              </w:rPr>
              <w:t>que</w:t>
            </w:r>
            <w:r w:rsidRPr="002930C2">
              <w:rPr>
                <w:spacing w:val="-13"/>
                <w:lang w:val="pt-BR"/>
              </w:rPr>
              <w:t xml:space="preserve"> </w:t>
            </w:r>
            <w:r w:rsidRPr="002930C2">
              <w:rPr>
                <w:lang w:val="pt-BR"/>
              </w:rPr>
              <w:t>cometa</w:t>
            </w:r>
            <w:r w:rsidRPr="002930C2">
              <w:rPr>
                <w:spacing w:val="-17"/>
                <w:lang w:val="pt-BR"/>
              </w:rPr>
              <w:t xml:space="preserve"> </w:t>
            </w:r>
            <w:r w:rsidRPr="002930C2">
              <w:rPr>
                <w:lang w:val="pt-BR"/>
              </w:rPr>
              <w:t>falta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disciplinar não será mantido em quaisquer das instalações</w:t>
            </w:r>
            <w:r w:rsidRPr="002930C2">
              <w:rPr>
                <w:spacing w:val="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do</w:t>
            </w:r>
          </w:p>
          <w:p w:rsidR="002930C2" w:rsidRDefault="002930C2" w:rsidP="001D195D">
            <w:pPr>
              <w:pStyle w:val="TableParagraph"/>
              <w:spacing w:line="234" w:lineRule="exact"/>
              <w:ind w:left="104"/>
              <w:jc w:val="both"/>
            </w:pPr>
            <w:r>
              <w:t>Contratante.</w:t>
            </w:r>
          </w:p>
        </w:tc>
      </w:tr>
      <w:tr w:rsidR="002930C2" w:rsidTr="001D195D">
        <w:trPr>
          <w:trHeight w:val="254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Grupo 3 – Gerenciamento</w:t>
            </w:r>
          </w:p>
        </w:tc>
        <w:tc>
          <w:tcPr>
            <w:tcW w:w="5344" w:type="dxa"/>
          </w:tcPr>
          <w:p w:rsidR="002930C2" w:rsidRDefault="002930C2" w:rsidP="001D195D">
            <w:pPr>
              <w:pStyle w:val="TableParagraph"/>
              <w:spacing w:line="234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Notas: Bom (3), Regular (1), Péssimo (0))</w:t>
            </w:r>
          </w:p>
        </w:tc>
      </w:tr>
      <w:tr w:rsidR="002930C2" w:rsidTr="001D195D">
        <w:trPr>
          <w:trHeight w:val="505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Periodicidade da Supervisão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Execução de supervisão por parte da Contratada e na periodicidade acordada</w:t>
            </w:r>
          </w:p>
        </w:tc>
      </w:tr>
      <w:tr w:rsidR="002930C2" w:rsidTr="001D195D">
        <w:trPr>
          <w:trHeight w:val="1264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tabs>
                <w:tab w:val="left" w:pos="1981"/>
                <w:tab w:val="left" w:pos="2703"/>
              </w:tabs>
              <w:ind w:left="107" w:right="100"/>
            </w:pPr>
            <w:r>
              <w:t>Gerenciamento</w:t>
            </w:r>
            <w:r>
              <w:tab/>
              <w:t>das</w:t>
            </w:r>
            <w:r>
              <w:tab/>
            </w:r>
            <w:r>
              <w:rPr>
                <w:spacing w:val="-1"/>
              </w:rPr>
              <w:t xml:space="preserve">Atividades </w:t>
            </w:r>
            <w:r>
              <w:t>Operacionais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spacing w:line="250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Administração das atividades operacionais</w:t>
            </w:r>
          </w:p>
          <w:p w:rsidR="002930C2" w:rsidRPr="002930C2" w:rsidRDefault="002930C2" w:rsidP="001D195D">
            <w:pPr>
              <w:pStyle w:val="TableParagraph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Garantir que os veículos eventualmente envolvidos na execução dos serviços sejam movidos por fontes de</w:t>
            </w:r>
          </w:p>
          <w:p w:rsidR="002930C2" w:rsidRPr="002930C2" w:rsidRDefault="002930C2" w:rsidP="001D195D">
            <w:pPr>
              <w:pStyle w:val="TableParagraph"/>
              <w:spacing w:before="4" w:line="252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energia que causem o menor impacto ambiental (etanol ou gás natural veicular – GNV ou elétrico)</w:t>
            </w:r>
          </w:p>
          <w:p w:rsidR="002930C2" w:rsidRPr="002930C2" w:rsidRDefault="002930C2" w:rsidP="001D195D">
            <w:pPr>
              <w:pStyle w:val="TableParagraph"/>
              <w:spacing w:before="4" w:line="252" w:lineRule="exact"/>
              <w:ind w:left="104"/>
              <w:rPr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spacing w:before="4" w:line="252" w:lineRule="exact"/>
              <w:ind w:left="104"/>
              <w:rPr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spacing w:before="4" w:line="252" w:lineRule="exact"/>
              <w:ind w:left="104"/>
              <w:rPr>
                <w:lang w:val="pt-BR"/>
              </w:rPr>
            </w:pPr>
          </w:p>
        </w:tc>
      </w:tr>
      <w:tr w:rsidR="002930C2" w:rsidTr="001D195D">
        <w:trPr>
          <w:trHeight w:val="505"/>
        </w:trPr>
        <w:tc>
          <w:tcPr>
            <w:tcW w:w="382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lastRenderedPageBreak/>
              <w:t>Atendimento às Solicitações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Atendimento às solicitações do Contratante conforme condições estabelecidas no contrato</w:t>
            </w:r>
          </w:p>
        </w:tc>
      </w:tr>
      <w:tr w:rsidR="002930C2" w:rsidTr="001D195D">
        <w:trPr>
          <w:trHeight w:val="758"/>
        </w:trPr>
        <w:tc>
          <w:tcPr>
            <w:tcW w:w="3829" w:type="dxa"/>
          </w:tcPr>
          <w:p w:rsidR="002930C2" w:rsidRPr="002930C2" w:rsidRDefault="002930C2" w:rsidP="001D195D">
            <w:pPr>
              <w:pStyle w:val="TableParagraph"/>
              <w:ind w:left="107" w:right="378"/>
              <w:rPr>
                <w:lang w:val="pt-BR"/>
              </w:rPr>
            </w:pPr>
            <w:r w:rsidRPr="002930C2">
              <w:rPr>
                <w:lang w:val="pt-BR"/>
              </w:rPr>
              <w:t>Salários, Benefícios e Obrigações Trabalhistas</w:t>
            </w:r>
          </w:p>
        </w:tc>
        <w:tc>
          <w:tcPr>
            <w:tcW w:w="5344" w:type="dxa"/>
          </w:tcPr>
          <w:p w:rsidR="002930C2" w:rsidRPr="002930C2" w:rsidRDefault="002930C2" w:rsidP="001D195D">
            <w:pPr>
              <w:pStyle w:val="TableParagraph"/>
              <w:ind w:left="104"/>
              <w:rPr>
                <w:lang w:val="pt-BR"/>
              </w:rPr>
            </w:pPr>
            <w:r w:rsidRPr="002930C2">
              <w:rPr>
                <w:lang w:val="pt-BR"/>
              </w:rPr>
              <w:t>Comprovação do cumprimento das obrigações trabalhistas por parte da Contratada segundo o contrato.</w:t>
            </w:r>
          </w:p>
        </w:tc>
      </w:tr>
    </w:tbl>
    <w:p w:rsidR="002930C2" w:rsidRDefault="002930C2" w:rsidP="002930C2">
      <w:pPr>
        <w:rPr>
          <w:rFonts w:ascii="Times New Roman"/>
          <w:sz w:val="18"/>
        </w:rPr>
      </w:pPr>
    </w:p>
    <w:p w:rsidR="002930C2" w:rsidRDefault="002930C2" w:rsidP="002930C2">
      <w:pPr>
        <w:rPr>
          <w:rFonts w:ascii="Times New Roman"/>
          <w:sz w:val="18"/>
        </w:rPr>
      </w:pPr>
    </w:p>
    <w:p w:rsidR="002930C2" w:rsidRDefault="002930C2" w:rsidP="002930C2">
      <w:pPr>
        <w:rPr>
          <w:rFonts w:ascii="Times New Roman"/>
          <w:sz w:val="18"/>
        </w:rPr>
      </w:pPr>
    </w:p>
    <w:p w:rsidR="002930C2" w:rsidRDefault="002930C2" w:rsidP="002930C2">
      <w:pPr>
        <w:rPr>
          <w:rFonts w:ascii="Times New Roman"/>
          <w:sz w:val="18"/>
        </w:rPr>
      </w:pPr>
    </w:p>
    <w:p w:rsidR="002930C2" w:rsidRDefault="002930C2" w:rsidP="002930C2">
      <w:pPr>
        <w:rPr>
          <w:rFonts w:ascii="Times New Roman"/>
          <w:sz w:val="18"/>
        </w:rPr>
      </w:pPr>
    </w:p>
    <w:p w:rsidR="002930C2" w:rsidRDefault="002930C2" w:rsidP="002930C2">
      <w:pPr>
        <w:rPr>
          <w:rFonts w:ascii="Times New Roman"/>
          <w:sz w:val="18"/>
        </w:rPr>
      </w:pPr>
    </w:p>
    <w:tbl>
      <w:tblPr>
        <w:tblStyle w:val="TableNormal1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483"/>
        <w:gridCol w:w="1549"/>
        <w:gridCol w:w="1554"/>
        <w:gridCol w:w="1419"/>
        <w:gridCol w:w="1138"/>
        <w:gridCol w:w="30"/>
      </w:tblGrid>
      <w:tr w:rsidR="002930C2" w:rsidTr="001D195D">
        <w:trPr>
          <w:trHeight w:val="1264"/>
        </w:trPr>
        <w:tc>
          <w:tcPr>
            <w:tcW w:w="30" w:type="dxa"/>
            <w:tcBorders>
              <w:bottom w:val="nil"/>
            </w:tcBorders>
          </w:tcPr>
          <w:p w:rsidR="002930C2" w:rsidRPr="002930C2" w:rsidRDefault="002930C2" w:rsidP="001D195D">
            <w:pPr>
              <w:pStyle w:val="TableParagraph"/>
              <w:ind w:left="0"/>
              <w:rPr>
                <w:rFonts w:ascii="Times New Roman"/>
                <w:lang w:val="pt-BR"/>
              </w:rPr>
            </w:pPr>
            <w:r w:rsidRPr="002930C2">
              <w:rPr>
                <w:rFonts w:ascii="Times New Roman"/>
                <w:sz w:val="18"/>
                <w:lang w:val="pt-BR"/>
              </w:rPr>
              <w:tab/>
            </w:r>
          </w:p>
        </w:tc>
        <w:tc>
          <w:tcPr>
            <w:tcW w:w="3483" w:type="dxa"/>
            <w:tcBorders>
              <w:top w:val="single" w:sz="8" w:space="0" w:color="000000"/>
            </w:tcBorders>
          </w:tcPr>
          <w:p w:rsidR="002930C2" w:rsidRDefault="002930C2" w:rsidP="001D19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1549" w:type="dxa"/>
            <w:tcBorders>
              <w:top w:val="single" w:sz="8" w:space="0" w:color="000000"/>
            </w:tcBorders>
          </w:tcPr>
          <w:p w:rsidR="002930C2" w:rsidRDefault="002930C2" w:rsidP="001D195D">
            <w:pPr>
              <w:pStyle w:val="TableParagraph"/>
              <w:ind w:left="104" w:right="60"/>
              <w:rPr>
                <w:b/>
              </w:rPr>
            </w:pPr>
            <w:r>
              <w:rPr>
                <w:b/>
              </w:rPr>
              <w:t>INICIO PRESTAÇÃO</w:t>
            </w:r>
          </w:p>
        </w:tc>
        <w:tc>
          <w:tcPr>
            <w:tcW w:w="1554" w:type="dxa"/>
            <w:tcBorders>
              <w:top w:val="single" w:sz="8" w:space="0" w:color="000000"/>
            </w:tcBorders>
          </w:tcPr>
          <w:p w:rsidR="002930C2" w:rsidRPr="002930C2" w:rsidRDefault="002930C2" w:rsidP="001D195D">
            <w:pPr>
              <w:pStyle w:val="TableParagraph"/>
              <w:ind w:left="131" w:right="144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ALTERAÇ ÃO QUADRO EMPREGA</w:t>
            </w:r>
          </w:p>
          <w:p w:rsidR="002930C2" w:rsidRPr="002930C2" w:rsidRDefault="002930C2" w:rsidP="001D195D">
            <w:pPr>
              <w:pStyle w:val="TableParagraph"/>
              <w:spacing w:line="237" w:lineRule="exact"/>
              <w:ind w:left="131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DOS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:rsidR="002930C2" w:rsidRDefault="002930C2" w:rsidP="001D195D">
            <w:pPr>
              <w:pStyle w:val="TableParagraph"/>
              <w:ind w:left="107" w:right="218"/>
              <w:rPr>
                <w:b/>
              </w:rPr>
            </w:pPr>
            <w:r>
              <w:rPr>
                <w:b/>
              </w:rPr>
              <w:t>COMPRO- VAÇÃO ANUAL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 w:rsidR="002930C2" w:rsidRPr="002930C2" w:rsidRDefault="002930C2" w:rsidP="001D195D">
            <w:pPr>
              <w:pStyle w:val="TableParagraph"/>
              <w:ind w:left="105" w:right="179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COMPR O VAÇÃO MENSA</w:t>
            </w:r>
          </w:p>
          <w:p w:rsidR="002930C2" w:rsidRPr="002930C2" w:rsidRDefault="002930C2" w:rsidP="001D195D">
            <w:pPr>
              <w:pStyle w:val="TableParagraph"/>
              <w:spacing w:line="237" w:lineRule="exact"/>
              <w:ind w:left="105"/>
              <w:rPr>
                <w:b/>
                <w:lang w:val="pt-BR"/>
              </w:rPr>
            </w:pPr>
            <w:r w:rsidRPr="002930C2">
              <w:rPr>
                <w:b/>
                <w:lang w:val="pt-BR"/>
              </w:rPr>
              <w:t>L</w:t>
            </w:r>
          </w:p>
        </w:tc>
        <w:tc>
          <w:tcPr>
            <w:tcW w:w="25" w:type="dxa"/>
            <w:vMerge w:val="restart"/>
            <w:tcBorders>
              <w:bottom w:val="nil"/>
            </w:tcBorders>
          </w:tcPr>
          <w:p w:rsidR="002930C2" w:rsidRPr="002930C2" w:rsidRDefault="002930C2" w:rsidP="001D195D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</w:tr>
      <w:tr w:rsidR="002930C2" w:rsidTr="001D195D">
        <w:trPr>
          <w:trHeight w:val="254"/>
        </w:trPr>
        <w:tc>
          <w:tcPr>
            <w:tcW w:w="30" w:type="dxa"/>
            <w:tcBorders>
              <w:top w:val="nil"/>
              <w:bottom w:val="nil"/>
            </w:tcBorders>
          </w:tcPr>
          <w:p w:rsidR="002930C2" w:rsidRP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83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Contrato trabalho</w:t>
            </w:r>
          </w:p>
        </w:tc>
        <w:tc>
          <w:tcPr>
            <w:tcW w:w="1549" w:type="dxa"/>
          </w:tcPr>
          <w:p w:rsidR="002930C2" w:rsidRDefault="002930C2" w:rsidP="001D195D">
            <w:pPr>
              <w:pStyle w:val="TableParagraph"/>
              <w:spacing w:line="234" w:lineRule="exact"/>
              <w:ind w:left="104"/>
            </w:pPr>
            <w:r>
              <w:t>X</w:t>
            </w:r>
          </w:p>
        </w:tc>
        <w:tc>
          <w:tcPr>
            <w:tcW w:w="1554" w:type="dxa"/>
          </w:tcPr>
          <w:p w:rsidR="002930C2" w:rsidRDefault="002930C2" w:rsidP="001D195D">
            <w:pPr>
              <w:pStyle w:val="TableParagraph"/>
              <w:spacing w:line="234" w:lineRule="exact"/>
              <w:ind w:left="107"/>
            </w:pPr>
            <w:r>
              <w:t>X</w:t>
            </w:r>
          </w:p>
        </w:tc>
        <w:tc>
          <w:tcPr>
            <w:tcW w:w="1419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2930C2" w:rsidRDefault="002930C2" w:rsidP="001D195D">
            <w:pPr>
              <w:rPr>
                <w:sz w:val="2"/>
                <w:szCs w:val="2"/>
              </w:rPr>
            </w:pPr>
          </w:p>
        </w:tc>
      </w:tr>
      <w:tr w:rsidR="002930C2" w:rsidTr="001D195D">
        <w:trPr>
          <w:trHeight w:val="505"/>
        </w:trPr>
        <w:tc>
          <w:tcPr>
            <w:tcW w:w="30" w:type="dxa"/>
            <w:tcBorders>
              <w:top w:val="nil"/>
              <w:bottom w:val="nil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3" w:type="dxa"/>
          </w:tcPr>
          <w:p w:rsidR="002930C2" w:rsidRPr="002930C2" w:rsidRDefault="002930C2" w:rsidP="001D195D">
            <w:pPr>
              <w:pStyle w:val="TableParagraph"/>
              <w:spacing w:before="2" w:line="252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Convenção de Acordo Sentenças normativas</w:t>
            </w:r>
          </w:p>
        </w:tc>
        <w:tc>
          <w:tcPr>
            <w:tcW w:w="1549" w:type="dxa"/>
          </w:tcPr>
          <w:p w:rsidR="002930C2" w:rsidRDefault="002930C2" w:rsidP="001D195D">
            <w:pPr>
              <w:pStyle w:val="TableParagraph"/>
              <w:spacing w:line="250" w:lineRule="exact"/>
              <w:ind w:left="104"/>
            </w:pPr>
            <w:r>
              <w:t>X</w:t>
            </w:r>
          </w:p>
        </w:tc>
        <w:tc>
          <w:tcPr>
            <w:tcW w:w="155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X</w:t>
            </w:r>
          </w:p>
        </w:tc>
        <w:tc>
          <w:tcPr>
            <w:tcW w:w="113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2930C2" w:rsidRDefault="002930C2" w:rsidP="001D195D">
            <w:pPr>
              <w:rPr>
                <w:sz w:val="2"/>
                <w:szCs w:val="2"/>
              </w:rPr>
            </w:pPr>
          </w:p>
        </w:tc>
      </w:tr>
      <w:tr w:rsidR="002930C2" w:rsidTr="001D195D">
        <w:trPr>
          <w:trHeight w:val="506"/>
        </w:trPr>
        <w:tc>
          <w:tcPr>
            <w:tcW w:w="30" w:type="dxa"/>
            <w:tcBorders>
              <w:top w:val="nil"/>
              <w:bottom w:val="nil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3" w:type="dxa"/>
          </w:tcPr>
          <w:p w:rsidR="002930C2" w:rsidRPr="002930C2" w:rsidRDefault="002930C2" w:rsidP="001D195D">
            <w:pPr>
              <w:pStyle w:val="TableParagraph"/>
              <w:tabs>
                <w:tab w:val="left" w:pos="1191"/>
                <w:tab w:val="left" w:pos="2563"/>
                <w:tab w:val="left" w:pos="3301"/>
              </w:tabs>
              <w:spacing w:before="2" w:line="252" w:lineRule="exact"/>
              <w:ind w:left="107" w:right="101"/>
              <w:rPr>
                <w:lang w:val="pt-BR"/>
              </w:rPr>
            </w:pPr>
            <w:r w:rsidRPr="002930C2">
              <w:rPr>
                <w:lang w:val="pt-BR"/>
              </w:rPr>
              <w:t>Registro</w:t>
            </w:r>
            <w:r w:rsidRPr="002930C2">
              <w:rPr>
                <w:lang w:val="pt-BR"/>
              </w:rPr>
              <w:tab/>
              <w:t xml:space="preserve">empregado (livro </w:t>
            </w:r>
            <w:r w:rsidRPr="002930C2">
              <w:rPr>
                <w:spacing w:val="-1"/>
                <w:lang w:val="pt-BR"/>
              </w:rPr>
              <w:t xml:space="preserve">com </w:t>
            </w:r>
            <w:r w:rsidRPr="002930C2">
              <w:rPr>
                <w:lang w:val="pt-BR"/>
              </w:rPr>
              <w:t>número registro e da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CTPS</w:t>
            </w:r>
          </w:p>
        </w:tc>
        <w:tc>
          <w:tcPr>
            <w:tcW w:w="1549" w:type="dxa"/>
          </w:tcPr>
          <w:p w:rsidR="002930C2" w:rsidRDefault="002930C2" w:rsidP="001D195D">
            <w:pPr>
              <w:pStyle w:val="TableParagraph"/>
              <w:spacing w:line="250" w:lineRule="exact"/>
              <w:ind w:left="104"/>
            </w:pPr>
            <w:r>
              <w:t>X</w:t>
            </w:r>
          </w:p>
        </w:tc>
        <w:tc>
          <w:tcPr>
            <w:tcW w:w="1554" w:type="dxa"/>
          </w:tcPr>
          <w:p w:rsidR="002930C2" w:rsidRDefault="002930C2" w:rsidP="001D195D">
            <w:pPr>
              <w:pStyle w:val="TableParagraph"/>
              <w:spacing w:line="250" w:lineRule="exact"/>
              <w:ind w:left="107"/>
            </w:pPr>
            <w:r>
              <w:t>X</w:t>
            </w:r>
          </w:p>
        </w:tc>
        <w:tc>
          <w:tcPr>
            <w:tcW w:w="1419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2930C2" w:rsidRDefault="002930C2" w:rsidP="001D195D">
            <w:pPr>
              <w:rPr>
                <w:sz w:val="2"/>
                <w:szCs w:val="2"/>
              </w:rPr>
            </w:pPr>
          </w:p>
        </w:tc>
      </w:tr>
      <w:tr w:rsidR="002930C2" w:rsidTr="001D195D">
        <w:trPr>
          <w:trHeight w:val="251"/>
        </w:trPr>
        <w:tc>
          <w:tcPr>
            <w:tcW w:w="30" w:type="dxa"/>
            <w:tcBorders>
              <w:top w:val="nil"/>
              <w:bottom w:val="nil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3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RAIS</w:t>
            </w:r>
          </w:p>
        </w:tc>
        <w:tc>
          <w:tcPr>
            <w:tcW w:w="1549" w:type="dxa"/>
          </w:tcPr>
          <w:p w:rsidR="002930C2" w:rsidRDefault="002930C2" w:rsidP="001D195D">
            <w:pPr>
              <w:pStyle w:val="TableParagraph"/>
              <w:spacing w:line="232" w:lineRule="exact"/>
              <w:ind w:left="104"/>
            </w:pPr>
            <w:r>
              <w:t>X</w:t>
            </w:r>
          </w:p>
        </w:tc>
        <w:tc>
          <w:tcPr>
            <w:tcW w:w="155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930C2" w:rsidRDefault="002930C2" w:rsidP="001D195D">
            <w:pPr>
              <w:pStyle w:val="TableParagraph"/>
              <w:spacing w:line="232" w:lineRule="exact"/>
              <w:ind w:left="107"/>
            </w:pPr>
            <w:r>
              <w:t>X</w:t>
            </w:r>
          </w:p>
        </w:tc>
        <w:tc>
          <w:tcPr>
            <w:tcW w:w="1138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2930C2" w:rsidRDefault="002930C2" w:rsidP="001D195D">
            <w:pPr>
              <w:rPr>
                <w:sz w:val="2"/>
                <w:szCs w:val="2"/>
              </w:rPr>
            </w:pPr>
          </w:p>
        </w:tc>
      </w:tr>
      <w:tr w:rsidR="002930C2" w:rsidTr="001D195D">
        <w:trPr>
          <w:trHeight w:val="1770"/>
        </w:trPr>
        <w:tc>
          <w:tcPr>
            <w:tcW w:w="30" w:type="dxa"/>
            <w:tcBorders>
              <w:top w:val="nil"/>
              <w:bottom w:val="nil"/>
            </w:tcBorders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3" w:type="dxa"/>
          </w:tcPr>
          <w:p w:rsidR="002930C2" w:rsidRPr="002930C2" w:rsidRDefault="002930C2" w:rsidP="001D195D">
            <w:pPr>
              <w:pStyle w:val="TableParagraph"/>
              <w:ind w:left="107" w:right="97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Folha de pagamento (férias, 13º salário, recolhimento previdenciário, salário família, vale transporte, vale refeição, cesta básica, assistência médica e hospitalar, auxílio funeral, seguro de vida e</w:t>
            </w:r>
            <w:r w:rsidRPr="002930C2">
              <w:rPr>
                <w:spacing w:val="56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contribuição</w:t>
            </w:r>
          </w:p>
          <w:p w:rsidR="002930C2" w:rsidRDefault="002930C2" w:rsidP="001D195D">
            <w:pPr>
              <w:pStyle w:val="TableParagraph"/>
              <w:spacing w:line="234" w:lineRule="exact"/>
              <w:ind w:left="107"/>
              <w:jc w:val="both"/>
            </w:pPr>
            <w:r>
              <w:t>sindical)</w:t>
            </w:r>
          </w:p>
        </w:tc>
        <w:tc>
          <w:tcPr>
            <w:tcW w:w="1549" w:type="dxa"/>
          </w:tcPr>
          <w:p w:rsidR="002930C2" w:rsidRDefault="002930C2" w:rsidP="001D195D">
            <w:pPr>
              <w:pStyle w:val="TableParagraph"/>
              <w:spacing w:line="250" w:lineRule="exact"/>
              <w:ind w:left="104"/>
            </w:pPr>
            <w:r>
              <w:t>X</w:t>
            </w:r>
          </w:p>
        </w:tc>
        <w:tc>
          <w:tcPr>
            <w:tcW w:w="1554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930C2" w:rsidRDefault="002930C2" w:rsidP="001D19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2930C2" w:rsidRDefault="002930C2" w:rsidP="001D195D">
            <w:pPr>
              <w:pStyle w:val="TableParagraph"/>
              <w:spacing w:line="250" w:lineRule="exact"/>
              <w:ind w:left="105"/>
            </w:pPr>
            <w:r>
              <w:t>X</w:t>
            </w: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2930C2" w:rsidRDefault="002930C2" w:rsidP="001D195D">
            <w:pPr>
              <w:rPr>
                <w:sz w:val="2"/>
                <w:szCs w:val="2"/>
              </w:rPr>
            </w:pPr>
          </w:p>
        </w:tc>
      </w:tr>
      <w:tr w:rsidR="002930C2" w:rsidTr="001D195D">
        <w:trPr>
          <w:gridAfter w:val="1"/>
          <w:wAfter w:w="25" w:type="dxa"/>
          <w:trHeight w:val="3727"/>
        </w:trPr>
        <w:tc>
          <w:tcPr>
            <w:tcW w:w="9173" w:type="dxa"/>
            <w:gridSpan w:val="6"/>
            <w:tcBorders>
              <w:top w:val="nil"/>
            </w:tcBorders>
          </w:tcPr>
          <w:p w:rsidR="002930C2" w:rsidRPr="002930C2" w:rsidRDefault="002930C2" w:rsidP="001D195D">
            <w:pPr>
              <w:pStyle w:val="TableParagraph"/>
              <w:spacing w:before="10"/>
              <w:ind w:left="0"/>
              <w:rPr>
                <w:sz w:val="35"/>
                <w:lang w:val="pt-BR"/>
              </w:rPr>
            </w:pPr>
          </w:p>
          <w:p w:rsidR="002930C2" w:rsidRPr="002930C2" w:rsidRDefault="002930C2" w:rsidP="001D195D">
            <w:pPr>
              <w:pStyle w:val="TableParagraph"/>
              <w:ind w:left="107" w:right="101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Em havendo a rescisão de Contrato de Trabalho de um profissional sob este contrato, e substituição</w:t>
            </w:r>
            <w:r w:rsidRPr="002930C2">
              <w:rPr>
                <w:spacing w:val="-18"/>
                <w:lang w:val="pt-BR"/>
              </w:rPr>
              <w:t xml:space="preserve"> </w:t>
            </w:r>
            <w:r w:rsidRPr="002930C2">
              <w:rPr>
                <w:lang w:val="pt-BR"/>
              </w:rPr>
              <w:t>por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outro,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a</w:t>
            </w:r>
            <w:r w:rsidRPr="002930C2">
              <w:rPr>
                <w:spacing w:val="-19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Contratada</w:t>
            </w:r>
            <w:r w:rsidRPr="002930C2">
              <w:rPr>
                <w:spacing w:val="-18"/>
                <w:lang w:val="pt-BR"/>
              </w:rPr>
              <w:t xml:space="preserve"> </w:t>
            </w:r>
            <w:r w:rsidRPr="002930C2">
              <w:rPr>
                <w:lang w:val="pt-BR"/>
              </w:rPr>
              <w:t>se</w:t>
            </w:r>
            <w:r w:rsidRPr="002930C2">
              <w:rPr>
                <w:spacing w:val="-17"/>
                <w:lang w:val="pt-BR"/>
              </w:rPr>
              <w:t xml:space="preserve"> </w:t>
            </w:r>
            <w:r w:rsidRPr="002930C2">
              <w:rPr>
                <w:lang w:val="pt-BR"/>
              </w:rPr>
              <w:t>obriga</w:t>
            </w:r>
            <w:r w:rsidRPr="002930C2">
              <w:rPr>
                <w:spacing w:val="-18"/>
                <w:lang w:val="pt-BR"/>
              </w:rPr>
              <w:t xml:space="preserve"> </w:t>
            </w:r>
            <w:r w:rsidRPr="002930C2">
              <w:rPr>
                <w:lang w:val="pt-BR"/>
              </w:rPr>
              <w:t>a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apresentar,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em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relação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ao</w:t>
            </w:r>
            <w:r w:rsidRPr="002930C2">
              <w:rPr>
                <w:spacing w:val="-19"/>
                <w:lang w:val="pt-BR"/>
              </w:rPr>
              <w:t xml:space="preserve"> </w:t>
            </w:r>
            <w:r w:rsidRPr="002930C2">
              <w:rPr>
                <w:lang w:val="pt-BR"/>
              </w:rPr>
              <w:t>empregado</w:t>
            </w:r>
            <w:r w:rsidRPr="002930C2">
              <w:rPr>
                <w:spacing w:val="-18"/>
                <w:lang w:val="pt-BR"/>
              </w:rPr>
              <w:t xml:space="preserve"> </w:t>
            </w:r>
            <w:r w:rsidRPr="002930C2">
              <w:rPr>
                <w:lang w:val="pt-BR"/>
              </w:rPr>
              <w:t>cujo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contrato se extinguir, os seguintes documentos:</w:t>
            </w:r>
          </w:p>
          <w:p w:rsidR="002930C2" w:rsidRPr="002930C2" w:rsidRDefault="002930C2" w:rsidP="001D195D">
            <w:pPr>
              <w:pStyle w:val="TableParagraph"/>
              <w:ind w:left="107" w:right="100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-Termo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Rescisão</w:t>
            </w:r>
            <w:r w:rsidRPr="002930C2">
              <w:rPr>
                <w:spacing w:val="-8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Contrato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1"/>
                <w:lang w:val="pt-BR"/>
              </w:rPr>
              <w:t xml:space="preserve"> </w:t>
            </w:r>
            <w:r w:rsidRPr="002930C2">
              <w:rPr>
                <w:lang w:val="pt-BR"/>
              </w:rPr>
              <w:t>Trabalho</w:t>
            </w:r>
            <w:r w:rsidRPr="002930C2">
              <w:rPr>
                <w:spacing w:val="-7"/>
                <w:lang w:val="pt-BR"/>
              </w:rPr>
              <w:t xml:space="preserve"> </w:t>
            </w:r>
            <w:r w:rsidRPr="002930C2">
              <w:rPr>
                <w:lang w:val="pt-BR"/>
              </w:rPr>
              <w:t>devidamente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>homologado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quando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o</w:t>
            </w:r>
            <w:r w:rsidRPr="002930C2">
              <w:rPr>
                <w:spacing w:val="-10"/>
                <w:lang w:val="pt-BR"/>
              </w:rPr>
              <w:t xml:space="preserve"> </w:t>
            </w:r>
            <w:r w:rsidRPr="002930C2">
              <w:rPr>
                <w:lang w:val="pt-BR"/>
              </w:rPr>
              <w:t>trabalhador</w:t>
            </w:r>
            <w:r w:rsidRPr="002930C2">
              <w:rPr>
                <w:spacing w:val="-9"/>
                <w:lang w:val="pt-BR"/>
              </w:rPr>
              <w:t xml:space="preserve"> </w:t>
            </w:r>
            <w:r w:rsidRPr="002930C2">
              <w:rPr>
                <w:lang w:val="pt-BR"/>
              </w:rPr>
              <w:t>tiver mais de um ano prestando serviço na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Contratada;</w:t>
            </w:r>
          </w:p>
          <w:p w:rsidR="002930C2" w:rsidRPr="002930C2" w:rsidRDefault="002930C2" w:rsidP="001D195D">
            <w:pPr>
              <w:pStyle w:val="TableParagraph"/>
              <w:spacing w:line="252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-Documento de concessão de Aviso Prévio trabalhado ou indenizado;</w:t>
            </w:r>
          </w:p>
          <w:p w:rsidR="002930C2" w:rsidRPr="002930C2" w:rsidRDefault="002930C2" w:rsidP="001D195D">
            <w:pPr>
              <w:pStyle w:val="TableParagraph"/>
              <w:spacing w:line="252" w:lineRule="exact"/>
              <w:ind w:left="107"/>
              <w:rPr>
                <w:lang w:val="pt-BR"/>
              </w:rPr>
            </w:pPr>
            <w:r w:rsidRPr="002930C2">
              <w:rPr>
                <w:lang w:val="pt-BR"/>
              </w:rPr>
              <w:t>-Recibo de entrega da Comunicação de Dispensa e do Requerimento de Seguro Desemprego;</w:t>
            </w:r>
          </w:p>
          <w:p w:rsidR="002930C2" w:rsidRPr="002930C2" w:rsidRDefault="002930C2" w:rsidP="001D195D">
            <w:pPr>
              <w:pStyle w:val="TableParagraph"/>
              <w:ind w:left="107" w:right="99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-Guia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Recolhimento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Rescisório</w:t>
            </w:r>
            <w:r w:rsidRPr="002930C2">
              <w:rPr>
                <w:spacing w:val="-14"/>
                <w:lang w:val="pt-BR"/>
              </w:rPr>
              <w:t xml:space="preserve"> </w:t>
            </w:r>
            <w:r w:rsidRPr="002930C2">
              <w:rPr>
                <w:lang w:val="pt-BR"/>
              </w:rPr>
              <w:t>do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FGTS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e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da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Contribuição</w:t>
            </w:r>
            <w:r w:rsidRPr="002930C2">
              <w:rPr>
                <w:spacing w:val="-13"/>
                <w:lang w:val="pt-BR"/>
              </w:rPr>
              <w:t xml:space="preserve"> </w:t>
            </w:r>
            <w:r w:rsidRPr="002930C2">
              <w:rPr>
                <w:lang w:val="pt-BR"/>
              </w:rPr>
              <w:t>Social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em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que</w:t>
            </w:r>
            <w:r w:rsidRPr="002930C2">
              <w:rPr>
                <w:spacing w:val="-12"/>
                <w:lang w:val="pt-BR"/>
              </w:rPr>
              <w:t xml:space="preserve"> </w:t>
            </w:r>
            <w:r w:rsidRPr="002930C2">
              <w:rPr>
                <w:lang w:val="pt-BR"/>
              </w:rPr>
              <w:t>conste</w:t>
            </w:r>
            <w:r w:rsidRPr="002930C2">
              <w:rPr>
                <w:spacing w:val="-16"/>
                <w:lang w:val="pt-BR"/>
              </w:rPr>
              <w:t xml:space="preserve"> </w:t>
            </w:r>
            <w:r w:rsidRPr="002930C2">
              <w:rPr>
                <w:lang w:val="pt-BR"/>
              </w:rPr>
              <w:t>o</w:t>
            </w:r>
            <w:r w:rsidRPr="002930C2">
              <w:rPr>
                <w:spacing w:val="-15"/>
                <w:lang w:val="pt-BR"/>
              </w:rPr>
              <w:t xml:space="preserve"> </w:t>
            </w:r>
            <w:r w:rsidRPr="002930C2">
              <w:rPr>
                <w:lang w:val="pt-BR"/>
              </w:rPr>
              <w:t>recolhimento do</w:t>
            </w:r>
            <w:r w:rsidRPr="002930C2">
              <w:rPr>
                <w:spacing w:val="-3"/>
                <w:lang w:val="pt-BR"/>
              </w:rPr>
              <w:t xml:space="preserve"> </w:t>
            </w:r>
            <w:r w:rsidRPr="002930C2">
              <w:rPr>
                <w:lang w:val="pt-BR"/>
              </w:rPr>
              <w:t>FGTS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nos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casos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em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que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o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trabalhador</w:t>
            </w:r>
            <w:r w:rsidRPr="002930C2">
              <w:rPr>
                <w:spacing w:val="-3"/>
                <w:lang w:val="pt-BR"/>
              </w:rPr>
              <w:t xml:space="preserve"> </w:t>
            </w:r>
            <w:r w:rsidRPr="002930C2">
              <w:rPr>
                <w:lang w:val="pt-BR"/>
              </w:rPr>
              <w:t>foi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dispensado</w:t>
            </w:r>
            <w:r w:rsidRPr="002930C2">
              <w:rPr>
                <w:spacing w:val="-2"/>
                <w:lang w:val="pt-BR"/>
              </w:rPr>
              <w:t xml:space="preserve"> </w:t>
            </w:r>
            <w:r w:rsidRPr="002930C2">
              <w:rPr>
                <w:lang w:val="pt-BR"/>
              </w:rPr>
              <w:t>sem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justa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causa</w:t>
            </w:r>
            <w:r w:rsidRPr="002930C2">
              <w:rPr>
                <w:spacing w:val="-3"/>
                <w:lang w:val="pt-BR"/>
              </w:rPr>
              <w:t xml:space="preserve"> </w:t>
            </w:r>
            <w:r w:rsidRPr="002930C2">
              <w:rPr>
                <w:lang w:val="pt-BR"/>
              </w:rPr>
              <w:t>ou</w:t>
            </w:r>
            <w:r w:rsidRPr="002930C2">
              <w:rPr>
                <w:spacing w:val="-2"/>
                <w:lang w:val="pt-BR"/>
              </w:rPr>
              <w:t xml:space="preserve"> </w:t>
            </w:r>
            <w:r w:rsidRPr="002930C2">
              <w:rPr>
                <w:lang w:val="pt-BR"/>
              </w:rPr>
              <w:t>em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caso</w:t>
            </w:r>
            <w:r w:rsidRPr="002930C2">
              <w:rPr>
                <w:spacing w:val="-5"/>
                <w:lang w:val="pt-BR"/>
              </w:rPr>
              <w:t xml:space="preserve"> </w:t>
            </w:r>
            <w:r w:rsidRPr="002930C2">
              <w:rPr>
                <w:lang w:val="pt-BR"/>
              </w:rPr>
              <w:t>de</w:t>
            </w:r>
            <w:r w:rsidRPr="002930C2">
              <w:rPr>
                <w:spacing w:val="-6"/>
                <w:lang w:val="pt-BR"/>
              </w:rPr>
              <w:t xml:space="preserve"> </w:t>
            </w:r>
            <w:r w:rsidRPr="002930C2">
              <w:rPr>
                <w:lang w:val="pt-BR"/>
              </w:rPr>
              <w:t>extinção do contrato por prazo</w:t>
            </w:r>
            <w:r w:rsidRPr="002930C2">
              <w:rPr>
                <w:spacing w:val="-4"/>
                <w:lang w:val="pt-BR"/>
              </w:rPr>
              <w:t xml:space="preserve"> </w:t>
            </w:r>
            <w:r w:rsidRPr="002930C2">
              <w:rPr>
                <w:lang w:val="pt-BR"/>
              </w:rPr>
              <w:t>indeterminado;</w:t>
            </w:r>
          </w:p>
          <w:p w:rsidR="002930C2" w:rsidRPr="002930C2" w:rsidRDefault="002930C2" w:rsidP="001D195D">
            <w:pPr>
              <w:pStyle w:val="TableParagraph"/>
              <w:spacing w:before="6" w:line="252" w:lineRule="exact"/>
              <w:ind w:left="107" w:right="100"/>
              <w:jc w:val="both"/>
              <w:rPr>
                <w:lang w:val="pt-BR"/>
              </w:rPr>
            </w:pPr>
            <w:r w:rsidRPr="002930C2">
              <w:rPr>
                <w:lang w:val="pt-BR"/>
              </w:rPr>
              <w:t>-Cópia do Atestado de Saúde Ocupacional (ASO) comprovando a realização de exame médico demissional.</w:t>
            </w:r>
          </w:p>
        </w:tc>
      </w:tr>
    </w:tbl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Ttulo1"/>
        <w:spacing w:before="94"/>
        <w:ind w:left="0"/>
      </w:pPr>
    </w:p>
    <w:p w:rsidR="002930C2" w:rsidRDefault="002930C2" w:rsidP="002930C2">
      <w:pPr>
        <w:pStyle w:val="Ttulo1"/>
        <w:spacing w:before="94"/>
      </w:pPr>
      <w:r>
        <w:t>XIV – DAS OBRIGAÇÕES:</w:t>
      </w:r>
    </w:p>
    <w:p w:rsidR="002930C2" w:rsidRDefault="002930C2" w:rsidP="002930C2">
      <w:pPr>
        <w:pStyle w:val="Corpodetexto"/>
        <w:spacing w:before="3"/>
        <w:rPr>
          <w:b/>
          <w:sz w:val="23"/>
        </w:rPr>
      </w:pPr>
    </w:p>
    <w:p w:rsidR="002930C2" w:rsidRDefault="002930C2" w:rsidP="002930C2">
      <w:pPr>
        <w:pStyle w:val="PargrafodaLista"/>
        <w:numPr>
          <w:ilvl w:val="0"/>
          <w:numId w:val="4"/>
        </w:numPr>
        <w:tabs>
          <w:tab w:val="left" w:pos="1448"/>
          <w:tab w:val="left" w:pos="1449"/>
        </w:tabs>
        <w:ind w:hanging="566"/>
        <w:rPr>
          <w:b/>
        </w:rPr>
      </w:pPr>
      <w:r>
        <w:rPr>
          <w:b/>
        </w:rPr>
        <w:t>A CONTRATADA</w:t>
      </w:r>
      <w:r>
        <w:rPr>
          <w:b/>
          <w:spacing w:val="53"/>
        </w:rPr>
        <w:t xml:space="preserve"> </w:t>
      </w:r>
      <w:r>
        <w:rPr>
          <w:b/>
        </w:rPr>
        <w:t>deverá:</w:t>
      </w:r>
    </w:p>
    <w:p w:rsidR="002930C2" w:rsidRDefault="002930C2" w:rsidP="002930C2">
      <w:pPr>
        <w:pStyle w:val="Corpodetexto"/>
        <w:spacing w:before="7"/>
        <w:rPr>
          <w:b/>
          <w:sz w:val="25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449"/>
        </w:tabs>
        <w:spacing w:line="259" w:lineRule="auto"/>
        <w:ind w:right="1474" w:firstLine="0"/>
        <w:jc w:val="both"/>
      </w:pPr>
      <w:r>
        <w:t>Em Dez dias úteis após a assinatura do contrato, fica a empresa CONTRATADA obrigada a apresentar proposta para adequação do PROGRAMA BÁSICO DE MANUTENÇÃO, com as respectivas periodicidades, refletindo às reais necessidades existentes em cada uma das unidades onde serão executados os serviços objeto</w:t>
      </w:r>
      <w:r>
        <w:rPr>
          <w:spacing w:val="-40"/>
        </w:rPr>
        <w:t xml:space="preserve"> </w:t>
      </w:r>
      <w:r>
        <w:t>deste instrumento,</w:t>
      </w:r>
      <w:r>
        <w:rPr>
          <w:spacing w:val="-3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relatórios</w:t>
      </w:r>
      <w:r>
        <w:rPr>
          <w:spacing w:val="-6"/>
        </w:rPr>
        <w:t xml:space="preserve"> </w:t>
      </w:r>
      <w:r>
        <w:t>mensais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energia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peças de reposição, ou outros ajustes que entenda necessários. Essas adequações serão avaliadas pelo CONTRATANTE que definirá sobre sua</w:t>
      </w:r>
      <w:r>
        <w:rPr>
          <w:spacing w:val="-8"/>
        </w:rPr>
        <w:t xml:space="preserve"> </w:t>
      </w:r>
      <w:r>
        <w:t>aprovação;</w:t>
      </w:r>
    </w:p>
    <w:p w:rsidR="002930C2" w:rsidRDefault="002930C2" w:rsidP="002930C2">
      <w:pPr>
        <w:pStyle w:val="Corpodetexto"/>
        <w:spacing w:before="10"/>
        <w:rPr>
          <w:sz w:val="12"/>
        </w:rPr>
      </w:pPr>
    </w:p>
    <w:p w:rsidR="002930C2" w:rsidRPr="002E5810" w:rsidRDefault="002930C2" w:rsidP="002930C2">
      <w:pPr>
        <w:pStyle w:val="PargrafodaLista"/>
        <w:numPr>
          <w:ilvl w:val="1"/>
          <w:numId w:val="4"/>
        </w:numPr>
        <w:tabs>
          <w:tab w:val="left" w:pos="1144"/>
        </w:tabs>
        <w:spacing w:before="94" w:line="259" w:lineRule="auto"/>
        <w:ind w:left="885" w:right="1480" w:firstLine="0"/>
        <w:jc w:val="both"/>
      </w:pPr>
      <w:r w:rsidRPr="002E5810">
        <w:t xml:space="preserve">Apresentar dentro de </w:t>
      </w:r>
      <w:r>
        <w:t>75</w:t>
      </w:r>
      <w:r w:rsidRPr="002E5810">
        <w:t xml:space="preserve"> (</w:t>
      </w:r>
      <w:r>
        <w:t>setenta e cinco</w:t>
      </w:r>
      <w:r w:rsidRPr="002E5810">
        <w:t>) dias, levantamento atualizado das instalações de todos os prédios, constando componente, equipamentos, etc., em forma de planilha classificada</w:t>
      </w:r>
      <w:r w:rsidRPr="002E5810">
        <w:rPr>
          <w:spacing w:val="-14"/>
        </w:rPr>
        <w:t xml:space="preserve"> </w:t>
      </w:r>
      <w:r w:rsidRPr="002E5810">
        <w:t>por</w:t>
      </w:r>
      <w:r w:rsidRPr="002E5810">
        <w:rPr>
          <w:spacing w:val="-12"/>
        </w:rPr>
        <w:t xml:space="preserve"> </w:t>
      </w:r>
      <w:r w:rsidRPr="002E5810">
        <w:t>local/tipo</w:t>
      </w:r>
      <w:r w:rsidRPr="002E5810">
        <w:rPr>
          <w:spacing w:val="-11"/>
        </w:rPr>
        <w:t xml:space="preserve"> </w:t>
      </w:r>
      <w:r w:rsidRPr="002E5810">
        <w:t>de</w:t>
      </w:r>
      <w:r w:rsidRPr="002E5810">
        <w:rPr>
          <w:spacing w:val="-12"/>
        </w:rPr>
        <w:t xml:space="preserve"> </w:t>
      </w:r>
      <w:r w:rsidRPr="002E5810">
        <w:t>instalação</w:t>
      </w:r>
      <w:r w:rsidRPr="002E5810">
        <w:rPr>
          <w:spacing w:val="-11"/>
        </w:rPr>
        <w:t xml:space="preserve"> </w:t>
      </w:r>
      <w:r w:rsidRPr="002E5810">
        <w:t>e</w:t>
      </w:r>
      <w:r w:rsidRPr="002E5810">
        <w:rPr>
          <w:spacing w:val="-13"/>
        </w:rPr>
        <w:t xml:space="preserve"> </w:t>
      </w:r>
      <w:r w:rsidRPr="002E5810">
        <w:t>leiaute</w:t>
      </w:r>
      <w:r w:rsidRPr="002E5810">
        <w:rPr>
          <w:spacing w:val="-14"/>
        </w:rPr>
        <w:t xml:space="preserve"> </w:t>
      </w:r>
      <w:r w:rsidRPr="002E5810">
        <w:t>de</w:t>
      </w:r>
      <w:r w:rsidRPr="002E5810">
        <w:rPr>
          <w:spacing w:val="-10"/>
        </w:rPr>
        <w:t xml:space="preserve"> </w:t>
      </w:r>
      <w:r w:rsidRPr="002E5810">
        <w:t>todas</w:t>
      </w:r>
      <w:r w:rsidRPr="002E5810">
        <w:rPr>
          <w:spacing w:val="-14"/>
        </w:rPr>
        <w:t xml:space="preserve"> </w:t>
      </w:r>
      <w:r w:rsidRPr="002E5810">
        <w:t>as</w:t>
      </w:r>
      <w:r w:rsidRPr="002E5810">
        <w:rPr>
          <w:spacing w:val="-14"/>
        </w:rPr>
        <w:t xml:space="preserve"> </w:t>
      </w:r>
      <w:r w:rsidRPr="002E5810">
        <w:t>salas.</w:t>
      </w:r>
      <w:r w:rsidRPr="002E5810">
        <w:rPr>
          <w:spacing w:val="-9"/>
        </w:rPr>
        <w:t xml:space="preserve"> </w:t>
      </w:r>
      <w:r w:rsidRPr="002E5810">
        <w:t>As</w:t>
      </w:r>
      <w:r w:rsidRPr="002E5810">
        <w:rPr>
          <w:spacing w:val="-13"/>
        </w:rPr>
        <w:t xml:space="preserve"> </w:t>
      </w:r>
      <w:r w:rsidRPr="002E5810">
        <w:t>planilhas</w:t>
      </w:r>
      <w:r w:rsidRPr="002E5810">
        <w:rPr>
          <w:spacing w:val="-11"/>
        </w:rPr>
        <w:t xml:space="preserve"> </w:t>
      </w:r>
      <w:r w:rsidRPr="002E5810">
        <w:t>deverão ser apresentadas em formato excel e os leiautes em software tipo AUTOCAD, bem como uma via impressa de todo o</w:t>
      </w:r>
      <w:r w:rsidRPr="002E5810">
        <w:rPr>
          <w:spacing w:val="-11"/>
        </w:rPr>
        <w:t xml:space="preserve"> </w:t>
      </w:r>
      <w:r w:rsidRPr="002E5810">
        <w:t>material;</w:t>
      </w:r>
    </w:p>
    <w:p w:rsidR="002930C2" w:rsidRDefault="002930C2" w:rsidP="002930C2">
      <w:pPr>
        <w:pStyle w:val="Corpodetexto"/>
        <w:spacing w:before="6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142"/>
        </w:tabs>
        <w:ind w:left="885" w:right="1480" w:firstLine="0"/>
      </w:pPr>
      <w:r>
        <w:t>Fornecer mão-de-obra necessária e</w:t>
      </w:r>
      <w:r>
        <w:rPr>
          <w:spacing w:val="-3"/>
        </w:rPr>
        <w:t xml:space="preserve"> </w:t>
      </w:r>
      <w:r>
        <w:t>qualificada, em conformidade com o solicitado no presente Termo de Referência.</w:t>
      </w:r>
    </w:p>
    <w:p w:rsidR="002930C2" w:rsidRDefault="002930C2" w:rsidP="002930C2">
      <w:pPr>
        <w:pStyle w:val="Corpodetexto"/>
        <w:spacing w:before="8"/>
        <w:rPr>
          <w:sz w:val="25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127"/>
        </w:tabs>
        <w:spacing w:line="259" w:lineRule="auto"/>
        <w:ind w:right="1474" w:firstLine="0"/>
        <w:jc w:val="both"/>
      </w:pPr>
      <w:r>
        <w:t>Os</w:t>
      </w:r>
      <w:r>
        <w:rPr>
          <w:spacing w:val="-16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previstos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Planilha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Decomposição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Preços</w:t>
      </w:r>
      <w:r>
        <w:rPr>
          <w:spacing w:val="-18"/>
        </w:rPr>
        <w:t xml:space="preserve"> </w:t>
      </w:r>
      <w:r>
        <w:t>(Anexo</w:t>
      </w:r>
      <w:r>
        <w:rPr>
          <w:spacing w:val="-12"/>
        </w:rPr>
        <w:t xml:space="preserve"> </w:t>
      </w:r>
      <w:r>
        <w:t>VIII)</w:t>
      </w:r>
      <w:r>
        <w:rPr>
          <w:spacing w:val="-14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após apresentação de orçamento pela CONTRATADA, a CONTRATANTE poderá recusar o orçamento, pedir sua revisão ou aceitá-lo parcialmente, comprometendo-se a CONTRATADA a executar ou fornecer o que for aprovado no todo ou em</w:t>
      </w:r>
      <w:r>
        <w:rPr>
          <w:spacing w:val="-24"/>
        </w:rPr>
        <w:t xml:space="preserve"> </w:t>
      </w:r>
      <w:r>
        <w:t>parte;</w:t>
      </w:r>
    </w:p>
    <w:p w:rsidR="002930C2" w:rsidRDefault="002930C2" w:rsidP="002930C2">
      <w:pPr>
        <w:pStyle w:val="Corpodetexto"/>
        <w:spacing w:before="8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42"/>
        </w:tabs>
        <w:spacing w:line="256" w:lineRule="auto"/>
        <w:ind w:right="1481" w:firstLine="0"/>
        <w:jc w:val="both"/>
      </w:pPr>
      <w:r>
        <w:t>Fornecer alimentação e transportes, aos funcionários para realizar serviços específicos deste contrato em qualquer uma das</w:t>
      </w:r>
      <w:r>
        <w:rPr>
          <w:spacing w:val="-8"/>
        </w:rPr>
        <w:t xml:space="preserve"> </w:t>
      </w:r>
      <w:r>
        <w:t>unidades, observados integralmente os ditames da legislação trabalhista;</w:t>
      </w:r>
    </w:p>
    <w:p w:rsidR="002930C2" w:rsidRDefault="002930C2" w:rsidP="002930C2">
      <w:pPr>
        <w:pStyle w:val="Corpodetexto"/>
        <w:spacing w:before="1"/>
        <w:rPr>
          <w:sz w:val="24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137"/>
        </w:tabs>
        <w:spacing w:line="259" w:lineRule="auto"/>
        <w:ind w:right="1478" w:firstLine="0"/>
        <w:jc w:val="both"/>
      </w:pPr>
      <w:r>
        <w:t>Cumprir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chamados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conforme fluxo de</w:t>
      </w:r>
      <w:r>
        <w:rPr>
          <w:spacing w:val="-3"/>
        </w:rPr>
        <w:t xml:space="preserve"> </w:t>
      </w:r>
      <w:r>
        <w:t>manutenção;</w:t>
      </w: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185"/>
        </w:tabs>
        <w:spacing w:before="1" w:line="259" w:lineRule="auto"/>
        <w:ind w:right="1478" w:firstLine="0"/>
        <w:jc w:val="both"/>
      </w:pPr>
      <w:r>
        <w:t>Cumprir o prazo para executar os serviços, conforme Tabela de Indicadores de Serviços, caso tal prazo seja omitido será considerado como sendo 04 (quatro)</w:t>
      </w:r>
      <w:r>
        <w:rPr>
          <w:spacing w:val="-17"/>
        </w:rPr>
        <w:t xml:space="preserve"> </w:t>
      </w:r>
      <w:r>
        <w:t>horas;</w:t>
      </w: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173"/>
        </w:tabs>
        <w:spacing w:line="259" w:lineRule="auto"/>
        <w:ind w:right="1476" w:firstLine="0"/>
        <w:jc w:val="both"/>
      </w:pPr>
      <w:r>
        <w:t>Manter organizado e atualizado um sistema de controle, assinado por técnico da CONTRATADA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designado</w:t>
      </w:r>
      <w:r>
        <w:rPr>
          <w:spacing w:val="-7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CONTRATANTE,</w:t>
      </w:r>
      <w:r>
        <w:rPr>
          <w:spacing w:val="-5"/>
        </w:rPr>
        <w:t xml:space="preserve"> </w:t>
      </w:r>
      <w:r>
        <w:t>onde</w:t>
      </w:r>
      <w:r>
        <w:rPr>
          <w:spacing w:val="-9"/>
        </w:rPr>
        <w:t xml:space="preserve"> </w:t>
      </w:r>
      <w:r>
        <w:t>registre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 xml:space="preserve">peças e ou acessórios substituídos, as atividades </w:t>
      </w:r>
      <w:r>
        <w:lastRenderedPageBreak/>
        <w:t>envolvidas as ocorrências ou observações descritas de forma</w:t>
      </w:r>
      <w:r>
        <w:rPr>
          <w:spacing w:val="-5"/>
        </w:rPr>
        <w:t xml:space="preserve"> </w:t>
      </w:r>
      <w:r>
        <w:t>analítica, que serão objeto de constante fiscalização pela CONTRATANTE.</w:t>
      </w:r>
    </w:p>
    <w:p w:rsidR="002930C2" w:rsidRDefault="002930C2" w:rsidP="002930C2">
      <w:pPr>
        <w:pStyle w:val="Corpodetexto"/>
        <w:spacing w:before="8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166"/>
        </w:tabs>
        <w:spacing w:before="1" w:line="259" w:lineRule="auto"/>
        <w:ind w:right="1481" w:firstLine="0"/>
        <w:jc w:val="both"/>
      </w:pPr>
      <w:r>
        <w:t xml:space="preserve">Garantir as peças substituídas por prazo não inferior a 90 (noventa) dias. </w:t>
      </w:r>
    </w:p>
    <w:p w:rsidR="002930C2" w:rsidRDefault="002930C2" w:rsidP="002930C2">
      <w:pPr>
        <w:pStyle w:val="PargrafodaLista"/>
      </w:pPr>
    </w:p>
    <w:p w:rsidR="002930C2" w:rsidRDefault="002930C2" w:rsidP="002930C2">
      <w:pPr>
        <w:tabs>
          <w:tab w:val="left" w:pos="1166"/>
        </w:tabs>
        <w:spacing w:before="1"/>
        <w:ind w:right="1481"/>
        <w:jc w:val="both"/>
      </w:pPr>
    </w:p>
    <w:p w:rsidR="002930C2" w:rsidRDefault="002930C2" w:rsidP="002930C2">
      <w:pPr>
        <w:tabs>
          <w:tab w:val="left" w:pos="1166"/>
        </w:tabs>
        <w:spacing w:before="1"/>
        <w:ind w:right="1481"/>
        <w:jc w:val="both"/>
      </w:pPr>
    </w:p>
    <w:p w:rsidR="002930C2" w:rsidRDefault="002930C2" w:rsidP="002930C2">
      <w:pPr>
        <w:tabs>
          <w:tab w:val="left" w:pos="1166"/>
        </w:tabs>
        <w:spacing w:before="1"/>
        <w:ind w:left="885" w:right="1480"/>
        <w:jc w:val="both"/>
      </w:pPr>
      <w:r>
        <w:t>Caso o prazo de garantia seja omitido será considerado como sendo de 90 (noventa)</w:t>
      </w:r>
      <w:r w:rsidRPr="00EA29C3">
        <w:rPr>
          <w:spacing w:val="-16"/>
        </w:rPr>
        <w:t xml:space="preserve"> </w:t>
      </w:r>
      <w:r>
        <w:t>dias;</w:t>
      </w: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33"/>
        </w:tabs>
        <w:spacing w:line="259" w:lineRule="auto"/>
        <w:ind w:right="1480" w:firstLine="0"/>
        <w:jc w:val="both"/>
      </w:pPr>
      <w:r>
        <w:t>Remover ou proteger mobiliário, objetos de arte e decoração, equipamentos eletroeletrônicos, etc., quando ocorrer às</w:t>
      </w:r>
      <w:r>
        <w:rPr>
          <w:spacing w:val="-3"/>
        </w:rPr>
        <w:t xml:space="preserve"> </w:t>
      </w:r>
      <w:r>
        <w:t>intervenções.</w:t>
      </w:r>
    </w:p>
    <w:p w:rsidR="002930C2" w:rsidRDefault="002930C2" w:rsidP="002930C2">
      <w:pPr>
        <w:pStyle w:val="Corpodetexto"/>
        <w:spacing w:before="8"/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57"/>
        </w:tabs>
        <w:ind w:right="1476" w:firstLine="0"/>
        <w:jc w:val="both"/>
      </w:pPr>
      <w:r>
        <w:t>Recolocar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devidos</w:t>
      </w:r>
      <w:r>
        <w:rPr>
          <w:spacing w:val="-7"/>
        </w:rPr>
        <w:t xml:space="preserve"> </w:t>
      </w:r>
      <w:r>
        <w:t>lugares,</w:t>
      </w:r>
      <w:r>
        <w:rPr>
          <w:spacing w:val="-11"/>
        </w:rPr>
        <w:t xml:space="preserve"> </w:t>
      </w:r>
      <w:r>
        <w:t>móveis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equipamentos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forem</w:t>
      </w:r>
      <w:r>
        <w:rPr>
          <w:spacing w:val="-7"/>
        </w:rPr>
        <w:t xml:space="preserve"> </w:t>
      </w:r>
      <w:r>
        <w:t>deslocados para execução de</w:t>
      </w:r>
      <w:r>
        <w:rPr>
          <w:spacing w:val="-2"/>
        </w:rPr>
        <w:t xml:space="preserve"> </w:t>
      </w:r>
      <w:r>
        <w:t>serviços.</w:t>
      </w:r>
    </w:p>
    <w:p w:rsidR="002930C2" w:rsidRDefault="002930C2" w:rsidP="002930C2">
      <w:pPr>
        <w:pStyle w:val="PargrafodaLista"/>
      </w:pPr>
    </w:p>
    <w:p w:rsidR="002930C2" w:rsidRDefault="002930C2" w:rsidP="002930C2">
      <w:pPr>
        <w:pStyle w:val="PargrafodaLista"/>
        <w:tabs>
          <w:tab w:val="left" w:pos="1257"/>
        </w:tabs>
        <w:ind w:right="1476"/>
        <w:jc w:val="both"/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before="12"/>
        <w:ind w:left="885" w:right="1480" w:firstLine="0"/>
      </w:pPr>
      <w:r>
        <w:t>Manter técnicos para execução dos serviços na quantidade</w:t>
      </w:r>
      <w:r>
        <w:rPr>
          <w:spacing w:val="-11"/>
        </w:rPr>
        <w:t xml:space="preserve"> </w:t>
      </w:r>
      <w:r>
        <w:t xml:space="preserve">necessária, em estrita conformidade com o presente </w:t>
      </w:r>
      <w:r w:rsidR="0036127E">
        <w:t>Documento base</w:t>
      </w:r>
      <w:r>
        <w:t>;</w:t>
      </w:r>
    </w:p>
    <w:p w:rsidR="002930C2" w:rsidRDefault="002930C2" w:rsidP="002930C2">
      <w:pPr>
        <w:pStyle w:val="Corpodetexto"/>
        <w:spacing w:before="7"/>
        <w:rPr>
          <w:sz w:val="25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6"/>
        </w:tabs>
        <w:spacing w:line="259" w:lineRule="auto"/>
        <w:ind w:right="1480" w:firstLine="0"/>
        <w:jc w:val="both"/>
      </w:pPr>
      <w:r>
        <w:t>Resolver problemas emergenciais de imediato, independente do dia ou horário da ocorrência;</w:t>
      </w: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6"/>
        </w:tabs>
        <w:spacing w:line="259" w:lineRule="auto"/>
        <w:ind w:right="1478" w:firstLine="0"/>
        <w:jc w:val="both"/>
      </w:pPr>
      <w:r>
        <w:t>Manter um preposto, durante os turnos de trabalhos, capaz (es) de tomar decisões compatíveis com os compromissos</w:t>
      </w:r>
      <w:r>
        <w:rPr>
          <w:spacing w:val="-3"/>
        </w:rPr>
        <w:t xml:space="preserve"> </w:t>
      </w:r>
      <w:r>
        <w:t>assumidos;</w:t>
      </w:r>
    </w:p>
    <w:p w:rsidR="002930C2" w:rsidRDefault="002930C2" w:rsidP="002930C2">
      <w:pPr>
        <w:pStyle w:val="Corpodetexto"/>
        <w:spacing w:before="8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1"/>
        </w:tabs>
        <w:spacing w:line="259" w:lineRule="auto"/>
        <w:ind w:right="1481" w:firstLine="0"/>
        <w:jc w:val="both"/>
      </w:pPr>
      <w:r>
        <w:t>Fornecer profissionais nos serviços de manutenção e operações de equipamentos e instalações prediais, com experiência na</w:t>
      </w:r>
      <w:r>
        <w:rPr>
          <w:spacing w:val="-4"/>
        </w:rPr>
        <w:t xml:space="preserve"> </w:t>
      </w:r>
      <w:r>
        <w:t xml:space="preserve">função, conforme solicitado no presente </w:t>
      </w:r>
      <w:r w:rsidR="0036127E">
        <w:t>Documento base;</w:t>
      </w:r>
    </w:p>
    <w:p w:rsidR="002930C2" w:rsidRDefault="002930C2" w:rsidP="002930C2">
      <w:pPr>
        <w:pStyle w:val="Corpodetexto"/>
        <w:spacing w:before="10"/>
        <w:rPr>
          <w:sz w:val="23"/>
        </w:rPr>
      </w:pPr>
    </w:p>
    <w:p w:rsidR="002930C2" w:rsidRPr="00AB2367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ind w:left="1263" w:hanging="381"/>
        <w:jc w:val="both"/>
      </w:pPr>
      <w:r>
        <w:t>Usar produtos que não agridam o meio</w:t>
      </w:r>
      <w:r>
        <w:rPr>
          <w:spacing w:val="-9"/>
        </w:rPr>
        <w:t xml:space="preserve"> </w:t>
      </w:r>
      <w:r>
        <w:t>ambiente;</w:t>
      </w:r>
    </w:p>
    <w:p w:rsidR="002930C2" w:rsidRDefault="002930C2" w:rsidP="002930C2">
      <w:pPr>
        <w:pStyle w:val="Corpodetexto"/>
        <w:spacing w:before="8"/>
        <w:rPr>
          <w:sz w:val="16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31"/>
        </w:tabs>
        <w:spacing w:before="94" w:line="256" w:lineRule="auto"/>
        <w:ind w:right="1481" w:firstLine="0"/>
        <w:jc w:val="both"/>
      </w:pPr>
      <w:r>
        <w:t>Utilizar produtos aprovados e permitidos pelo Ministério da Saúde, conforme legislação e portarias vigente da</w:t>
      </w:r>
      <w:r>
        <w:rPr>
          <w:spacing w:val="-1"/>
        </w:rPr>
        <w:t xml:space="preserve"> </w:t>
      </w:r>
      <w:r>
        <w:t>ANVISA;</w:t>
      </w:r>
    </w:p>
    <w:p w:rsidR="002930C2" w:rsidRDefault="002930C2" w:rsidP="002930C2">
      <w:pPr>
        <w:pStyle w:val="Corpodetexto"/>
        <w:spacing w:before="1"/>
        <w:rPr>
          <w:sz w:val="24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ind w:left="1263" w:hanging="381"/>
        <w:jc w:val="both"/>
      </w:pPr>
      <w:r>
        <w:t>Utilizar produtos químicos inodoros após estabilização, nas áreas</w:t>
      </w:r>
      <w:r>
        <w:rPr>
          <w:spacing w:val="-6"/>
        </w:rPr>
        <w:t xml:space="preserve"> </w:t>
      </w:r>
      <w:r>
        <w:t>internas;</w:t>
      </w:r>
    </w:p>
    <w:p w:rsidR="002930C2" w:rsidRDefault="002930C2" w:rsidP="002930C2">
      <w:pPr>
        <w:pStyle w:val="Corpodetexto"/>
        <w:spacing w:before="4"/>
        <w:rPr>
          <w:sz w:val="25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02"/>
        </w:tabs>
        <w:spacing w:line="259" w:lineRule="auto"/>
        <w:ind w:right="1474" w:firstLine="0"/>
        <w:jc w:val="both"/>
      </w:pPr>
      <w:r>
        <w:t>Obedecer, na execução dos serviços, a melhor técnica vigente e enquadrar-se rigorosamente</w:t>
      </w:r>
      <w:r>
        <w:rPr>
          <w:spacing w:val="-17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preceitos</w:t>
      </w:r>
      <w:r>
        <w:rPr>
          <w:spacing w:val="-13"/>
        </w:rPr>
        <w:t xml:space="preserve"> </w:t>
      </w:r>
      <w:r>
        <w:t>normativos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ABNT,</w:t>
      </w:r>
      <w:r>
        <w:rPr>
          <w:spacing w:val="-15"/>
        </w:rPr>
        <w:t xml:space="preserve"> </w:t>
      </w:r>
      <w:r>
        <w:t>ISO,</w:t>
      </w:r>
      <w:r>
        <w:rPr>
          <w:spacing w:val="-15"/>
        </w:rPr>
        <w:t xml:space="preserve"> </w:t>
      </w:r>
      <w:r>
        <w:t>NBR</w:t>
      </w:r>
      <w:r>
        <w:rPr>
          <w:spacing w:val="-17"/>
        </w:rPr>
        <w:t xml:space="preserve"> </w:t>
      </w:r>
      <w:r>
        <w:t>etc.,</w:t>
      </w:r>
      <w:r>
        <w:rPr>
          <w:spacing w:val="-15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predial civil;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52"/>
        </w:tabs>
        <w:spacing w:before="2" w:line="256" w:lineRule="auto"/>
        <w:ind w:right="1479" w:firstLine="0"/>
        <w:jc w:val="both"/>
      </w:pPr>
      <w:r>
        <w:t>Apresentar,</w:t>
      </w:r>
      <w:r>
        <w:rPr>
          <w:spacing w:val="-12"/>
        </w:rPr>
        <w:t xml:space="preserve"> </w:t>
      </w:r>
      <w:r>
        <w:t>antes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iniciar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material</w:t>
      </w:r>
      <w:r>
        <w:rPr>
          <w:spacing w:val="-15"/>
        </w:rPr>
        <w:t xml:space="preserve"> e ferramentas </w:t>
      </w:r>
      <w:r>
        <w:t>que</w:t>
      </w:r>
      <w:r>
        <w:rPr>
          <w:spacing w:val="-13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utilizados,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verificação do produto, quanto à qualidade e</w:t>
      </w:r>
      <w:r>
        <w:rPr>
          <w:spacing w:val="-6"/>
        </w:rPr>
        <w:t xml:space="preserve"> </w:t>
      </w:r>
      <w:r>
        <w:t>padrão;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before="3"/>
        <w:ind w:left="1263" w:hanging="381"/>
        <w:jc w:val="both"/>
      </w:pPr>
      <w:r>
        <w:t>Comunicar a conclusão dos serviços, para</w:t>
      </w:r>
      <w:r>
        <w:rPr>
          <w:spacing w:val="-1"/>
        </w:rPr>
        <w:t xml:space="preserve"> análise e </w:t>
      </w:r>
      <w:r>
        <w:t>aprovação;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95"/>
        </w:tabs>
        <w:spacing w:before="21" w:line="259" w:lineRule="auto"/>
        <w:ind w:right="1481" w:firstLine="0"/>
        <w:jc w:val="both"/>
      </w:pPr>
      <w:r>
        <w:t>Todo local onde ocorrer intervenção pela contratada, em função deste contrato, deverá ser entregue limpo, após execução dos</w:t>
      </w:r>
      <w:r>
        <w:rPr>
          <w:spacing w:val="-3"/>
        </w:rPr>
        <w:t xml:space="preserve"> </w:t>
      </w:r>
      <w:r>
        <w:t>serviços,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9"/>
        </w:tabs>
        <w:spacing w:line="259" w:lineRule="auto"/>
        <w:ind w:right="1479" w:firstLine="0"/>
        <w:jc w:val="both"/>
      </w:pPr>
      <w:r>
        <w:t>Responsabilizar-se pela remoção, acomodação e descarte dos lixos, entulhos, etc. provenientes da execução dos</w:t>
      </w:r>
      <w:r>
        <w:rPr>
          <w:spacing w:val="-1"/>
        </w:rPr>
        <w:t xml:space="preserve"> </w:t>
      </w:r>
      <w:r>
        <w:t>serviços.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24"/>
        </w:tabs>
        <w:spacing w:line="259" w:lineRule="auto"/>
        <w:ind w:right="1479" w:firstLine="0"/>
        <w:jc w:val="both"/>
      </w:pPr>
      <w:r>
        <w:t>Responsabilizar-se conforme Decreto 46.594/05, Resolução CONAMA 307 ou legislação vigente, pelo descarte do lixo, entulho,</w:t>
      </w:r>
      <w:r>
        <w:rPr>
          <w:spacing w:val="-4"/>
        </w:rPr>
        <w:t xml:space="preserve"> </w:t>
      </w:r>
      <w:r>
        <w:t>etc.;</w:t>
      </w:r>
    </w:p>
    <w:p w:rsidR="0036127E" w:rsidRDefault="0036127E" w:rsidP="0036127E">
      <w:pPr>
        <w:tabs>
          <w:tab w:val="left" w:pos="1324"/>
        </w:tabs>
        <w:ind w:right="1479"/>
        <w:jc w:val="both"/>
      </w:pPr>
    </w:p>
    <w:p w:rsidR="0036127E" w:rsidRDefault="0036127E" w:rsidP="0036127E">
      <w:pPr>
        <w:tabs>
          <w:tab w:val="left" w:pos="1324"/>
        </w:tabs>
        <w:ind w:right="1479"/>
        <w:jc w:val="both"/>
      </w:pPr>
    </w:p>
    <w:p w:rsidR="0036127E" w:rsidRDefault="0036127E" w:rsidP="0036127E">
      <w:pPr>
        <w:tabs>
          <w:tab w:val="left" w:pos="1324"/>
        </w:tabs>
        <w:ind w:right="1479"/>
        <w:jc w:val="both"/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93"/>
        </w:tabs>
        <w:spacing w:line="259" w:lineRule="auto"/>
        <w:ind w:right="1479" w:firstLine="0"/>
        <w:jc w:val="both"/>
      </w:pPr>
      <w:r>
        <w:t xml:space="preserve">Todos os postos/locais objeto do presente </w:t>
      </w:r>
      <w:r w:rsidR="0036127E">
        <w:t>Documento base</w:t>
      </w:r>
      <w:r>
        <w:t xml:space="preserve"> deverão contar com equipamento de rádio comunicador ou aparelho celular; </w:t>
      </w:r>
      <w:r w:rsidRPr="009F524A">
        <w:t>na impossibilidade técnica de utilização de rádio</w:t>
      </w:r>
      <w:r>
        <w:t>, preferencialmente compatível com utilizado pelo</w:t>
      </w:r>
      <w:r>
        <w:rPr>
          <w:spacing w:val="-5"/>
        </w:rPr>
        <w:t xml:space="preserve"> </w:t>
      </w:r>
      <w:r>
        <w:t>CONTRATANTE;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02"/>
        </w:tabs>
        <w:spacing w:line="259" w:lineRule="auto"/>
        <w:ind w:right="1475" w:firstLine="0"/>
        <w:jc w:val="both"/>
      </w:pPr>
      <w:r>
        <w:t xml:space="preserve">Fornecer aos postos/locais todas as ferramentas e instrumentos </w:t>
      </w:r>
    </w:p>
    <w:p w:rsidR="002930C2" w:rsidRPr="0036127E" w:rsidRDefault="002930C2" w:rsidP="002930C2">
      <w:pPr>
        <w:tabs>
          <w:tab w:val="left" w:pos="1202"/>
        </w:tabs>
        <w:ind w:left="885" w:right="1474"/>
        <w:jc w:val="both"/>
        <w:rPr>
          <w:rFonts w:ascii="Arial" w:eastAsia="Arial" w:hAnsi="Arial" w:cs="Arial"/>
          <w:lang w:eastAsia="pt-BR" w:bidi="pt-BR"/>
        </w:rPr>
      </w:pPr>
      <w:r w:rsidRPr="0036127E">
        <w:rPr>
          <w:rFonts w:ascii="Arial" w:eastAsia="Arial" w:hAnsi="Arial" w:cs="Arial"/>
          <w:lang w:eastAsia="pt-BR" w:bidi="pt-BR"/>
        </w:rPr>
        <w:t>necessários à execução dos serviços, bem como produtos ou materiais indispensáveis à limpeza, e ser responsável por sua guarda e transporte;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9"/>
        </w:tabs>
        <w:spacing w:line="259" w:lineRule="auto"/>
        <w:ind w:right="1484" w:firstLine="0"/>
        <w:jc w:val="both"/>
      </w:pPr>
      <w:r>
        <w:t>Proceder à substituição, em 24 horas, de materiais, ferramentas ou equipamentos, deficientes para a execução dos</w:t>
      </w:r>
      <w:r>
        <w:rPr>
          <w:spacing w:val="-5"/>
        </w:rPr>
        <w:t xml:space="preserve"> </w:t>
      </w:r>
      <w:r>
        <w:t>serviços;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85"/>
        </w:tabs>
        <w:spacing w:line="259" w:lineRule="auto"/>
        <w:ind w:right="1475" w:firstLine="0"/>
        <w:jc w:val="both"/>
      </w:pPr>
      <w:r>
        <w:t>Obedecer sempre às recomendações dos fabricantes na aplicação dos materiais industrializados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emprego</w:t>
      </w:r>
      <w:r>
        <w:rPr>
          <w:spacing w:val="-10"/>
        </w:rPr>
        <w:t xml:space="preserve"> </w:t>
      </w:r>
      <w:r>
        <w:t>especial,</w:t>
      </w:r>
      <w:r>
        <w:rPr>
          <w:spacing w:val="-10"/>
        </w:rPr>
        <w:t xml:space="preserve"> </w:t>
      </w:r>
      <w:r>
        <w:t>pois</w:t>
      </w:r>
      <w:r>
        <w:rPr>
          <w:spacing w:val="-8"/>
        </w:rPr>
        <w:t xml:space="preserve"> </w:t>
      </w:r>
      <w:r>
        <w:t>caberá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CONTRATADA,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qualquer caso, a responsabilidade técnica e o ônus decorrente de sua má</w:t>
      </w:r>
      <w:r>
        <w:rPr>
          <w:spacing w:val="-13"/>
        </w:rPr>
        <w:t xml:space="preserve"> </w:t>
      </w:r>
      <w:r>
        <w:t>aplicação;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6"/>
        </w:tabs>
        <w:spacing w:line="259" w:lineRule="auto"/>
        <w:ind w:right="1482" w:firstLine="0"/>
        <w:jc w:val="both"/>
      </w:pPr>
      <w:r>
        <w:t>Diariamente e ao final de cada serviço, executar a limpeza dos locais, que deverão estar em perfeitas condições de ocupação e</w:t>
      </w:r>
      <w:r>
        <w:rPr>
          <w:spacing w:val="-6"/>
        </w:rPr>
        <w:t xml:space="preserve"> </w:t>
      </w:r>
      <w:r>
        <w:t>uso;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3"/>
        </w:tabs>
        <w:spacing w:line="259" w:lineRule="auto"/>
        <w:ind w:right="1481" w:firstLine="0"/>
        <w:jc w:val="both"/>
      </w:pPr>
      <w:r>
        <w:t>Implantar, de forma adequada, a planificação, execução e supervisão permanente dos trabalhos.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17"/>
        </w:tabs>
        <w:spacing w:line="259" w:lineRule="auto"/>
        <w:ind w:right="1481" w:firstLine="0"/>
        <w:jc w:val="both"/>
      </w:pPr>
      <w:r>
        <w:t>Tomar as providências relativas aos treinamentos necessários para garantir a execução dos trabalhos dentro dos níveis de qualidade</w:t>
      </w:r>
      <w:r>
        <w:rPr>
          <w:spacing w:val="-4"/>
        </w:rPr>
        <w:t xml:space="preserve"> </w:t>
      </w:r>
      <w:r>
        <w:t>desejados;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93"/>
        </w:tabs>
        <w:spacing w:line="259" w:lineRule="auto"/>
        <w:ind w:right="1481" w:firstLine="0"/>
        <w:jc w:val="both"/>
      </w:pPr>
      <w:r>
        <w:t>Responsabilizar-se integralmente para que seus funcionários sejam contratados, nos termos da legislação</w:t>
      </w:r>
      <w:r>
        <w:rPr>
          <w:spacing w:val="-3"/>
        </w:rPr>
        <w:t xml:space="preserve"> </w:t>
      </w:r>
      <w:r>
        <w:t>vigente;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12"/>
        </w:tabs>
        <w:spacing w:line="259" w:lineRule="auto"/>
        <w:ind w:right="1477" w:firstLine="0"/>
        <w:jc w:val="both"/>
      </w:pPr>
      <w:r>
        <w:t>Manter controle de frequência/pontualidade de seus empregados, sob contrato através de sistema</w:t>
      </w:r>
      <w:r>
        <w:rPr>
          <w:spacing w:val="-3"/>
        </w:rPr>
        <w:t xml:space="preserve"> </w:t>
      </w:r>
      <w:r>
        <w:t>biométrico ou outro equivalente;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29"/>
        </w:tabs>
        <w:spacing w:line="259" w:lineRule="auto"/>
        <w:ind w:right="1478" w:firstLine="0"/>
        <w:jc w:val="both"/>
      </w:pPr>
      <w:r>
        <w:t>Fornecer uniformes e complementos adequados para o desenvolvimento das atividades, submetendo-os a aprovação do CONTRATANTE, sem ônus para os empregados;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52"/>
        </w:tabs>
        <w:spacing w:line="259" w:lineRule="auto"/>
        <w:ind w:right="1480" w:firstLine="0"/>
        <w:jc w:val="both"/>
      </w:pPr>
      <w:r>
        <w:t>Fornecer</w:t>
      </w:r>
      <w:r>
        <w:rPr>
          <w:spacing w:val="-14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funcionário,</w:t>
      </w:r>
      <w:r>
        <w:rPr>
          <w:spacing w:val="-15"/>
        </w:rPr>
        <w:t xml:space="preserve"> </w:t>
      </w:r>
      <w:r>
        <w:t>semestralmente,</w:t>
      </w:r>
      <w:r>
        <w:rPr>
          <w:spacing w:val="-15"/>
        </w:rPr>
        <w:t xml:space="preserve"> </w:t>
      </w:r>
      <w:r>
        <w:t>02(dois)</w:t>
      </w:r>
      <w:r>
        <w:rPr>
          <w:spacing w:val="-15"/>
        </w:rPr>
        <w:t xml:space="preserve"> </w:t>
      </w:r>
      <w:r>
        <w:t>jogos</w:t>
      </w:r>
      <w:r>
        <w:rPr>
          <w:spacing w:val="-16"/>
        </w:rPr>
        <w:t xml:space="preserve"> </w:t>
      </w:r>
      <w:r>
        <w:t>completos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uniforme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boa qualidade, composto de: Calça e bata/jaleco com bolsos, camiseta com mangas e dois pares de botas cano curto na cor</w:t>
      </w:r>
      <w:r>
        <w:rPr>
          <w:spacing w:val="-3"/>
        </w:rPr>
        <w:t xml:space="preserve"> </w:t>
      </w:r>
      <w:r>
        <w:t>preta, bem como 01 blusa de frio, que deverá ser fornecida 01 (uma) vez ao ano.</w:t>
      </w:r>
    </w:p>
    <w:p w:rsidR="002930C2" w:rsidRDefault="002930C2" w:rsidP="002930C2">
      <w:pPr>
        <w:pStyle w:val="Corpodetexto"/>
        <w:spacing w:before="3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before="1"/>
        <w:ind w:left="885" w:right="1480" w:firstLine="0"/>
        <w:jc w:val="both"/>
      </w:pPr>
      <w:r>
        <w:t>Fornecer aos seus empregados no mínimo os seguintes</w:t>
      </w:r>
      <w:r>
        <w:rPr>
          <w:spacing w:val="-9"/>
        </w:rPr>
        <w:t xml:space="preserve"> </w:t>
      </w:r>
      <w:r>
        <w:t>benefícios, observados integralmente a legislação trabalhista que regulamenta cada atividade:</w:t>
      </w:r>
    </w:p>
    <w:p w:rsidR="002930C2" w:rsidRDefault="002930C2" w:rsidP="002930C2">
      <w:pPr>
        <w:pStyle w:val="PargrafodaLista"/>
        <w:numPr>
          <w:ilvl w:val="0"/>
          <w:numId w:val="3"/>
        </w:numPr>
        <w:tabs>
          <w:tab w:val="left" w:pos="1449"/>
        </w:tabs>
        <w:spacing w:before="3"/>
        <w:ind w:hanging="566"/>
        <w:jc w:val="both"/>
      </w:pPr>
      <w:r>
        <w:t>Café da</w:t>
      </w:r>
      <w:r>
        <w:rPr>
          <w:spacing w:val="-3"/>
        </w:rPr>
        <w:t xml:space="preserve"> </w:t>
      </w:r>
      <w:r>
        <w:t>Manhã;</w:t>
      </w:r>
    </w:p>
    <w:p w:rsidR="002930C2" w:rsidRDefault="002930C2" w:rsidP="002930C2">
      <w:pPr>
        <w:pStyle w:val="Corpodetexto"/>
        <w:rPr>
          <w:sz w:val="11"/>
        </w:rPr>
      </w:pPr>
    </w:p>
    <w:p w:rsidR="002930C2" w:rsidRDefault="002930C2" w:rsidP="002930C2">
      <w:pPr>
        <w:pStyle w:val="PargrafodaLista"/>
        <w:numPr>
          <w:ilvl w:val="0"/>
          <w:numId w:val="3"/>
        </w:numPr>
        <w:tabs>
          <w:tab w:val="left" w:pos="1449"/>
        </w:tabs>
        <w:spacing w:before="101" w:line="268" w:lineRule="exact"/>
        <w:ind w:hanging="566"/>
        <w:jc w:val="both"/>
      </w:pPr>
      <w:r>
        <w:t>Vale-refeição, reajustados anualmente na data base da</w:t>
      </w:r>
      <w:r>
        <w:rPr>
          <w:spacing w:val="-3"/>
        </w:rPr>
        <w:t xml:space="preserve"> </w:t>
      </w:r>
      <w:r>
        <w:t>categoria;</w:t>
      </w:r>
    </w:p>
    <w:p w:rsidR="002930C2" w:rsidRDefault="002930C2" w:rsidP="002930C2">
      <w:pPr>
        <w:pStyle w:val="PargrafodaLista"/>
        <w:numPr>
          <w:ilvl w:val="0"/>
          <w:numId w:val="3"/>
        </w:numPr>
        <w:tabs>
          <w:tab w:val="left" w:pos="1449"/>
        </w:tabs>
        <w:spacing w:line="268" w:lineRule="exact"/>
        <w:ind w:hanging="566"/>
        <w:jc w:val="both"/>
      </w:pPr>
      <w:r>
        <w:t>Assistência</w:t>
      </w:r>
      <w:r>
        <w:rPr>
          <w:spacing w:val="-3"/>
        </w:rPr>
        <w:t xml:space="preserve"> </w:t>
      </w:r>
      <w:r>
        <w:t>médica;</w:t>
      </w:r>
    </w:p>
    <w:p w:rsidR="002930C2" w:rsidRDefault="002930C2" w:rsidP="002930C2">
      <w:pPr>
        <w:pStyle w:val="PargrafodaLista"/>
        <w:numPr>
          <w:ilvl w:val="0"/>
          <w:numId w:val="3"/>
        </w:numPr>
        <w:tabs>
          <w:tab w:val="left" w:pos="1449"/>
        </w:tabs>
        <w:spacing w:before="21"/>
        <w:ind w:hanging="566"/>
        <w:jc w:val="both"/>
      </w:pPr>
      <w:r>
        <w:t>Seguro de vida em</w:t>
      </w:r>
      <w:r>
        <w:rPr>
          <w:spacing w:val="-6"/>
        </w:rPr>
        <w:t xml:space="preserve"> </w:t>
      </w:r>
      <w:r>
        <w:t>grupo;</w:t>
      </w:r>
    </w:p>
    <w:p w:rsidR="002930C2" w:rsidRDefault="002930C2" w:rsidP="002930C2">
      <w:pPr>
        <w:pStyle w:val="PargrafodaLista"/>
        <w:numPr>
          <w:ilvl w:val="0"/>
          <w:numId w:val="3"/>
        </w:numPr>
        <w:tabs>
          <w:tab w:val="left" w:pos="1449"/>
        </w:tabs>
        <w:spacing w:before="6"/>
        <w:ind w:hanging="566"/>
        <w:jc w:val="both"/>
      </w:pPr>
      <w:r>
        <w:t>Vale</w:t>
      </w:r>
      <w:r>
        <w:rPr>
          <w:spacing w:val="-1"/>
        </w:rPr>
        <w:t xml:space="preserve"> </w:t>
      </w:r>
      <w:r>
        <w:t>transporte</w:t>
      </w:r>
    </w:p>
    <w:p w:rsidR="002930C2" w:rsidRDefault="002930C2" w:rsidP="002930C2">
      <w:pPr>
        <w:pStyle w:val="Corpodetexto"/>
        <w:spacing w:before="3"/>
        <w:rPr>
          <w:sz w:val="25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50"/>
        </w:tabs>
        <w:spacing w:line="259" w:lineRule="auto"/>
        <w:ind w:right="1480" w:firstLine="0"/>
        <w:jc w:val="both"/>
      </w:pPr>
      <w:r>
        <w:t>Disponibilizar a documentação necessária para a fiscalização por parte do CONTRATANTE quanto ao fornecimento dos benefícios conforme definido</w:t>
      </w:r>
      <w:r>
        <w:rPr>
          <w:spacing w:val="-20"/>
        </w:rPr>
        <w:t xml:space="preserve"> </w:t>
      </w:r>
      <w:r>
        <w:t>acima.</w:t>
      </w:r>
    </w:p>
    <w:p w:rsidR="002930C2" w:rsidRDefault="002930C2" w:rsidP="002930C2">
      <w:pPr>
        <w:pStyle w:val="Corpodetexto"/>
        <w:spacing w:before="8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95"/>
        </w:tabs>
        <w:spacing w:line="259" w:lineRule="auto"/>
        <w:ind w:right="1479" w:firstLine="0"/>
        <w:jc w:val="both"/>
      </w:pPr>
      <w:r>
        <w:t xml:space="preserve">Assegurar que todo o empregado que cometer falta disciplinar </w:t>
      </w:r>
      <w:r>
        <w:lastRenderedPageBreak/>
        <w:t>qualificada como natureza grave, não deverá ser mantido, nem retornar as instalações do CONTRATANTE;</w:t>
      </w:r>
    </w:p>
    <w:p w:rsidR="002930C2" w:rsidRDefault="002930C2" w:rsidP="002930C2">
      <w:pPr>
        <w:pStyle w:val="Corpodetexto"/>
        <w:spacing w:before="8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83"/>
        </w:tabs>
        <w:spacing w:line="259" w:lineRule="auto"/>
        <w:ind w:right="1478" w:firstLine="0"/>
        <w:jc w:val="both"/>
      </w:pPr>
      <w:r>
        <w:t>Atender, de imediato as solicitações da CONTRATADA, quanto à substituição de empregado não qualificado ou entendido como inadequado para prestação dos serviços;</w:t>
      </w: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tabs>
          <w:tab w:val="left" w:pos="1278"/>
        </w:tabs>
        <w:spacing w:before="1"/>
        <w:ind w:left="315" w:right="1481"/>
        <w:jc w:val="both"/>
      </w:pPr>
    </w:p>
    <w:p w:rsidR="002930C2" w:rsidRDefault="002930C2" w:rsidP="002930C2">
      <w:pPr>
        <w:pStyle w:val="PargrafodaLista"/>
      </w:pPr>
    </w:p>
    <w:p w:rsidR="002930C2" w:rsidRDefault="002930C2" w:rsidP="002930C2">
      <w:pPr>
        <w:tabs>
          <w:tab w:val="left" w:pos="1278"/>
        </w:tabs>
        <w:spacing w:before="1"/>
        <w:ind w:left="315" w:right="1481"/>
        <w:jc w:val="both"/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8"/>
        </w:tabs>
        <w:spacing w:before="1" w:line="259" w:lineRule="auto"/>
        <w:ind w:right="1481" w:firstLine="0"/>
        <w:jc w:val="both"/>
      </w:pPr>
      <w:r>
        <w:t xml:space="preserve">Contar em seu quadro funcional, a partir da assinatura e vigência contratual, com todos os profissionais constantes da Equipe Técnica Permanente mínima apontados neste </w:t>
      </w:r>
      <w:r w:rsidR="0036127E">
        <w:t>Documento base</w:t>
      </w:r>
      <w:r>
        <w:rPr>
          <w:spacing w:val="-14"/>
        </w:rPr>
        <w:t xml:space="preserve"> </w:t>
      </w:r>
      <w:r>
        <w:t>;</w:t>
      </w:r>
    </w:p>
    <w:p w:rsidR="002930C2" w:rsidRDefault="002930C2" w:rsidP="002930C2">
      <w:pPr>
        <w:pStyle w:val="Corpodetexto"/>
        <w:spacing w:before="9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2"/>
        </w:tabs>
        <w:spacing w:before="1" w:line="256" w:lineRule="auto"/>
        <w:ind w:right="1476" w:firstLine="0"/>
        <w:jc w:val="both"/>
      </w:pPr>
      <w:r>
        <w:t>Contar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necessários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do contrato.</w:t>
      </w:r>
    </w:p>
    <w:p w:rsidR="002930C2" w:rsidRDefault="002930C2" w:rsidP="002930C2">
      <w:pPr>
        <w:pStyle w:val="Corpodetexto"/>
        <w:spacing w:before="1"/>
        <w:rPr>
          <w:sz w:val="24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line="259" w:lineRule="auto"/>
        <w:ind w:right="1480" w:firstLine="0"/>
        <w:jc w:val="both"/>
      </w:pPr>
      <w:r>
        <w:t>Manter especialmente para caso de emergência, a disposição do</w:t>
      </w:r>
      <w:r>
        <w:rPr>
          <w:spacing w:val="-32"/>
        </w:rPr>
        <w:t xml:space="preserve"> </w:t>
      </w:r>
      <w:r>
        <w:t>CONTRATANTE, plantão de atendimento telefônico, funcionando 24</w:t>
      </w:r>
      <w:r w:rsidRPr="00EA29C3">
        <w:rPr>
          <w:spacing w:val="-5"/>
        </w:rPr>
        <w:t xml:space="preserve"> </w:t>
      </w:r>
      <w:r>
        <w:t>horas por dia, 07 (sete) dias por semana;</w:t>
      </w:r>
    </w:p>
    <w:p w:rsidR="002930C2" w:rsidRDefault="002930C2" w:rsidP="002930C2">
      <w:pPr>
        <w:pStyle w:val="Corpodetexto"/>
        <w:spacing w:before="7"/>
        <w:rPr>
          <w:sz w:val="23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9"/>
        </w:tabs>
        <w:spacing w:line="259" w:lineRule="auto"/>
        <w:ind w:right="1481" w:firstLine="0"/>
        <w:jc w:val="both"/>
      </w:pPr>
      <w:r>
        <w:t>Chamados efetuados pelo CONTRATANTE deverão receber número de protocolo, para</w:t>
      </w:r>
      <w:r>
        <w:rPr>
          <w:spacing w:val="-1"/>
        </w:rPr>
        <w:t xml:space="preserve"> </w:t>
      </w:r>
      <w:r>
        <w:t>acompanhamento;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1"/>
        </w:tabs>
        <w:spacing w:before="176" w:line="259" w:lineRule="auto"/>
        <w:ind w:right="1481" w:firstLine="0"/>
        <w:jc w:val="both"/>
      </w:pPr>
      <w:r>
        <w:t>Caberá a Contratada o fornecimento de mobiliário, roupeiro, armários para guarda de ferramentas e equipamentos de escritório, computador, impressora, e demais necessários para o desenvolvimento dos</w:t>
      </w:r>
      <w:r>
        <w:rPr>
          <w:spacing w:val="-3"/>
        </w:rPr>
        <w:t xml:space="preserve"> </w:t>
      </w:r>
      <w:r>
        <w:t>serviços, que serão instalados em espaço cedido pela CONTRATANTE;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before="177" w:line="259" w:lineRule="auto"/>
        <w:ind w:right="1481" w:firstLine="0"/>
        <w:jc w:val="both"/>
      </w:pPr>
      <w:r>
        <w:t>Toda a equipe operacional deverá estar equipada com uma maleta, bolsa ou cinto, contendo todas as ferramentas básicas necessárias para a execução de serviços de sua</w:t>
      </w:r>
      <w:r>
        <w:rPr>
          <w:spacing w:val="-1"/>
        </w:rPr>
        <w:t xml:space="preserve"> </w:t>
      </w:r>
      <w:r>
        <w:t>competência;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2"/>
        </w:tabs>
        <w:spacing w:before="177"/>
        <w:ind w:left="1261" w:hanging="379"/>
        <w:jc w:val="both"/>
      </w:pPr>
      <w:r>
        <w:t>Qualquer comunicação entre as partes deverá ser efetuada sempre por</w:t>
      </w:r>
      <w:r>
        <w:rPr>
          <w:spacing w:val="-5"/>
        </w:rPr>
        <w:t xml:space="preserve"> </w:t>
      </w:r>
      <w:r>
        <w:t>escrito;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95"/>
        </w:tabs>
        <w:spacing w:before="140" w:line="259" w:lineRule="auto"/>
        <w:ind w:right="1478" w:firstLine="0"/>
        <w:jc w:val="both"/>
      </w:pPr>
      <w:r>
        <w:t>Responsabilizar-se pelos danos causados diretamente ao CONTRATANTE ou a terceiros decorrentes de sua culpa ou dolo na execução do contrato, não excluindo ou reduzindo essa responsabilidade, a fiscalização do CONTRATANTE em seu acompanhamento.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54"/>
        </w:tabs>
        <w:spacing w:before="94" w:line="259" w:lineRule="auto"/>
        <w:ind w:right="1481" w:firstLine="0"/>
        <w:jc w:val="both"/>
      </w:pPr>
      <w:r>
        <w:t>Assumir</w:t>
      </w:r>
      <w:r w:rsidRPr="006650C7">
        <w:rPr>
          <w:spacing w:val="-12"/>
        </w:rPr>
        <w:t xml:space="preserve"> </w:t>
      </w:r>
      <w:r>
        <w:t>o</w:t>
      </w:r>
      <w:r w:rsidRPr="006650C7">
        <w:rPr>
          <w:spacing w:val="-10"/>
        </w:rPr>
        <w:t xml:space="preserve"> </w:t>
      </w:r>
      <w:r>
        <w:t>ônus</w:t>
      </w:r>
      <w:r w:rsidRPr="006650C7">
        <w:rPr>
          <w:spacing w:val="-14"/>
        </w:rPr>
        <w:t xml:space="preserve"> </w:t>
      </w:r>
      <w:r>
        <w:t>pelo</w:t>
      </w:r>
      <w:r w:rsidRPr="006650C7">
        <w:rPr>
          <w:spacing w:val="-12"/>
        </w:rPr>
        <w:t xml:space="preserve"> </w:t>
      </w:r>
      <w:r>
        <w:t>recolhimento</w:t>
      </w:r>
      <w:r w:rsidRPr="006650C7">
        <w:rPr>
          <w:spacing w:val="-14"/>
        </w:rPr>
        <w:t xml:space="preserve"> </w:t>
      </w:r>
      <w:r>
        <w:t>de</w:t>
      </w:r>
      <w:r w:rsidRPr="006650C7">
        <w:rPr>
          <w:spacing w:val="-13"/>
        </w:rPr>
        <w:t xml:space="preserve"> </w:t>
      </w:r>
      <w:r>
        <w:t>todos</w:t>
      </w:r>
      <w:r w:rsidRPr="006650C7">
        <w:rPr>
          <w:spacing w:val="-13"/>
        </w:rPr>
        <w:t xml:space="preserve"> </w:t>
      </w:r>
      <w:r>
        <w:t>os</w:t>
      </w:r>
      <w:r w:rsidRPr="006650C7">
        <w:rPr>
          <w:spacing w:val="-14"/>
        </w:rPr>
        <w:t xml:space="preserve"> </w:t>
      </w:r>
      <w:r>
        <w:t>impostos,</w:t>
      </w:r>
      <w:r w:rsidRPr="006650C7">
        <w:rPr>
          <w:spacing w:val="-12"/>
        </w:rPr>
        <w:t xml:space="preserve"> </w:t>
      </w:r>
      <w:r>
        <w:t>taxas,</w:t>
      </w:r>
      <w:r w:rsidRPr="006650C7">
        <w:rPr>
          <w:spacing w:val="-13"/>
        </w:rPr>
        <w:t xml:space="preserve"> </w:t>
      </w:r>
      <w:r>
        <w:t>tarifas,</w:t>
      </w:r>
      <w:r w:rsidRPr="006650C7">
        <w:rPr>
          <w:spacing w:val="-11"/>
        </w:rPr>
        <w:t xml:space="preserve"> </w:t>
      </w:r>
      <w:r>
        <w:t>contribuições ou emolumentos federais, estaduais e municipais, seguro de acidente do trabalho,</w:t>
      </w:r>
      <w:r w:rsidRPr="006650C7">
        <w:rPr>
          <w:spacing w:val="17"/>
        </w:rPr>
        <w:t xml:space="preserve"> </w:t>
      </w:r>
      <w:r>
        <w:t>que incidam ou venham a incidir sobre os serviços objeto do Contrato, apresentando os comprovantes, quando solicitados pelo CONTRATANTE.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before="119" w:line="259" w:lineRule="auto"/>
        <w:ind w:right="1478" w:firstLine="0"/>
        <w:jc w:val="both"/>
      </w:pPr>
      <w:r>
        <w:t xml:space="preserve">Assumir todas as responsabilidades legais, danos materiais ou pessoais </w:t>
      </w:r>
    </w:p>
    <w:p w:rsidR="002930C2" w:rsidRDefault="002930C2" w:rsidP="002930C2">
      <w:pPr>
        <w:tabs>
          <w:tab w:val="left" w:pos="1264"/>
        </w:tabs>
        <w:spacing w:before="119"/>
        <w:ind w:right="1478"/>
        <w:jc w:val="both"/>
      </w:pPr>
    </w:p>
    <w:p w:rsidR="002930C2" w:rsidRDefault="002930C2" w:rsidP="002930C2">
      <w:pPr>
        <w:tabs>
          <w:tab w:val="left" w:pos="1264"/>
        </w:tabs>
        <w:spacing w:before="119"/>
        <w:ind w:right="1478"/>
        <w:jc w:val="both"/>
      </w:pPr>
    </w:p>
    <w:p w:rsidR="002930C2" w:rsidRDefault="002930C2" w:rsidP="002930C2">
      <w:pPr>
        <w:tabs>
          <w:tab w:val="left" w:pos="1264"/>
        </w:tabs>
        <w:spacing w:before="119"/>
        <w:ind w:right="1478"/>
        <w:jc w:val="both"/>
      </w:pP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4"/>
        </w:tabs>
        <w:spacing w:before="119" w:line="259" w:lineRule="auto"/>
        <w:ind w:right="1478" w:firstLine="0"/>
        <w:jc w:val="both"/>
      </w:pPr>
      <w:r>
        <w:t>que forem causados a própria Administração ou a terceiros, seja por atos próprios da CONTRATADA, seja por atos de seus funcionários ou prepostos, sem que isso venha a reduzir o direito do CONTRATANTE de exercer a mais ampla e completa fiscalização dos trabalhos contratados, por meio do responsável designado para este</w:t>
      </w:r>
      <w:r>
        <w:rPr>
          <w:spacing w:val="-5"/>
        </w:rPr>
        <w:t xml:space="preserve"> </w:t>
      </w:r>
      <w:r>
        <w:t>fim.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324"/>
        </w:tabs>
        <w:spacing w:before="120" w:line="259" w:lineRule="auto"/>
        <w:ind w:right="1479" w:firstLine="0"/>
        <w:jc w:val="both"/>
      </w:pPr>
      <w:r>
        <w:t xml:space="preserve">Assegurar ao CONTRATANTE o direito de fiscalizar, sustar, recusar, mandar desfazer ou refazer qualquer serviço que não esteja de acordo com a técnica atual, normas ou especificações e que atentem contra a sua segurança ou a de terceiros, sem qualquer onus adicional à </w:t>
      </w:r>
    </w:p>
    <w:p w:rsidR="002930C2" w:rsidRDefault="002930C2" w:rsidP="002930C2">
      <w:pPr>
        <w:tabs>
          <w:tab w:val="left" w:pos="1324"/>
        </w:tabs>
        <w:spacing w:before="120"/>
        <w:ind w:left="885" w:right="1480"/>
        <w:jc w:val="both"/>
      </w:pPr>
      <w:r>
        <w:t>CONTRATANTE, ficando certo que, em nenhuma hipótese, a falta de fiscalização do CONTRATANTE eximirá a CONTRATADA de suas responsabilidades provenientes do</w:t>
      </w:r>
      <w:r w:rsidRPr="00EA29C3">
        <w:rPr>
          <w:spacing w:val="-9"/>
        </w:rPr>
        <w:t xml:space="preserve"> </w:t>
      </w:r>
      <w:r>
        <w:t>Contrato.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62"/>
        </w:tabs>
        <w:spacing w:before="119" w:line="259" w:lineRule="auto"/>
        <w:ind w:right="1475" w:firstLine="0"/>
        <w:jc w:val="both"/>
      </w:pPr>
      <w:r>
        <w:t>Apresentar,</w:t>
      </w:r>
      <w:r>
        <w:rPr>
          <w:spacing w:val="-6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5"/>
        </w:rPr>
        <w:t xml:space="preserve"> </w:t>
      </w:r>
      <w:r>
        <w:t>do CONTRATANTE,</w:t>
      </w:r>
      <w:r>
        <w:rPr>
          <w:spacing w:val="-17"/>
        </w:rPr>
        <w:t xml:space="preserve"> </w:t>
      </w:r>
      <w:r>
        <w:t>relação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pessoal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alocado</w:t>
      </w:r>
      <w:r>
        <w:rPr>
          <w:spacing w:val="-16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respectivos</w:t>
      </w:r>
      <w:r>
        <w:rPr>
          <w:spacing w:val="-16"/>
        </w:rPr>
        <w:t xml:space="preserve"> </w:t>
      </w:r>
      <w:r>
        <w:t>serviços,</w:t>
      </w:r>
      <w:r>
        <w:rPr>
          <w:spacing w:val="-14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dados pessoais de identificação e mantê-la rigorosamente atualizada, se for o caso. A critério do CONTRATANTE, podem ser, ainda, solicitados documentos complementares, tais como: documentação comprobatória de idoneidade e de qualificação profissional dos profissionais que trabalharão nas dependências do CONTRATANTE, Carteira Profissional, Carteira de Saúde e ficha individual completa, da qual constarão todos os elementos</w:t>
      </w:r>
      <w:r w:rsidRPr="00EA29C3">
        <w:rPr>
          <w:spacing w:val="-11"/>
        </w:rPr>
        <w:t xml:space="preserve"> </w:t>
      </w:r>
      <w:r>
        <w:t>necessários</w:t>
      </w:r>
      <w:r w:rsidRPr="00EA29C3">
        <w:rPr>
          <w:spacing w:val="-10"/>
        </w:rPr>
        <w:t xml:space="preserve"> </w:t>
      </w:r>
      <w:r>
        <w:t>à</w:t>
      </w:r>
      <w:r w:rsidRPr="00EA29C3">
        <w:rPr>
          <w:spacing w:val="-13"/>
        </w:rPr>
        <w:t xml:space="preserve"> </w:t>
      </w:r>
      <w:r>
        <w:t>perfeita</w:t>
      </w:r>
      <w:r w:rsidRPr="00EA29C3">
        <w:rPr>
          <w:spacing w:val="-11"/>
        </w:rPr>
        <w:t xml:space="preserve"> </w:t>
      </w:r>
      <w:r>
        <w:t>identificação</w:t>
      </w:r>
      <w:r w:rsidRPr="00EA29C3">
        <w:rPr>
          <w:spacing w:val="-10"/>
        </w:rPr>
        <w:t xml:space="preserve"> </w:t>
      </w:r>
      <w:r>
        <w:t>de</w:t>
      </w:r>
      <w:r w:rsidRPr="00EA29C3">
        <w:rPr>
          <w:spacing w:val="-12"/>
        </w:rPr>
        <w:t xml:space="preserve"> </w:t>
      </w:r>
      <w:r>
        <w:t>cada</w:t>
      </w:r>
      <w:r w:rsidRPr="00EA29C3">
        <w:rPr>
          <w:spacing w:val="-10"/>
        </w:rPr>
        <w:t xml:space="preserve"> </w:t>
      </w:r>
      <w:r>
        <w:t>profissional.</w:t>
      </w:r>
      <w:r w:rsidRPr="00EA29C3">
        <w:rPr>
          <w:spacing w:val="-12"/>
        </w:rPr>
        <w:t xml:space="preserve"> </w:t>
      </w:r>
      <w:r>
        <w:t>Apresentar,</w:t>
      </w:r>
      <w:r w:rsidRPr="00EA29C3">
        <w:rPr>
          <w:spacing w:val="-11"/>
        </w:rPr>
        <w:t xml:space="preserve"> </w:t>
      </w:r>
      <w:r>
        <w:t>quando solicitado, comprovantes de pagamentos de benefícios e Encargos Sociais e Trabalhistas, dentre outros documentos e comprovações que a Administração entender necessários.</w:t>
      </w:r>
    </w:p>
    <w:p w:rsidR="002930C2" w:rsidRDefault="002930C2" w:rsidP="002930C2">
      <w:pPr>
        <w:pStyle w:val="Corpodetexto"/>
        <w:rPr>
          <w:sz w:val="24"/>
        </w:rPr>
      </w:pPr>
    </w:p>
    <w:p w:rsidR="002930C2" w:rsidRDefault="002930C2" w:rsidP="002930C2">
      <w:pPr>
        <w:pStyle w:val="Corpodetexto"/>
        <w:spacing w:before="9"/>
        <w:rPr>
          <w:sz w:val="19"/>
        </w:rPr>
      </w:pPr>
    </w:p>
    <w:p w:rsidR="002930C2" w:rsidRDefault="002930C2" w:rsidP="002930C2">
      <w:pPr>
        <w:pStyle w:val="Ttulo1"/>
        <w:numPr>
          <w:ilvl w:val="0"/>
          <w:numId w:val="4"/>
        </w:numPr>
        <w:tabs>
          <w:tab w:val="left" w:pos="1449"/>
        </w:tabs>
        <w:ind w:hanging="566"/>
        <w:jc w:val="both"/>
      </w:pPr>
      <w:r>
        <w:t>Cabe ao</w:t>
      </w:r>
      <w:r>
        <w:rPr>
          <w:spacing w:val="-1"/>
        </w:rPr>
        <w:t xml:space="preserve"> </w:t>
      </w:r>
      <w:r>
        <w:t>CONTRATANTE: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449"/>
        </w:tabs>
        <w:spacing w:before="122" w:line="244" w:lineRule="auto"/>
        <w:ind w:right="1481" w:firstLine="0"/>
        <w:jc w:val="both"/>
      </w:pPr>
      <w:r>
        <w:t>Verificar e aprovar periodicamente a programação dos serviços a serem executados pela</w:t>
      </w:r>
      <w:r>
        <w:rPr>
          <w:spacing w:val="-1"/>
        </w:rPr>
        <w:t xml:space="preserve"> </w:t>
      </w:r>
      <w:r>
        <w:t>CONTRATADA;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449"/>
        </w:tabs>
        <w:spacing w:before="117"/>
        <w:ind w:firstLine="0"/>
        <w:jc w:val="both"/>
      </w:pPr>
      <w:r>
        <w:t>Exercer fiscalização dos serviços por servidores especialmente</w:t>
      </w:r>
      <w:r>
        <w:rPr>
          <w:spacing w:val="-8"/>
        </w:rPr>
        <w:t xml:space="preserve"> </w:t>
      </w:r>
      <w:r>
        <w:t>designados;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449"/>
        </w:tabs>
        <w:spacing w:before="121" w:line="244" w:lineRule="auto"/>
        <w:ind w:right="1477" w:firstLine="0"/>
        <w:jc w:val="both"/>
      </w:pPr>
      <w:r>
        <w:t>Disponibilizar instalações para escritório da Equipe Técnica, local para guarda de materiais e equipamentos e</w:t>
      </w:r>
      <w:r>
        <w:rPr>
          <w:spacing w:val="1"/>
        </w:rPr>
        <w:t xml:space="preserve"> </w:t>
      </w:r>
      <w:r>
        <w:t>sanitários, além de refeitório para realização das refeições dos funcionários da CONTRATADA.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8"/>
        </w:tabs>
        <w:spacing w:before="116" w:line="244" w:lineRule="auto"/>
        <w:ind w:right="1481" w:firstLine="0"/>
        <w:jc w:val="both"/>
      </w:pPr>
      <w:r>
        <w:t>Disponibilizar local para guarda de materiais e equipamentos, porém a CONTRATADA deverá disponibilizar profissional (almoxarife), para se responsabilizar pelo recebimento, controle e distribuição dos</w:t>
      </w:r>
      <w:r>
        <w:rPr>
          <w:spacing w:val="-4"/>
        </w:rPr>
        <w:t xml:space="preserve"> </w:t>
      </w:r>
      <w:r>
        <w:t>mesmos.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8"/>
        </w:tabs>
        <w:spacing w:before="116" w:line="244" w:lineRule="auto"/>
        <w:ind w:right="1481" w:firstLine="0"/>
        <w:jc w:val="both"/>
      </w:pPr>
      <w:r>
        <w:t xml:space="preserve">Designar o gestor do contrato, bem como os fiscais junto ao prédio sede e prédios administrativos constantes no presente </w:t>
      </w:r>
      <w:r w:rsidR="0036127E">
        <w:t>Documento base</w:t>
      </w:r>
      <w:r>
        <w:t>, cuja publicação ocorrerá no Diário Oficial do Estado.</w:t>
      </w:r>
    </w:p>
    <w:p w:rsidR="002930C2" w:rsidRDefault="002930C2" w:rsidP="002930C2">
      <w:pPr>
        <w:pStyle w:val="PargrafodaLista"/>
        <w:numPr>
          <w:ilvl w:val="1"/>
          <w:numId w:val="4"/>
        </w:numPr>
        <w:tabs>
          <w:tab w:val="left" w:pos="1278"/>
        </w:tabs>
        <w:spacing w:before="116" w:line="244" w:lineRule="auto"/>
        <w:ind w:right="1481" w:firstLine="0"/>
        <w:jc w:val="both"/>
      </w:pPr>
      <w:r>
        <w:t>Zelar pelo cumprimento integral do contrato, observados integralmente o regime jurídico administrativo.</w:t>
      </w:r>
    </w:p>
    <w:p w:rsidR="002930C2" w:rsidRDefault="002930C2" w:rsidP="002930C2">
      <w:pPr>
        <w:tabs>
          <w:tab w:val="left" w:pos="1278"/>
        </w:tabs>
        <w:spacing w:before="116" w:line="244" w:lineRule="auto"/>
        <w:ind w:right="1481"/>
        <w:jc w:val="both"/>
      </w:pPr>
    </w:p>
    <w:p w:rsidR="002930C2" w:rsidRDefault="002930C2" w:rsidP="002930C2">
      <w:pPr>
        <w:tabs>
          <w:tab w:val="left" w:pos="1278"/>
        </w:tabs>
        <w:spacing w:before="116" w:line="244" w:lineRule="auto"/>
        <w:ind w:right="1481"/>
        <w:jc w:val="both"/>
        <w:sectPr w:rsidR="002930C2" w:rsidSect="00587273">
          <w:headerReference w:type="default" r:id="rId15"/>
          <w:pgSz w:w="11910" w:h="16840"/>
          <w:pgMar w:top="1440" w:right="1080" w:bottom="1440" w:left="1080" w:header="756" w:footer="0" w:gutter="0"/>
          <w:cols w:space="720"/>
          <w:docGrid w:linePitch="299"/>
        </w:sectPr>
      </w:pPr>
    </w:p>
    <w:p w:rsidR="002930C2" w:rsidRDefault="002930C2" w:rsidP="002930C2">
      <w:pPr>
        <w:pStyle w:val="Corpodetexto"/>
        <w:spacing w:before="5"/>
        <w:rPr>
          <w:sz w:val="24"/>
        </w:rPr>
      </w:pPr>
    </w:p>
    <w:p w:rsidR="002930C2" w:rsidRDefault="002930C2" w:rsidP="002930C2">
      <w:pPr>
        <w:pStyle w:val="Ttulo1"/>
        <w:spacing w:before="94"/>
      </w:pPr>
      <w:r>
        <w:t>XV – QUALIFICAÇÃO TÉCNICA</w:t>
      </w:r>
    </w:p>
    <w:p w:rsidR="002930C2" w:rsidRDefault="002930C2" w:rsidP="002930C2">
      <w:pPr>
        <w:pStyle w:val="Corpodetexto"/>
        <w:spacing w:before="5"/>
        <w:rPr>
          <w:b/>
          <w:sz w:val="32"/>
        </w:rPr>
      </w:pPr>
    </w:p>
    <w:p w:rsidR="002930C2" w:rsidRDefault="002930C2" w:rsidP="002930C2">
      <w:pPr>
        <w:ind w:left="882"/>
        <w:jc w:val="both"/>
        <w:rPr>
          <w:b/>
        </w:rPr>
      </w:pPr>
      <w:r>
        <w:rPr>
          <w:b/>
        </w:rPr>
        <w:t>1. Qualificação técnica</w:t>
      </w:r>
    </w:p>
    <w:p w:rsidR="002930C2" w:rsidRDefault="002930C2" w:rsidP="002930C2">
      <w:pPr>
        <w:pStyle w:val="Corpodetexto"/>
        <w:spacing w:before="3"/>
        <w:rPr>
          <w:b/>
        </w:rPr>
      </w:pPr>
    </w:p>
    <w:p w:rsidR="002930C2" w:rsidRDefault="002930C2" w:rsidP="002930C2">
      <w:pPr>
        <w:pStyle w:val="Corpodetexto"/>
        <w:ind w:left="882" w:right="1473"/>
        <w:jc w:val="both"/>
      </w:pPr>
      <w:r>
        <w:t>1.1). A proponente deverá apresentar registro ou inscrição da empresa licitante e de seus(s) responsável(is) técnico(s) no Conselho Regional de Arquitetura e Urbanismo- CAU-SP e/ou no Conselho Regional de Engenharia e Agronomia-CREA-SP conforme o caso, em plena validade. No caso de a Sede da licitante pertencer a outra Região, o certificado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registro</w:t>
      </w:r>
      <w:r>
        <w:rPr>
          <w:spacing w:val="-16"/>
        </w:rPr>
        <w:t xml:space="preserve"> </w:t>
      </w:r>
      <w:r>
        <w:t>emitido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CAU/CREA</w:t>
      </w:r>
      <w:r>
        <w:rPr>
          <w:spacing w:val="-13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região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origem</w:t>
      </w:r>
      <w:r>
        <w:rPr>
          <w:spacing w:val="-15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conter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visto do CAU/CREA-SP na ocasião de assinatura do contrato; devendo ainda atender ao seguinte</w:t>
      </w:r>
      <w:r>
        <w:rPr>
          <w:spacing w:val="-4"/>
        </w:rPr>
        <w:t xml:space="preserve"> </w:t>
      </w:r>
      <w:r>
        <w:t>quesito: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4"/>
        <w:jc w:val="both"/>
      </w:pPr>
      <w:r>
        <w:t>a) Conste como responsáveis técnicos 01 (um) Engenheiro Civil ou 01 (um) Arquiteto e 01 (um) Engenheiro Eletricista, com atribuição profissional compatível com o objeto;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Corpodetexto"/>
        <w:ind w:left="882" w:right="1475"/>
        <w:jc w:val="both"/>
      </w:pPr>
      <w:r>
        <w:t>1.2). A proponente deverá apresentar Atestado(s) de Capacidade Técnica de bom desempenho anterior que comprove que a Licitante tenha executado ou esteja executando serviços da mesma natureza e porte, fornecido(s) por pessoas jurídicas de direito público ou privado, reconhecido(s) pelo Conselho de Arquitetura e Urbanismo - CAU e/ou Conselho Regional de Engenharia e Agronomia – CREA, que</w:t>
      </w:r>
      <w:r>
        <w:rPr>
          <w:spacing w:val="-42"/>
        </w:rPr>
        <w:t xml:space="preserve"> </w:t>
      </w:r>
      <w:r>
        <w:t>especifique(m) em</w:t>
      </w:r>
      <w:r>
        <w:rPr>
          <w:spacing w:val="-6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realizados,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indicações</w:t>
      </w:r>
      <w:r>
        <w:rPr>
          <w:spacing w:val="-4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quantidades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 contratual, datas de início e</w:t>
      </w:r>
      <w:r>
        <w:rPr>
          <w:spacing w:val="-2"/>
        </w:rPr>
        <w:t xml:space="preserve"> </w:t>
      </w:r>
      <w:r>
        <w:t>término.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ind w:left="882" w:right="1476"/>
        <w:jc w:val="both"/>
      </w:pPr>
      <w:r>
        <w:t>Os atestados devem corresponder a 50% (cinquenta por cento) do objeto da licitação, conforme disposto na Súmula nº 24 do Tribunal de Contas do Estado de São Paulo- Deliberação Processo TCA 29.268/026/05 – DOE de 21/12/2005; na seguinte conformidade: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170"/>
        </w:tabs>
        <w:ind w:right="1478" w:firstLine="0"/>
        <w:jc w:val="both"/>
      </w:pPr>
      <w:r>
        <w:t>Manutenção e operação contínuas comuns de Conservação predial e instalações Hidro Sanitárias no setor de construção civil, em área mínima de 24.000</w:t>
      </w:r>
      <w:r>
        <w:rPr>
          <w:spacing w:val="-15"/>
        </w:rPr>
        <w:t xml:space="preserve"> </w:t>
      </w:r>
      <w:r>
        <w:t>m²;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216"/>
        </w:tabs>
        <w:spacing w:line="242" w:lineRule="auto"/>
        <w:ind w:right="1476" w:firstLine="0"/>
        <w:jc w:val="both"/>
      </w:pPr>
      <w:r>
        <w:t>Manutenção e operação continuas comuns de Instalações Elétricas, sendo a capacidade instalada mínima de 1000</w:t>
      </w:r>
      <w:r>
        <w:rPr>
          <w:spacing w:val="-5"/>
        </w:rPr>
        <w:t xml:space="preserve"> </w:t>
      </w:r>
      <w:r>
        <w:t>KVA;</w:t>
      </w:r>
    </w:p>
    <w:p w:rsidR="002930C2" w:rsidRDefault="002930C2" w:rsidP="002930C2">
      <w:pPr>
        <w:pStyle w:val="Corpodetexto"/>
        <w:spacing w:before="6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208"/>
        </w:tabs>
        <w:ind w:right="1480" w:firstLine="0"/>
        <w:jc w:val="both"/>
      </w:pPr>
      <w:r>
        <w:t>Manutenção e operação continuas comuns de sistema de energia elétrica e emergência com grupo gerador, sendo a capacidade instalada mínima de 200,00</w:t>
      </w:r>
      <w:r>
        <w:rPr>
          <w:spacing w:val="-18"/>
        </w:rPr>
        <w:t xml:space="preserve"> </w:t>
      </w:r>
      <w:r>
        <w:t>Kva;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283"/>
        </w:tabs>
        <w:ind w:right="1478" w:firstLine="0"/>
        <w:jc w:val="both"/>
      </w:pPr>
      <w:r>
        <w:t>Manutenção e operação contínuas comuns de sistema de alarme e combate a incêndio em prédios não residenciais, em área mínima de 24.000</w:t>
      </w:r>
      <w:r>
        <w:rPr>
          <w:spacing w:val="-9"/>
        </w:rPr>
        <w:t xml:space="preserve"> </w:t>
      </w:r>
      <w:r>
        <w:t>m²;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142"/>
        </w:tabs>
        <w:ind w:left="885" w:right="1480" w:firstLine="0"/>
        <w:jc w:val="both"/>
      </w:pPr>
      <w:r>
        <w:t>Manutenção e operação contínuas comuns de conservação de</w:t>
      </w:r>
      <w:r>
        <w:rPr>
          <w:spacing w:val="-7"/>
        </w:rPr>
        <w:t xml:space="preserve"> </w:t>
      </w:r>
      <w:r>
        <w:t>mobiliário, em quantidades compativeis ao objeto do certame;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136"/>
        </w:tabs>
        <w:spacing w:before="1"/>
        <w:ind w:right="1480" w:firstLine="0"/>
        <w:jc w:val="both"/>
      </w:pPr>
      <w:r>
        <w:t>Serviço de Ambientação de Espaços Internos compreendendo a elaboração de Leiautes, em quantidades compativeis ao objeto do certame;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129"/>
        </w:tabs>
        <w:ind w:right="1478" w:firstLine="0"/>
        <w:jc w:val="both"/>
      </w:pP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conservação,</w:t>
      </w:r>
      <w:r>
        <w:rPr>
          <w:spacing w:val="-15"/>
        </w:rPr>
        <w:t xml:space="preserve"> </w:t>
      </w:r>
      <w:r>
        <w:t>manutenção,</w:t>
      </w:r>
      <w:r>
        <w:rPr>
          <w:spacing w:val="-17"/>
        </w:rPr>
        <w:t xml:space="preserve"> </w:t>
      </w:r>
      <w:r>
        <w:t>reparos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adaptações</w:t>
      </w:r>
      <w:r>
        <w:rPr>
          <w:spacing w:val="-16"/>
        </w:rPr>
        <w:t xml:space="preserve"> </w:t>
      </w:r>
      <w:r>
        <w:t>realizadas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prédios históricos tombados pelo Conselho de Defesa do Patrimônio Histórico, Arqueológico, Artístico e Turístico - CONDEPHAAT ou órgão equivalente, com documento técnico comprobatório do</w:t>
      </w:r>
      <w:r>
        <w:rPr>
          <w:spacing w:val="-6"/>
        </w:rPr>
        <w:t xml:space="preserve"> </w:t>
      </w:r>
      <w:r>
        <w:t>Tombamento;</w:t>
      </w:r>
    </w:p>
    <w:p w:rsidR="002930C2" w:rsidRDefault="002930C2" w:rsidP="002930C2">
      <w:pPr>
        <w:jc w:val="both"/>
        <w:sectPr w:rsidR="002930C2">
          <w:pgSz w:w="11910" w:h="16840"/>
          <w:pgMar w:top="2220" w:right="220" w:bottom="280" w:left="820" w:header="756" w:footer="0" w:gutter="0"/>
          <w:cols w:space="720"/>
        </w:sectPr>
      </w:pPr>
    </w:p>
    <w:p w:rsidR="002930C2" w:rsidRDefault="002930C2" w:rsidP="002930C2">
      <w:pPr>
        <w:pStyle w:val="Corpodetexto"/>
        <w:rPr>
          <w:sz w:val="20"/>
        </w:rPr>
      </w:pPr>
    </w:p>
    <w:p w:rsidR="002930C2" w:rsidRDefault="002930C2" w:rsidP="002930C2">
      <w:pPr>
        <w:pStyle w:val="Corpodetexto"/>
        <w:spacing w:before="8"/>
        <w:rPr>
          <w:sz w:val="15"/>
        </w:rPr>
      </w:pPr>
    </w:p>
    <w:p w:rsidR="002930C2" w:rsidRDefault="002930C2" w:rsidP="002930C2">
      <w:pPr>
        <w:pStyle w:val="Corpodetexto"/>
        <w:spacing w:before="8"/>
        <w:rPr>
          <w:sz w:val="15"/>
        </w:rPr>
      </w:pPr>
    </w:p>
    <w:p w:rsidR="002930C2" w:rsidRDefault="002930C2" w:rsidP="002930C2">
      <w:pPr>
        <w:pStyle w:val="Corpodetexto"/>
        <w:spacing w:before="8"/>
        <w:rPr>
          <w:sz w:val="15"/>
        </w:rPr>
      </w:pPr>
    </w:p>
    <w:p w:rsidR="002930C2" w:rsidRDefault="002930C2" w:rsidP="002930C2">
      <w:pPr>
        <w:pStyle w:val="Corpodetexto"/>
        <w:spacing w:before="8"/>
        <w:rPr>
          <w:sz w:val="15"/>
        </w:rPr>
      </w:pPr>
    </w:p>
    <w:p w:rsidR="002930C2" w:rsidRDefault="002930C2" w:rsidP="002930C2">
      <w:pPr>
        <w:pStyle w:val="Corpodetexto"/>
        <w:spacing w:before="8"/>
        <w:rPr>
          <w:sz w:val="15"/>
        </w:rPr>
      </w:pPr>
    </w:p>
    <w:p w:rsidR="002930C2" w:rsidRDefault="002930C2" w:rsidP="002930C2">
      <w:pPr>
        <w:pStyle w:val="PargrafodaLista"/>
        <w:tabs>
          <w:tab w:val="left" w:pos="1163"/>
        </w:tabs>
        <w:spacing w:before="93"/>
        <w:ind w:right="1481"/>
      </w:pPr>
    </w:p>
    <w:p w:rsidR="002930C2" w:rsidRDefault="002930C2" w:rsidP="002930C2">
      <w:pPr>
        <w:pStyle w:val="PargrafodaLista"/>
        <w:numPr>
          <w:ilvl w:val="0"/>
          <w:numId w:val="2"/>
        </w:numPr>
        <w:tabs>
          <w:tab w:val="left" w:pos="1163"/>
        </w:tabs>
        <w:spacing w:before="93"/>
        <w:ind w:right="1481" w:firstLine="0"/>
        <w:jc w:val="both"/>
      </w:pPr>
      <w:r>
        <w:t>Utilização de Software abrangendo minimamente, relatórios de Ordem de Serviço, gestão</w:t>
      </w:r>
      <w:r w:rsidRPr="00C765C5">
        <w:rPr>
          <w:spacing w:val="-16"/>
        </w:rPr>
        <w:t xml:space="preserve"> </w:t>
      </w:r>
      <w:r>
        <w:t>de</w:t>
      </w:r>
      <w:r w:rsidRPr="00C765C5">
        <w:rPr>
          <w:spacing w:val="-15"/>
        </w:rPr>
        <w:t xml:space="preserve"> </w:t>
      </w:r>
      <w:r>
        <w:t>material</w:t>
      </w:r>
      <w:r w:rsidRPr="00C765C5">
        <w:rPr>
          <w:spacing w:val="-14"/>
        </w:rPr>
        <w:t xml:space="preserve"> </w:t>
      </w:r>
      <w:r>
        <w:t>e</w:t>
      </w:r>
      <w:r w:rsidRPr="00C765C5">
        <w:rPr>
          <w:spacing w:val="-15"/>
        </w:rPr>
        <w:t xml:space="preserve"> </w:t>
      </w:r>
      <w:r>
        <w:t>controle</w:t>
      </w:r>
      <w:r w:rsidRPr="00C765C5">
        <w:rPr>
          <w:spacing w:val="-12"/>
        </w:rPr>
        <w:t xml:space="preserve"> </w:t>
      </w:r>
      <w:r>
        <w:t>de</w:t>
      </w:r>
      <w:r w:rsidRPr="00C765C5">
        <w:rPr>
          <w:spacing w:val="-16"/>
        </w:rPr>
        <w:t xml:space="preserve"> </w:t>
      </w:r>
      <w:r>
        <w:t>insumos</w:t>
      </w:r>
      <w:r w:rsidRPr="00C765C5">
        <w:rPr>
          <w:spacing w:val="-15"/>
        </w:rPr>
        <w:t xml:space="preserve"> </w:t>
      </w:r>
      <w:r>
        <w:t>em</w:t>
      </w:r>
      <w:r w:rsidRPr="00C765C5">
        <w:rPr>
          <w:spacing w:val="-15"/>
        </w:rPr>
        <w:t xml:space="preserve"> </w:t>
      </w:r>
      <w:r>
        <w:t>Prédios</w:t>
      </w:r>
      <w:r w:rsidRPr="00C765C5">
        <w:rPr>
          <w:spacing w:val="-12"/>
        </w:rPr>
        <w:t xml:space="preserve"> </w:t>
      </w:r>
      <w:r>
        <w:t>não</w:t>
      </w:r>
      <w:r w:rsidRPr="00C765C5">
        <w:rPr>
          <w:spacing w:val="-15"/>
        </w:rPr>
        <w:t xml:space="preserve"> </w:t>
      </w:r>
      <w:r>
        <w:t>residenciais,</w:t>
      </w:r>
      <w:r w:rsidRPr="00C765C5">
        <w:rPr>
          <w:spacing w:val="-12"/>
        </w:rPr>
        <w:t xml:space="preserve"> </w:t>
      </w:r>
      <w:r>
        <w:t>com</w:t>
      </w:r>
      <w:r w:rsidRPr="00C765C5">
        <w:rPr>
          <w:spacing w:val="-16"/>
        </w:rPr>
        <w:t xml:space="preserve"> </w:t>
      </w:r>
      <w:r>
        <w:t>área</w:t>
      </w:r>
      <w:r w:rsidRPr="00C765C5">
        <w:rPr>
          <w:spacing w:val="-16"/>
        </w:rPr>
        <w:t xml:space="preserve"> </w:t>
      </w:r>
      <w:r>
        <w:t>mínima de</w:t>
      </w:r>
      <w:r w:rsidRPr="00C765C5">
        <w:rPr>
          <w:spacing w:val="-1"/>
        </w:rPr>
        <w:t xml:space="preserve"> </w:t>
      </w:r>
      <w:r>
        <w:t>24.000m².</w:t>
      </w:r>
    </w:p>
    <w:p w:rsidR="002930C2" w:rsidRDefault="002930C2" w:rsidP="002930C2">
      <w:pPr>
        <w:pStyle w:val="Corpodetexto"/>
        <w:spacing w:before="10"/>
        <w:rPr>
          <w:sz w:val="21"/>
        </w:rPr>
      </w:pPr>
    </w:p>
    <w:p w:rsidR="002930C2" w:rsidRDefault="002930C2" w:rsidP="002930C2">
      <w:pPr>
        <w:pStyle w:val="Corpodetexto"/>
        <w:ind w:left="882" w:right="1476"/>
        <w:jc w:val="both"/>
      </w:pPr>
      <w:r>
        <w:t>1.3). Comprovação de que a Empresa possua em seu Quadro Permanente, na ocasião da assinatura do contrato e como condição dele, profissional (s) de nível superior, registrado(s) no CAU e/ou no CREA, detentor(es) de Atestados de Capacidade Técnica abaixo exigido(s).</w:t>
      </w:r>
    </w:p>
    <w:p w:rsidR="002930C2" w:rsidRDefault="002930C2" w:rsidP="002930C2">
      <w:pPr>
        <w:pStyle w:val="Corpodetexto"/>
        <w:spacing w:before="2"/>
      </w:pPr>
    </w:p>
    <w:p w:rsidR="002930C2" w:rsidRDefault="002930C2" w:rsidP="002930C2">
      <w:pPr>
        <w:pStyle w:val="PargrafodaLista"/>
        <w:numPr>
          <w:ilvl w:val="0"/>
          <w:numId w:val="1"/>
        </w:numPr>
        <w:tabs>
          <w:tab w:val="left" w:pos="1137"/>
        </w:tabs>
        <w:ind w:right="1476" w:firstLine="0"/>
        <w:jc w:val="both"/>
      </w:pPr>
      <w:r>
        <w:t>A</w:t>
      </w:r>
      <w:r>
        <w:rPr>
          <w:spacing w:val="-6"/>
        </w:rPr>
        <w:t xml:space="preserve"> </w:t>
      </w:r>
      <w:r>
        <w:t>comprovação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registro na carteira profissional, ficha de empregado ou contrato de trabalho, sendo possível a contratação de profissional autônomo que preencha os requisitos e se responsabilize tecnicamente pela execução dos serviços. Conforme Súmula n.º 25 do</w:t>
      </w:r>
      <w:r>
        <w:rPr>
          <w:spacing w:val="-11"/>
        </w:rPr>
        <w:t xml:space="preserve"> </w:t>
      </w:r>
      <w:r>
        <w:t>TCE/SP.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PargrafodaLista"/>
        <w:numPr>
          <w:ilvl w:val="0"/>
          <w:numId w:val="1"/>
        </w:numPr>
        <w:tabs>
          <w:tab w:val="left" w:pos="1178"/>
        </w:tabs>
        <w:ind w:right="1474" w:firstLine="0"/>
        <w:jc w:val="both"/>
      </w:pPr>
      <w:r>
        <w:t>Os Atestados de Capacidade Técnica em nome do(s) Profissionais, deverão ser emitidos por entidades de direito público ou privado, acompanhados(s) da(s) Certidões de Acervo Técnico do(s) respectivo(s) Conselho de Arquitetura e Urbanismo - CAU e/ou Conselho Regional de Engenharia, Arquitetura e Agronomia – CREA, comprovando ter(em) executado(s) ou esteja(m) executando serviço(s)  compatível(eis) com o objeto, como</w:t>
      </w:r>
      <w:r>
        <w:rPr>
          <w:spacing w:val="-1"/>
        </w:rPr>
        <w:t xml:space="preserve"> </w:t>
      </w:r>
      <w:r>
        <w:t>segue:</w:t>
      </w: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PargrafodaLista"/>
        <w:numPr>
          <w:ilvl w:val="1"/>
          <w:numId w:val="1"/>
        </w:numPr>
        <w:tabs>
          <w:tab w:val="left" w:pos="1245"/>
        </w:tabs>
        <w:ind w:right="1475" w:firstLine="0"/>
        <w:jc w:val="both"/>
      </w:pPr>
      <w:r>
        <w:t>)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operação</w:t>
      </w:r>
      <w:r>
        <w:rPr>
          <w:spacing w:val="-7"/>
        </w:rPr>
        <w:t xml:space="preserve"> </w:t>
      </w:r>
      <w:r>
        <w:t>contínuas</w:t>
      </w:r>
      <w:r>
        <w:rPr>
          <w:spacing w:val="-8"/>
        </w:rPr>
        <w:t xml:space="preserve"> </w:t>
      </w:r>
      <w:r>
        <w:t>comuns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</w:t>
      </w:r>
      <w:r>
        <w:rPr>
          <w:spacing w:val="-8"/>
        </w:rPr>
        <w:t xml:space="preserve"> </w:t>
      </w:r>
      <w:r>
        <w:t>predial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instalações Hidro Sanitárias no setor de construção</w:t>
      </w:r>
      <w:r>
        <w:rPr>
          <w:spacing w:val="-5"/>
        </w:rPr>
        <w:t xml:space="preserve"> </w:t>
      </w:r>
      <w:r>
        <w:t>civil;</w:t>
      </w:r>
    </w:p>
    <w:p w:rsidR="002930C2" w:rsidRDefault="002930C2" w:rsidP="002930C2">
      <w:pPr>
        <w:pStyle w:val="Corpodetexto"/>
        <w:spacing w:before="11"/>
        <w:rPr>
          <w:sz w:val="21"/>
        </w:rPr>
      </w:pPr>
    </w:p>
    <w:p w:rsidR="002930C2" w:rsidRDefault="002930C2" w:rsidP="002930C2">
      <w:pPr>
        <w:pStyle w:val="PargrafodaLista"/>
        <w:numPr>
          <w:ilvl w:val="1"/>
          <w:numId w:val="1"/>
        </w:numPr>
        <w:tabs>
          <w:tab w:val="left" w:pos="1250"/>
        </w:tabs>
        <w:ind w:left="1249" w:hanging="367"/>
        <w:jc w:val="both"/>
      </w:pPr>
      <w:r>
        <w:t>) - Manutenção e operação contínuas comuns de Instalações</w:t>
      </w:r>
      <w:r>
        <w:rPr>
          <w:spacing w:val="-4"/>
        </w:rPr>
        <w:t xml:space="preserve"> </w:t>
      </w:r>
      <w:r>
        <w:t>Elétricas;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1"/>
          <w:numId w:val="1"/>
        </w:numPr>
        <w:tabs>
          <w:tab w:val="left" w:pos="1259"/>
        </w:tabs>
        <w:ind w:right="1479" w:firstLine="0"/>
        <w:jc w:val="both"/>
      </w:pPr>
      <w:r>
        <w:t>) - Manutenção e operação continuas de sistema de energia elétrica e emergência com grupo</w:t>
      </w:r>
      <w:r>
        <w:rPr>
          <w:spacing w:val="-3"/>
        </w:rPr>
        <w:t xml:space="preserve"> </w:t>
      </w:r>
      <w:r>
        <w:t>gerador;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1"/>
          <w:numId w:val="1"/>
        </w:numPr>
        <w:tabs>
          <w:tab w:val="left" w:pos="1250"/>
        </w:tabs>
        <w:ind w:left="1249" w:hanging="367"/>
        <w:jc w:val="both"/>
      </w:pPr>
      <w:r>
        <w:t>) - Manutenção e operação contínuas de sistema de alarme e combate a</w:t>
      </w:r>
      <w:r>
        <w:rPr>
          <w:spacing w:val="-7"/>
        </w:rPr>
        <w:t xml:space="preserve"> </w:t>
      </w:r>
      <w:r>
        <w:t>incêndio.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PargrafodaLista"/>
        <w:numPr>
          <w:ilvl w:val="1"/>
          <w:numId w:val="1"/>
        </w:numPr>
        <w:tabs>
          <w:tab w:val="left" w:pos="1252"/>
        </w:tabs>
        <w:ind w:right="1478" w:firstLine="0"/>
        <w:jc w:val="both"/>
      </w:pPr>
      <w:r>
        <w:t>) - Serviço de Ambientação de Espaços Internos, compreendendo a elaboração de Leiautes,</w:t>
      </w:r>
    </w:p>
    <w:p w:rsidR="002930C2" w:rsidRDefault="002930C2" w:rsidP="002930C2">
      <w:pPr>
        <w:pStyle w:val="Corpodetexto"/>
      </w:pPr>
    </w:p>
    <w:p w:rsidR="002930C2" w:rsidRDefault="002930C2" w:rsidP="002930C2">
      <w:pPr>
        <w:pStyle w:val="Corpodetexto"/>
        <w:ind w:left="882" w:right="1479"/>
        <w:jc w:val="both"/>
      </w:pPr>
      <w:r>
        <w:t>1.4).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1.3</w:t>
      </w:r>
      <w:r>
        <w:rPr>
          <w:spacing w:val="-5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efetuada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somatório</w:t>
      </w:r>
      <w:r>
        <w:rPr>
          <w:spacing w:val="-3"/>
        </w:rPr>
        <w:t xml:space="preserve"> </w:t>
      </w:r>
      <w:r>
        <w:t>das quantidades realizadas em tantos contratos quanto dispuser o licitante, desde que a prestação dos respectivos serviços tenham ocorrido em período</w:t>
      </w:r>
      <w:r>
        <w:rPr>
          <w:spacing w:val="-13"/>
        </w:rPr>
        <w:t xml:space="preserve"> </w:t>
      </w:r>
      <w:r>
        <w:t>concomitante;</w:t>
      </w: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ind w:left="882" w:right="1479"/>
        <w:jc w:val="both"/>
      </w:pPr>
    </w:p>
    <w:p w:rsidR="002930C2" w:rsidRDefault="002930C2" w:rsidP="002930C2">
      <w:pPr>
        <w:pStyle w:val="Corpodetexto"/>
        <w:spacing w:before="1"/>
      </w:pPr>
    </w:p>
    <w:p w:rsidR="002930C2" w:rsidRDefault="002930C2" w:rsidP="002930C2">
      <w:pPr>
        <w:pStyle w:val="Corpodetexto"/>
        <w:ind w:left="882" w:right="1479"/>
        <w:jc w:val="both"/>
      </w:pPr>
      <w:r>
        <w:t>1.5).</w:t>
      </w:r>
      <w:r>
        <w:rPr>
          <w:spacing w:val="-10"/>
        </w:rPr>
        <w:t xml:space="preserve"> </w:t>
      </w:r>
      <w:r>
        <w:t>O(s)</w:t>
      </w:r>
      <w:r>
        <w:rPr>
          <w:spacing w:val="-10"/>
        </w:rPr>
        <w:t xml:space="preserve"> </w:t>
      </w:r>
      <w:r>
        <w:t>atestado(s)</w:t>
      </w:r>
      <w:r>
        <w:rPr>
          <w:spacing w:val="-9"/>
        </w:rPr>
        <w:t xml:space="preserve"> </w:t>
      </w:r>
      <w:r>
        <w:t>deverá(ão)</w:t>
      </w:r>
      <w:r>
        <w:rPr>
          <w:spacing w:val="-10"/>
        </w:rPr>
        <w:t xml:space="preserve"> </w:t>
      </w:r>
      <w:r>
        <w:t>conter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identificação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pessoa</w:t>
      </w:r>
      <w:r>
        <w:rPr>
          <w:spacing w:val="-13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emitente</w:t>
      </w:r>
      <w:r>
        <w:rPr>
          <w:spacing w:val="-10"/>
        </w:rPr>
        <w:t xml:space="preserve"> </w:t>
      </w:r>
      <w:r>
        <w:t xml:space="preserve">bem como o nome, o cargo do </w:t>
      </w:r>
    </w:p>
    <w:p w:rsidR="002930C2" w:rsidRDefault="002930C2" w:rsidP="002930C2">
      <w:pPr>
        <w:pStyle w:val="Corpodetexto"/>
        <w:ind w:left="882" w:right="1479"/>
        <w:jc w:val="both"/>
      </w:pPr>
      <w:r>
        <w:t xml:space="preserve">signatário e telefone para contato, bem como a </w:t>
      </w:r>
      <w:r>
        <w:rPr>
          <w:spacing w:val="-43"/>
        </w:rPr>
        <w:t xml:space="preserve"> </w:t>
      </w:r>
      <w:r>
        <w:t>manifestação expressa da Contratante quanto a qualidade dos serviços prestados e se os prazos e metas foram devidamente</w:t>
      </w:r>
      <w:r>
        <w:rPr>
          <w:spacing w:val="-4"/>
        </w:rPr>
        <w:t xml:space="preserve"> </w:t>
      </w:r>
      <w:r>
        <w:t>cumpridos.</w:t>
      </w: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p w:rsidR="002930C2" w:rsidRPr="000609AB" w:rsidRDefault="002930C2" w:rsidP="000609AB">
      <w:pPr>
        <w:jc w:val="center"/>
        <w:rPr>
          <w:rFonts w:ascii="Arial" w:hAnsi="Arial" w:cs="Arial"/>
          <w:b/>
          <w:sz w:val="56"/>
          <w:szCs w:val="56"/>
        </w:rPr>
      </w:pPr>
    </w:p>
    <w:sectPr w:rsidR="002930C2" w:rsidRPr="00060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127E">
      <w:pPr>
        <w:spacing w:after="0" w:line="240" w:lineRule="auto"/>
      </w:pPr>
      <w:r>
        <w:separator/>
      </w:r>
    </w:p>
  </w:endnote>
  <w:endnote w:type="continuationSeparator" w:id="0">
    <w:p w:rsidR="00000000" w:rsidRDefault="0036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127E">
      <w:pPr>
        <w:spacing w:after="0" w:line="240" w:lineRule="auto"/>
      </w:pPr>
      <w:r>
        <w:separator/>
      </w:r>
    </w:p>
  </w:footnote>
  <w:footnote w:type="continuationSeparator" w:id="0">
    <w:p w:rsidR="00000000" w:rsidRDefault="0036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3" w:rsidRDefault="00D8741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B4A466C" wp14:editId="5B7C7533">
          <wp:simplePos x="0" y="0"/>
          <wp:positionH relativeFrom="page">
            <wp:posOffset>1064230</wp:posOffset>
          </wp:positionH>
          <wp:positionV relativeFrom="page">
            <wp:posOffset>479872</wp:posOffset>
          </wp:positionV>
          <wp:extent cx="932239" cy="92162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39" cy="92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A908CE" wp14:editId="7FC3BA86">
              <wp:simplePos x="0" y="0"/>
              <wp:positionH relativeFrom="page">
                <wp:posOffset>687070</wp:posOffset>
              </wp:positionH>
              <wp:positionV relativeFrom="page">
                <wp:posOffset>1412875</wp:posOffset>
              </wp:positionV>
              <wp:extent cx="6177915" cy="6350"/>
              <wp:effectExtent l="10795" t="3175" r="12065" b="9525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915" cy="6350"/>
                        <a:chOff x="1082" y="2225"/>
                        <a:chExt cx="9729" cy="10"/>
                      </a:xfrm>
                    </wpg:grpSpPr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1082" y="2230"/>
                          <a:ext cx="26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3686" y="222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3696" y="2230"/>
                          <a:ext cx="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F36D85" id="Group 12" o:spid="_x0000_s1026" style="position:absolute;margin-left:54.1pt;margin-top:111.25pt;width:486.45pt;height:.5pt;z-index:-251654144;mso-position-horizontal-relative:page;mso-position-vertical-relative:page" coordorigin="1082,2225" coordsize="97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">
              <v:line id="Line 15" o:spid="_x0000_s1027" style="position:absolute;visibility:visible;mso-wrap-style:square" from="1082,2230" to="3701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<v:rect id="Rectangle 14" o:spid="_x0000_s1028" style="position:absolute;left:3686;top:22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<v:line id="Line 13" o:spid="_x0000_s1029" style="position:absolute;visibility:visible;mso-wrap-style:square" from="3696,2230" to="10811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D791E8" wp14:editId="7305220F">
              <wp:simplePos x="0" y="0"/>
              <wp:positionH relativeFrom="page">
                <wp:posOffset>2564765</wp:posOffset>
              </wp:positionH>
              <wp:positionV relativeFrom="page">
                <wp:posOffset>565785</wp:posOffset>
              </wp:positionV>
              <wp:extent cx="3399790" cy="663575"/>
              <wp:effectExtent l="2540" t="381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503" w:rsidRDefault="00D8741B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GOVERNO DO ESTADO DE SÃO PAULO</w:t>
                          </w:r>
                        </w:p>
                        <w:p w:rsidR="00334503" w:rsidRDefault="00D8741B">
                          <w:pPr>
                            <w:ind w:left="627" w:right="629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SECRETARIA DE ESTADO DA EDUCAÇÃO DEPARTAMENTO DE ADMINISTRAÇÃO</w:t>
                          </w:r>
                        </w:p>
                        <w:p w:rsidR="00334503" w:rsidRDefault="00D8741B">
                          <w:pPr>
                            <w:spacing w:before="3"/>
                            <w:ind w:left="627" w:right="62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Praça da República, 53 – São Paulo/SP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791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01.95pt;margin-top:44.55pt;width:267.7pt;height:5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TTrQIAAKs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" filled="f" stroked="f">
              <v:textbox inset="0,0,0,0">
                <w:txbxContent>
                  <w:p w:rsidR="00334503" w:rsidRDefault="00D8741B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GOVERNO DO ESTADO DE SÃO PAULO</w:t>
                    </w:r>
                  </w:p>
                  <w:p w:rsidR="00334503" w:rsidRDefault="00D8741B">
                    <w:pPr>
                      <w:ind w:left="627" w:right="629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SECRETARIA DE ESTADO DA EDUCAÇÃO DEPARTAMENTO DE ADMINISTRAÇÃO</w:t>
                    </w:r>
                  </w:p>
                  <w:p w:rsidR="00334503" w:rsidRDefault="00D8741B">
                    <w:pPr>
                      <w:spacing w:before="3"/>
                      <w:ind w:left="627" w:right="62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Praça da República, 53 – São Paulo/SP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3" w:rsidRDefault="0036127E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3" w:rsidRDefault="00D8741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26F87CCE" wp14:editId="25D8BF48">
          <wp:simplePos x="0" y="0"/>
          <wp:positionH relativeFrom="page">
            <wp:posOffset>1064230</wp:posOffset>
          </wp:positionH>
          <wp:positionV relativeFrom="page">
            <wp:posOffset>479872</wp:posOffset>
          </wp:positionV>
          <wp:extent cx="932239" cy="921628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39" cy="92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72EFBD6" wp14:editId="307FE994">
              <wp:simplePos x="0" y="0"/>
              <wp:positionH relativeFrom="page">
                <wp:posOffset>687070</wp:posOffset>
              </wp:positionH>
              <wp:positionV relativeFrom="page">
                <wp:posOffset>1412875</wp:posOffset>
              </wp:positionV>
              <wp:extent cx="6177915" cy="6350"/>
              <wp:effectExtent l="10795" t="3175" r="12065" b="9525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915" cy="6350"/>
                        <a:chOff x="1082" y="2225"/>
                        <a:chExt cx="9729" cy="10"/>
                      </a:xfrm>
                    </wpg:grpSpPr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082" y="2230"/>
                          <a:ext cx="26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3686" y="222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3696" y="2230"/>
                          <a:ext cx="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C4D5A" id="Group 7" o:spid="_x0000_s1026" style="position:absolute;margin-left:54.1pt;margin-top:111.25pt;width:486.45pt;height:.5pt;z-index:-251652096;mso-position-horizontal-relative:page;mso-position-vertical-relative:page" coordorigin="1082,2225" coordsize="97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">
              <v:line id="Line 10" o:spid="_x0000_s1027" style="position:absolute;visibility:visible;mso-wrap-style:square" from="1082,2230" to="3701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<v:rect id="Rectangle 9" o:spid="_x0000_s1028" style="position:absolute;left:3686;top:22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v:line id="Line 8" o:spid="_x0000_s1029" style="position:absolute;visibility:visible;mso-wrap-style:square" from="3696,2230" to="10811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30AC61" wp14:editId="0451E85F">
              <wp:simplePos x="0" y="0"/>
              <wp:positionH relativeFrom="page">
                <wp:posOffset>2564765</wp:posOffset>
              </wp:positionH>
              <wp:positionV relativeFrom="page">
                <wp:posOffset>565785</wp:posOffset>
              </wp:positionV>
              <wp:extent cx="3399790" cy="663575"/>
              <wp:effectExtent l="2540" t="381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503" w:rsidRDefault="00D8741B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GOVERNO DO ESTADO DE SÃO PAULO</w:t>
                          </w:r>
                        </w:p>
                        <w:p w:rsidR="00334503" w:rsidRDefault="00D8741B">
                          <w:pPr>
                            <w:ind w:left="627" w:right="629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SECRETARIA DE ESTADO DA EDUCAÇÃO DEPARTAMENTO DE ADMINISTRAÇÃO</w:t>
                          </w:r>
                        </w:p>
                        <w:p w:rsidR="00334503" w:rsidRDefault="00D8741B">
                          <w:pPr>
                            <w:spacing w:before="3"/>
                            <w:ind w:left="627" w:right="62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Praça da República, 53 – São Paulo/SP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0AC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01.95pt;margin-top:44.55pt;width:267.7pt;height:5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xYrw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" filled="f" stroked="f">
              <v:textbox inset="0,0,0,0">
                <w:txbxContent>
                  <w:p w:rsidR="00334503" w:rsidRDefault="00D8741B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GOVERNO DO ESTADO DE SÃO PAULO</w:t>
                    </w:r>
                  </w:p>
                  <w:p w:rsidR="00334503" w:rsidRDefault="00D8741B">
                    <w:pPr>
                      <w:ind w:left="627" w:right="629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SECRETARIA DE ESTADO DA EDUCAÇÃO DEPARTAMENTO DE ADMINISTRAÇÃO</w:t>
                    </w:r>
                  </w:p>
                  <w:p w:rsidR="00334503" w:rsidRDefault="00D8741B">
                    <w:pPr>
                      <w:spacing w:before="3"/>
                      <w:ind w:left="627" w:right="62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Praça da República, 53 – São Paulo/SP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3" w:rsidRDefault="00D8741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54C43E6" wp14:editId="69D5C204">
          <wp:simplePos x="0" y="0"/>
          <wp:positionH relativeFrom="page">
            <wp:posOffset>1064230</wp:posOffset>
          </wp:positionH>
          <wp:positionV relativeFrom="page">
            <wp:posOffset>479872</wp:posOffset>
          </wp:positionV>
          <wp:extent cx="932239" cy="921628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39" cy="92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8811022" wp14:editId="1A54CBC9">
              <wp:simplePos x="0" y="0"/>
              <wp:positionH relativeFrom="page">
                <wp:posOffset>687070</wp:posOffset>
              </wp:positionH>
              <wp:positionV relativeFrom="page">
                <wp:posOffset>1412875</wp:posOffset>
              </wp:positionV>
              <wp:extent cx="6177915" cy="6350"/>
              <wp:effectExtent l="10795" t="3175" r="12065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915" cy="6350"/>
                        <a:chOff x="1082" y="2225"/>
                        <a:chExt cx="9729" cy="10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082" y="2230"/>
                          <a:ext cx="26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86" y="222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3696" y="2230"/>
                          <a:ext cx="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4DC76" id="Group 2" o:spid="_x0000_s1026" style="position:absolute;margin-left:54.1pt;margin-top:111.25pt;width:486.45pt;height:.5pt;z-index:-251650048;mso-position-horizontal-relative:page;mso-position-vertical-relative:page" coordorigin="1082,2225" coordsize="97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">
              <v:line id="Line 5" o:spid="_x0000_s1027" style="position:absolute;visibility:visible;mso-wrap-style:square" from="1082,2230" to="3701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rect id="Rectangle 4" o:spid="_x0000_s1028" style="position:absolute;left:3686;top:22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<v:line id="Line 3" o:spid="_x0000_s1029" style="position:absolute;visibility:visible;mso-wrap-style:square" from="3696,2230" to="10811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1A92EB" wp14:editId="1083245B">
              <wp:simplePos x="0" y="0"/>
              <wp:positionH relativeFrom="page">
                <wp:posOffset>2564765</wp:posOffset>
              </wp:positionH>
              <wp:positionV relativeFrom="page">
                <wp:posOffset>565785</wp:posOffset>
              </wp:positionV>
              <wp:extent cx="3399790" cy="663575"/>
              <wp:effectExtent l="254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503" w:rsidRDefault="00D8741B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GOVERNO DO ESTADO DE SÃO PAULO</w:t>
                          </w:r>
                        </w:p>
                        <w:p w:rsidR="00334503" w:rsidRDefault="00D8741B">
                          <w:pPr>
                            <w:ind w:left="627" w:right="629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SECRETARIA DE ESTADO DA EDUCAÇÃO DEPARTAMENTO DE ADMINISTRAÇÃO</w:t>
                          </w:r>
                        </w:p>
                        <w:p w:rsidR="00334503" w:rsidRDefault="00D8741B">
                          <w:pPr>
                            <w:spacing w:before="3"/>
                            <w:ind w:left="627" w:right="62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Praça da República, 53 – São Paulo/SP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92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01.95pt;margin-top:44.55pt;width:267.7pt;height:5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+prw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" filled="f" stroked="f">
              <v:textbox inset="0,0,0,0">
                <w:txbxContent>
                  <w:p w:rsidR="00334503" w:rsidRDefault="00D8741B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GOVERNO DO ESTADO DE SÃO PAULO</w:t>
                    </w:r>
                  </w:p>
                  <w:p w:rsidR="00334503" w:rsidRDefault="00D8741B">
                    <w:pPr>
                      <w:ind w:left="627" w:right="629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SECRETARIA DE ESTADO DA EDUCAÇÃO DEPARTAMENTO DE ADMINISTRAÇÃO</w:t>
                    </w:r>
                  </w:p>
                  <w:p w:rsidR="00334503" w:rsidRDefault="00D8741B">
                    <w:pPr>
                      <w:spacing w:before="3"/>
                      <w:ind w:left="627" w:right="62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Praça da República, 53 – São Paulo/SP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989"/>
    <w:multiLevelType w:val="hybridMultilevel"/>
    <w:tmpl w:val="A7226C1E"/>
    <w:lvl w:ilvl="0" w:tplc="4BEE6362">
      <w:start w:val="6"/>
      <w:numFmt w:val="upperRoman"/>
      <w:lvlText w:val="%1-"/>
      <w:lvlJc w:val="left"/>
      <w:pPr>
        <w:ind w:left="161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AF00590">
      <w:start w:val="1"/>
      <w:numFmt w:val="decimal"/>
      <w:lvlText w:val="%2-"/>
      <w:lvlJc w:val="left"/>
      <w:pPr>
        <w:ind w:left="1141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 w:tplc="A14A2934">
      <w:numFmt w:val="bullet"/>
      <w:lvlText w:val="•"/>
      <w:lvlJc w:val="left"/>
      <w:pPr>
        <w:ind w:left="2220" w:hanging="260"/>
      </w:pPr>
      <w:rPr>
        <w:rFonts w:hint="default"/>
        <w:lang w:val="pt-BR" w:eastAsia="pt-BR" w:bidi="pt-BR"/>
      </w:rPr>
    </w:lvl>
    <w:lvl w:ilvl="3" w:tplc="047A1F60">
      <w:numFmt w:val="bullet"/>
      <w:lvlText w:val="•"/>
      <w:lvlJc w:val="left"/>
      <w:pPr>
        <w:ind w:left="3301" w:hanging="260"/>
      </w:pPr>
      <w:rPr>
        <w:rFonts w:hint="default"/>
        <w:lang w:val="pt-BR" w:eastAsia="pt-BR" w:bidi="pt-BR"/>
      </w:rPr>
    </w:lvl>
    <w:lvl w:ilvl="4" w:tplc="2A10F914">
      <w:numFmt w:val="bullet"/>
      <w:lvlText w:val="•"/>
      <w:lvlJc w:val="left"/>
      <w:pPr>
        <w:ind w:left="4382" w:hanging="260"/>
      </w:pPr>
      <w:rPr>
        <w:rFonts w:hint="default"/>
        <w:lang w:val="pt-BR" w:eastAsia="pt-BR" w:bidi="pt-BR"/>
      </w:rPr>
    </w:lvl>
    <w:lvl w:ilvl="5" w:tplc="3208BB4C">
      <w:numFmt w:val="bullet"/>
      <w:lvlText w:val="•"/>
      <w:lvlJc w:val="left"/>
      <w:pPr>
        <w:ind w:left="5462" w:hanging="260"/>
      </w:pPr>
      <w:rPr>
        <w:rFonts w:hint="default"/>
        <w:lang w:val="pt-BR" w:eastAsia="pt-BR" w:bidi="pt-BR"/>
      </w:rPr>
    </w:lvl>
    <w:lvl w:ilvl="6" w:tplc="090A35AA">
      <w:numFmt w:val="bullet"/>
      <w:lvlText w:val="•"/>
      <w:lvlJc w:val="left"/>
      <w:pPr>
        <w:ind w:left="6543" w:hanging="260"/>
      </w:pPr>
      <w:rPr>
        <w:rFonts w:hint="default"/>
        <w:lang w:val="pt-BR" w:eastAsia="pt-BR" w:bidi="pt-BR"/>
      </w:rPr>
    </w:lvl>
    <w:lvl w:ilvl="7" w:tplc="27903E42">
      <w:numFmt w:val="bullet"/>
      <w:lvlText w:val="•"/>
      <w:lvlJc w:val="left"/>
      <w:pPr>
        <w:ind w:left="7624" w:hanging="260"/>
      </w:pPr>
      <w:rPr>
        <w:rFonts w:hint="default"/>
        <w:lang w:val="pt-BR" w:eastAsia="pt-BR" w:bidi="pt-BR"/>
      </w:rPr>
    </w:lvl>
    <w:lvl w:ilvl="8" w:tplc="E76A6976">
      <w:numFmt w:val="bullet"/>
      <w:lvlText w:val="•"/>
      <w:lvlJc w:val="left"/>
      <w:pPr>
        <w:ind w:left="8704" w:hanging="260"/>
      </w:pPr>
      <w:rPr>
        <w:rFonts w:hint="default"/>
        <w:lang w:val="pt-BR" w:eastAsia="pt-BR" w:bidi="pt-BR"/>
      </w:rPr>
    </w:lvl>
  </w:abstractNum>
  <w:abstractNum w:abstractNumId="1" w15:restartNumberingAfterBreak="0">
    <w:nsid w:val="0AE773B4"/>
    <w:multiLevelType w:val="multilevel"/>
    <w:tmpl w:val="74881358"/>
    <w:lvl w:ilvl="0">
      <w:start w:val="2"/>
      <w:numFmt w:val="decimal"/>
      <w:lvlText w:val="%1"/>
      <w:lvlJc w:val="left"/>
      <w:pPr>
        <w:ind w:left="882" w:hanging="76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82" w:hanging="768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882" w:hanging="768"/>
      </w:pPr>
      <w:rPr>
        <w:rFonts w:hint="default"/>
        <w:lang w:val="pt-BR" w:eastAsia="pt-BR" w:bidi="pt-BR"/>
      </w:rPr>
    </w:lvl>
    <w:lvl w:ilvl="3">
      <w:start w:val="8"/>
      <w:numFmt w:val="decimal"/>
      <w:lvlText w:val="%1.%2.%3.%4"/>
      <w:lvlJc w:val="left"/>
      <w:pPr>
        <w:ind w:left="882" w:hanging="76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874" w:hanging="7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7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7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7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768"/>
      </w:pPr>
      <w:rPr>
        <w:rFonts w:hint="default"/>
        <w:lang w:val="pt-BR" w:eastAsia="pt-BR" w:bidi="pt-BR"/>
      </w:rPr>
    </w:lvl>
  </w:abstractNum>
  <w:abstractNum w:abstractNumId="2" w15:restartNumberingAfterBreak="0">
    <w:nsid w:val="0AF46929"/>
    <w:multiLevelType w:val="multilevel"/>
    <w:tmpl w:val="866A2CD4"/>
    <w:lvl w:ilvl="0">
      <w:start w:val="2"/>
      <w:numFmt w:val="decimal"/>
      <w:lvlText w:val="%1"/>
      <w:lvlJc w:val="left"/>
      <w:pPr>
        <w:ind w:left="1618" w:hanging="73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18" w:hanging="73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18" w:hanging="737"/>
      </w:pPr>
      <w:rPr>
        <w:rFonts w:hint="default"/>
        <w:lang w:val="pt-BR" w:eastAsia="pt-BR" w:bidi="pt-BR"/>
      </w:rPr>
    </w:lvl>
    <w:lvl w:ilvl="3">
      <w:start w:val="5"/>
      <w:numFmt w:val="decimal"/>
      <w:lvlText w:val="%1.%2.%3.%4"/>
      <w:lvlJc w:val="left"/>
      <w:pPr>
        <w:ind w:left="1618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1801" w:hanging="9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5">
      <w:numFmt w:val="bullet"/>
      <w:lvlText w:val="•"/>
      <w:lvlJc w:val="left"/>
      <w:pPr>
        <w:ind w:left="5829" w:hanging="9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36" w:hanging="9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44" w:hanging="9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51" w:hanging="920"/>
      </w:pPr>
      <w:rPr>
        <w:rFonts w:hint="default"/>
        <w:lang w:val="pt-BR" w:eastAsia="pt-BR" w:bidi="pt-BR"/>
      </w:rPr>
    </w:lvl>
  </w:abstractNum>
  <w:abstractNum w:abstractNumId="3" w15:restartNumberingAfterBreak="0">
    <w:nsid w:val="0CCE761B"/>
    <w:multiLevelType w:val="hybridMultilevel"/>
    <w:tmpl w:val="88767D18"/>
    <w:lvl w:ilvl="0" w:tplc="6E2CFE4E">
      <w:start w:val="1"/>
      <w:numFmt w:val="upperLetter"/>
      <w:lvlText w:val="%1)"/>
      <w:lvlJc w:val="left"/>
      <w:pPr>
        <w:ind w:left="1448" w:hanging="567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BR" w:eastAsia="pt-BR" w:bidi="pt-BR"/>
      </w:rPr>
    </w:lvl>
    <w:lvl w:ilvl="1" w:tplc="AD38B48E">
      <w:start w:val="1"/>
      <w:numFmt w:val="decimal"/>
      <w:lvlText w:val="%2)"/>
      <w:lvlJc w:val="left"/>
      <w:pPr>
        <w:ind w:left="882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 w:tplc="18A4C926">
      <w:numFmt w:val="bullet"/>
      <w:lvlText w:val="•"/>
      <w:lvlJc w:val="left"/>
      <w:pPr>
        <w:ind w:left="2487" w:hanging="567"/>
      </w:pPr>
      <w:rPr>
        <w:rFonts w:hint="default"/>
        <w:lang w:val="pt-BR" w:eastAsia="pt-BR" w:bidi="pt-BR"/>
      </w:rPr>
    </w:lvl>
    <w:lvl w:ilvl="3" w:tplc="38043C1E">
      <w:numFmt w:val="bullet"/>
      <w:lvlText w:val="•"/>
      <w:lvlJc w:val="left"/>
      <w:pPr>
        <w:ind w:left="3534" w:hanging="567"/>
      </w:pPr>
      <w:rPr>
        <w:rFonts w:hint="default"/>
        <w:lang w:val="pt-BR" w:eastAsia="pt-BR" w:bidi="pt-BR"/>
      </w:rPr>
    </w:lvl>
    <w:lvl w:ilvl="4" w:tplc="BEDA2C7A">
      <w:numFmt w:val="bullet"/>
      <w:lvlText w:val="•"/>
      <w:lvlJc w:val="left"/>
      <w:pPr>
        <w:ind w:left="4582" w:hanging="567"/>
      </w:pPr>
      <w:rPr>
        <w:rFonts w:hint="default"/>
        <w:lang w:val="pt-BR" w:eastAsia="pt-BR" w:bidi="pt-BR"/>
      </w:rPr>
    </w:lvl>
    <w:lvl w:ilvl="5" w:tplc="9EFCC758">
      <w:numFmt w:val="bullet"/>
      <w:lvlText w:val="•"/>
      <w:lvlJc w:val="left"/>
      <w:pPr>
        <w:ind w:left="5629" w:hanging="567"/>
      </w:pPr>
      <w:rPr>
        <w:rFonts w:hint="default"/>
        <w:lang w:val="pt-BR" w:eastAsia="pt-BR" w:bidi="pt-BR"/>
      </w:rPr>
    </w:lvl>
    <w:lvl w:ilvl="6" w:tplc="23EA42A8">
      <w:numFmt w:val="bullet"/>
      <w:lvlText w:val="•"/>
      <w:lvlJc w:val="left"/>
      <w:pPr>
        <w:ind w:left="6676" w:hanging="567"/>
      </w:pPr>
      <w:rPr>
        <w:rFonts w:hint="default"/>
        <w:lang w:val="pt-BR" w:eastAsia="pt-BR" w:bidi="pt-BR"/>
      </w:rPr>
    </w:lvl>
    <w:lvl w:ilvl="7" w:tplc="88722704">
      <w:numFmt w:val="bullet"/>
      <w:lvlText w:val="•"/>
      <w:lvlJc w:val="left"/>
      <w:pPr>
        <w:ind w:left="7724" w:hanging="567"/>
      </w:pPr>
      <w:rPr>
        <w:rFonts w:hint="default"/>
        <w:lang w:val="pt-BR" w:eastAsia="pt-BR" w:bidi="pt-BR"/>
      </w:rPr>
    </w:lvl>
    <w:lvl w:ilvl="8" w:tplc="1EBC5686">
      <w:numFmt w:val="bullet"/>
      <w:lvlText w:val="•"/>
      <w:lvlJc w:val="left"/>
      <w:pPr>
        <w:ind w:left="8771" w:hanging="567"/>
      </w:pPr>
      <w:rPr>
        <w:rFonts w:hint="default"/>
        <w:lang w:val="pt-BR" w:eastAsia="pt-BR" w:bidi="pt-BR"/>
      </w:rPr>
    </w:lvl>
  </w:abstractNum>
  <w:abstractNum w:abstractNumId="4" w15:restartNumberingAfterBreak="0">
    <w:nsid w:val="0D8678AA"/>
    <w:multiLevelType w:val="hybridMultilevel"/>
    <w:tmpl w:val="DBE0C774"/>
    <w:lvl w:ilvl="0" w:tplc="20C0B78E">
      <w:numFmt w:val="bullet"/>
      <w:lvlText w:val=""/>
      <w:lvlJc w:val="left"/>
      <w:pPr>
        <w:ind w:left="1448" w:hanging="567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6A1C1500">
      <w:numFmt w:val="bullet"/>
      <w:lvlText w:val="•"/>
      <w:lvlJc w:val="left"/>
      <w:pPr>
        <w:ind w:left="2382" w:hanging="567"/>
      </w:pPr>
      <w:rPr>
        <w:rFonts w:hint="default"/>
        <w:lang w:val="pt-BR" w:eastAsia="pt-BR" w:bidi="pt-BR"/>
      </w:rPr>
    </w:lvl>
    <w:lvl w:ilvl="2" w:tplc="0918454A">
      <w:numFmt w:val="bullet"/>
      <w:lvlText w:val="•"/>
      <w:lvlJc w:val="left"/>
      <w:pPr>
        <w:ind w:left="3325" w:hanging="567"/>
      </w:pPr>
      <w:rPr>
        <w:rFonts w:hint="default"/>
        <w:lang w:val="pt-BR" w:eastAsia="pt-BR" w:bidi="pt-BR"/>
      </w:rPr>
    </w:lvl>
    <w:lvl w:ilvl="3" w:tplc="8C7855CA">
      <w:numFmt w:val="bullet"/>
      <w:lvlText w:val="•"/>
      <w:lvlJc w:val="left"/>
      <w:pPr>
        <w:ind w:left="4267" w:hanging="567"/>
      </w:pPr>
      <w:rPr>
        <w:rFonts w:hint="default"/>
        <w:lang w:val="pt-BR" w:eastAsia="pt-BR" w:bidi="pt-BR"/>
      </w:rPr>
    </w:lvl>
    <w:lvl w:ilvl="4" w:tplc="9B4E75DE">
      <w:numFmt w:val="bullet"/>
      <w:lvlText w:val="•"/>
      <w:lvlJc w:val="left"/>
      <w:pPr>
        <w:ind w:left="5210" w:hanging="567"/>
      </w:pPr>
      <w:rPr>
        <w:rFonts w:hint="default"/>
        <w:lang w:val="pt-BR" w:eastAsia="pt-BR" w:bidi="pt-BR"/>
      </w:rPr>
    </w:lvl>
    <w:lvl w:ilvl="5" w:tplc="304EA4DA">
      <w:numFmt w:val="bullet"/>
      <w:lvlText w:val="•"/>
      <w:lvlJc w:val="left"/>
      <w:pPr>
        <w:ind w:left="6153" w:hanging="567"/>
      </w:pPr>
      <w:rPr>
        <w:rFonts w:hint="default"/>
        <w:lang w:val="pt-BR" w:eastAsia="pt-BR" w:bidi="pt-BR"/>
      </w:rPr>
    </w:lvl>
    <w:lvl w:ilvl="6" w:tplc="C804EF60">
      <w:numFmt w:val="bullet"/>
      <w:lvlText w:val="•"/>
      <w:lvlJc w:val="left"/>
      <w:pPr>
        <w:ind w:left="7095" w:hanging="567"/>
      </w:pPr>
      <w:rPr>
        <w:rFonts w:hint="default"/>
        <w:lang w:val="pt-BR" w:eastAsia="pt-BR" w:bidi="pt-BR"/>
      </w:rPr>
    </w:lvl>
    <w:lvl w:ilvl="7" w:tplc="F848777E">
      <w:numFmt w:val="bullet"/>
      <w:lvlText w:val="•"/>
      <w:lvlJc w:val="left"/>
      <w:pPr>
        <w:ind w:left="8038" w:hanging="567"/>
      </w:pPr>
      <w:rPr>
        <w:rFonts w:hint="default"/>
        <w:lang w:val="pt-BR" w:eastAsia="pt-BR" w:bidi="pt-BR"/>
      </w:rPr>
    </w:lvl>
    <w:lvl w:ilvl="8" w:tplc="91D8A658">
      <w:numFmt w:val="bullet"/>
      <w:lvlText w:val="•"/>
      <w:lvlJc w:val="left"/>
      <w:pPr>
        <w:ind w:left="8981" w:hanging="567"/>
      </w:pPr>
      <w:rPr>
        <w:rFonts w:hint="default"/>
        <w:lang w:val="pt-BR" w:eastAsia="pt-BR" w:bidi="pt-BR"/>
      </w:rPr>
    </w:lvl>
  </w:abstractNum>
  <w:abstractNum w:abstractNumId="5" w15:restartNumberingAfterBreak="0">
    <w:nsid w:val="0ED52A9F"/>
    <w:multiLevelType w:val="hybridMultilevel"/>
    <w:tmpl w:val="525ADC04"/>
    <w:lvl w:ilvl="0" w:tplc="FE164C5A">
      <w:start w:val="15"/>
      <w:numFmt w:val="upperRoman"/>
      <w:lvlText w:val="%1-"/>
      <w:lvlJc w:val="left"/>
      <w:pPr>
        <w:ind w:left="161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AB86AF0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0416000D">
      <w:start w:val="1"/>
      <w:numFmt w:val="bullet"/>
      <w:lvlText w:val=""/>
      <w:lvlJc w:val="left"/>
      <w:pPr>
        <w:ind w:left="882" w:hanging="994"/>
      </w:pPr>
      <w:rPr>
        <w:rFonts w:ascii="Wingdings" w:hAnsi="Wingdings" w:hint="default"/>
        <w:w w:val="100"/>
        <w:lang w:val="pt-BR" w:eastAsia="pt-BR" w:bidi="pt-BR"/>
      </w:rPr>
    </w:lvl>
    <w:lvl w:ilvl="3" w:tplc="F1526C9C">
      <w:numFmt w:val="bullet"/>
      <w:lvlText w:val="•"/>
      <w:lvlJc w:val="left"/>
      <w:pPr>
        <w:ind w:left="2303" w:hanging="994"/>
      </w:pPr>
      <w:rPr>
        <w:rFonts w:hint="default"/>
        <w:lang w:val="pt-BR" w:eastAsia="pt-BR" w:bidi="pt-BR"/>
      </w:rPr>
    </w:lvl>
    <w:lvl w:ilvl="4" w:tplc="1DC8D6E4">
      <w:numFmt w:val="bullet"/>
      <w:lvlText w:val="•"/>
      <w:lvlJc w:val="left"/>
      <w:pPr>
        <w:ind w:left="3526" w:hanging="994"/>
      </w:pPr>
      <w:rPr>
        <w:rFonts w:hint="default"/>
        <w:lang w:val="pt-BR" w:eastAsia="pt-BR" w:bidi="pt-BR"/>
      </w:rPr>
    </w:lvl>
    <w:lvl w:ilvl="5" w:tplc="75BACBE8">
      <w:numFmt w:val="bullet"/>
      <w:lvlText w:val="•"/>
      <w:lvlJc w:val="left"/>
      <w:pPr>
        <w:ind w:left="4749" w:hanging="994"/>
      </w:pPr>
      <w:rPr>
        <w:rFonts w:hint="default"/>
        <w:lang w:val="pt-BR" w:eastAsia="pt-BR" w:bidi="pt-BR"/>
      </w:rPr>
    </w:lvl>
    <w:lvl w:ilvl="6" w:tplc="FB2A4606">
      <w:numFmt w:val="bullet"/>
      <w:lvlText w:val="•"/>
      <w:lvlJc w:val="left"/>
      <w:pPr>
        <w:ind w:left="5973" w:hanging="994"/>
      </w:pPr>
      <w:rPr>
        <w:rFonts w:hint="default"/>
        <w:lang w:val="pt-BR" w:eastAsia="pt-BR" w:bidi="pt-BR"/>
      </w:rPr>
    </w:lvl>
    <w:lvl w:ilvl="7" w:tplc="C316A16E">
      <w:numFmt w:val="bullet"/>
      <w:lvlText w:val="•"/>
      <w:lvlJc w:val="left"/>
      <w:pPr>
        <w:ind w:left="7196" w:hanging="994"/>
      </w:pPr>
      <w:rPr>
        <w:rFonts w:hint="default"/>
        <w:lang w:val="pt-BR" w:eastAsia="pt-BR" w:bidi="pt-BR"/>
      </w:rPr>
    </w:lvl>
    <w:lvl w:ilvl="8" w:tplc="90C435CE">
      <w:numFmt w:val="bullet"/>
      <w:lvlText w:val="•"/>
      <w:lvlJc w:val="left"/>
      <w:pPr>
        <w:ind w:left="8419" w:hanging="994"/>
      </w:pPr>
      <w:rPr>
        <w:rFonts w:hint="default"/>
        <w:lang w:val="pt-BR" w:eastAsia="pt-BR" w:bidi="pt-BR"/>
      </w:rPr>
    </w:lvl>
  </w:abstractNum>
  <w:abstractNum w:abstractNumId="6" w15:restartNumberingAfterBreak="0">
    <w:nsid w:val="148A3363"/>
    <w:multiLevelType w:val="hybridMultilevel"/>
    <w:tmpl w:val="3BFC7F48"/>
    <w:lvl w:ilvl="0" w:tplc="5B0C39B0">
      <w:start w:val="1"/>
      <w:numFmt w:val="lowerLetter"/>
      <w:lvlText w:val="%1)"/>
      <w:lvlJc w:val="left"/>
      <w:pPr>
        <w:ind w:left="88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E305030">
      <w:numFmt w:val="bullet"/>
      <w:lvlText w:val="•"/>
      <w:lvlJc w:val="left"/>
      <w:pPr>
        <w:ind w:left="1878" w:hanging="307"/>
      </w:pPr>
      <w:rPr>
        <w:rFonts w:hint="default"/>
        <w:lang w:val="pt-BR" w:eastAsia="pt-BR" w:bidi="pt-BR"/>
      </w:rPr>
    </w:lvl>
    <w:lvl w:ilvl="2" w:tplc="C9EAB228">
      <w:numFmt w:val="bullet"/>
      <w:lvlText w:val="•"/>
      <w:lvlJc w:val="left"/>
      <w:pPr>
        <w:ind w:left="2877" w:hanging="307"/>
      </w:pPr>
      <w:rPr>
        <w:rFonts w:hint="default"/>
        <w:lang w:val="pt-BR" w:eastAsia="pt-BR" w:bidi="pt-BR"/>
      </w:rPr>
    </w:lvl>
    <w:lvl w:ilvl="3" w:tplc="4BC41422">
      <w:numFmt w:val="bullet"/>
      <w:lvlText w:val="•"/>
      <w:lvlJc w:val="left"/>
      <w:pPr>
        <w:ind w:left="3875" w:hanging="307"/>
      </w:pPr>
      <w:rPr>
        <w:rFonts w:hint="default"/>
        <w:lang w:val="pt-BR" w:eastAsia="pt-BR" w:bidi="pt-BR"/>
      </w:rPr>
    </w:lvl>
    <w:lvl w:ilvl="4" w:tplc="B8B0A744">
      <w:numFmt w:val="bullet"/>
      <w:lvlText w:val="•"/>
      <w:lvlJc w:val="left"/>
      <w:pPr>
        <w:ind w:left="4874" w:hanging="307"/>
      </w:pPr>
      <w:rPr>
        <w:rFonts w:hint="default"/>
        <w:lang w:val="pt-BR" w:eastAsia="pt-BR" w:bidi="pt-BR"/>
      </w:rPr>
    </w:lvl>
    <w:lvl w:ilvl="5" w:tplc="4F84D256">
      <w:numFmt w:val="bullet"/>
      <w:lvlText w:val="•"/>
      <w:lvlJc w:val="left"/>
      <w:pPr>
        <w:ind w:left="5873" w:hanging="307"/>
      </w:pPr>
      <w:rPr>
        <w:rFonts w:hint="default"/>
        <w:lang w:val="pt-BR" w:eastAsia="pt-BR" w:bidi="pt-BR"/>
      </w:rPr>
    </w:lvl>
    <w:lvl w:ilvl="6" w:tplc="D4A8C316">
      <w:numFmt w:val="bullet"/>
      <w:lvlText w:val="•"/>
      <w:lvlJc w:val="left"/>
      <w:pPr>
        <w:ind w:left="6871" w:hanging="307"/>
      </w:pPr>
      <w:rPr>
        <w:rFonts w:hint="default"/>
        <w:lang w:val="pt-BR" w:eastAsia="pt-BR" w:bidi="pt-BR"/>
      </w:rPr>
    </w:lvl>
    <w:lvl w:ilvl="7" w:tplc="DC22A01C">
      <w:numFmt w:val="bullet"/>
      <w:lvlText w:val="•"/>
      <w:lvlJc w:val="left"/>
      <w:pPr>
        <w:ind w:left="7870" w:hanging="307"/>
      </w:pPr>
      <w:rPr>
        <w:rFonts w:hint="default"/>
        <w:lang w:val="pt-BR" w:eastAsia="pt-BR" w:bidi="pt-BR"/>
      </w:rPr>
    </w:lvl>
    <w:lvl w:ilvl="8" w:tplc="D1A684C2">
      <w:numFmt w:val="bullet"/>
      <w:lvlText w:val="•"/>
      <w:lvlJc w:val="left"/>
      <w:pPr>
        <w:ind w:left="8869" w:hanging="307"/>
      </w:pPr>
      <w:rPr>
        <w:rFonts w:hint="default"/>
        <w:lang w:val="pt-BR" w:eastAsia="pt-BR" w:bidi="pt-BR"/>
      </w:rPr>
    </w:lvl>
  </w:abstractNum>
  <w:abstractNum w:abstractNumId="7" w15:restartNumberingAfterBreak="0">
    <w:nsid w:val="15213749"/>
    <w:multiLevelType w:val="hybridMultilevel"/>
    <w:tmpl w:val="65CE2A9E"/>
    <w:lvl w:ilvl="0" w:tplc="3AC2AF92">
      <w:numFmt w:val="bullet"/>
      <w:lvlText w:val="•"/>
      <w:lvlJc w:val="left"/>
      <w:pPr>
        <w:ind w:left="882" w:hanging="3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B622D60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2" w:tplc="064260DE">
      <w:numFmt w:val="bullet"/>
      <w:lvlText w:val="•"/>
      <w:lvlJc w:val="left"/>
      <w:pPr>
        <w:ind w:left="2877" w:hanging="360"/>
      </w:pPr>
      <w:rPr>
        <w:rFonts w:hint="default"/>
        <w:lang w:val="pt-BR" w:eastAsia="pt-BR" w:bidi="pt-BR"/>
      </w:rPr>
    </w:lvl>
    <w:lvl w:ilvl="3" w:tplc="9D983842">
      <w:numFmt w:val="bullet"/>
      <w:lvlText w:val="•"/>
      <w:lvlJc w:val="left"/>
      <w:pPr>
        <w:ind w:left="3875" w:hanging="360"/>
      </w:pPr>
      <w:rPr>
        <w:rFonts w:hint="default"/>
        <w:lang w:val="pt-BR" w:eastAsia="pt-BR" w:bidi="pt-BR"/>
      </w:rPr>
    </w:lvl>
    <w:lvl w:ilvl="4" w:tplc="CF28D764">
      <w:numFmt w:val="bullet"/>
      <w:lvlText w:val="•"/>
      <w:lvlJc w:val="left"/>
      <w:pPr>
        <w:ind w:left="4874" w:hanging="360"/>
      </w:pPr>
      <w:rPr>
        <w:rFonts w:hint="default"/>
        <w:lang w:val="pt-BR" w:eastAsia="pt-BR" w:bidi="pt-BR"/>
      </w:rPr>
    </w:lvl>
    <w:lvl w:ilvl="5" w:tplc="D108CC18">
      <w:numFmt w:val="bullet"/>
      <w:lvlText w:val="•"/>
      <w:lvlJc w:val="left"/>
      <w:pPr>
        <w:ind w:left="5873" w:hanging="360"/>
      </w:pPr>
      <w:rPr>
        <w:rFonts w:hint="default"/>
        <w:lang w:val="pt-BR" w:eastAsia="pt-BR" w:bidi="pt-BR"/>
      </w:rPr>
    </w:lvl>
    <w:lvl w:ilvl="6" w:tplc="5950BE7A">
      <w:numFmt w:val="bullet"/>
      <w:lvlText w:val="•"/>
      <w:lvlJc w:val="left"/>
      <w:pPr>
        <w:ind w:left="6871" w:hanging="360"/>
      </w:pPr>
      <w:rPr>
        <w:rFonts w:hint="default"/>
        <w:lang w:val="pt-BR" w:eastAsia="pt-BR" w:bidi="pt-BR"/>
      </w:rPr>
    </w:lvl>
    <w:lvl w:ilvl="7" w:tplc="E5684E54">
      <w:numFmt w:val="bullet"/>
      <w:lvlText w:val="•"/>
      <w:lvlJc w:val="left"/>
      <w:pPr>
        <w:ind w:left="7870" w:hanging="360"/>
      </w:pPr>
      <w:rPr>
        <w:rFonts w:hint="default"/>
        <w:lang w:val="pt-BR" w:eastAsia="pt-BR" w:bidi="pt-BR"/>
      </w:rPr>
    </w:lvl>
    <w:lvl w:ilvl="8" w:tplc="5478DB52">
      <w:numFmt w:val="bullet"/>
      <w:lvlText w:val="•"/>
      <w:lvlJc w:val="left"/>
      <w:pPr>
        <w:ind w:left="8869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16363A32"/>
    <w:multiLevelType w:val="hybridMultilevel"/>
    <w:tmpl w:val="86D4DE8C"/>
    <w:lvl w:ilvl="0" w:tplc="19B229FC">
      <w:start w:val="4"/>
      <w:numFmt w:val="lowerLetter"/>
      <w:lvlText w:val="%1)"/>
      <w:lvlJc w:val="left"/>
      <w:pPr>
        <w:ind w:left="88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A98ADF2">
      <w:numFmt w:val="bullet"/>
      <w:lvlText w:val="•"/>
      <w:lvlJc w:val="left"/>
      <w:pPr>
        <w:ind w:left="1878" w:hanging="259"/>
      </w:pPr>
      <w:rPr>
        <w:rFonts w:hint="default"/>
        <w:lang w:val="pt-BR" w:eastAsia="pt-BR" w:bidi="pt-BR"/>
      </w:rPr>
    </w:lvl>
    <w:lvl w:ilvl="2" w:tplc="C7629D60">
      <w:numFmt w:val="bullet"/>
      <w:lvlText w:val="•"/>
      <w:lvlJc w:val="left"/>
      <w:pPr>
        <w:ind w:left="2877" w:hanging="259"/>
      </w:pPr>
      <w:rPr>
        <w:rFonts w:hint="default"/>
        <w:lang w:val="pt-BR" w:eastAsia="pt-BR" w:bidi="pt-BR"/>
      </w:rPr>
    </w:lvl>
    <w:lvl w:ilvl="3" w:tplc="F5D0F30A">
      <w:numFmt w:val="bullet"/>
      <w:lvlText w:val="•"/>
      <w:lvlJc w:val="left"/>
      <w:pPr>
        <w:ind w:left="3875" w:hanging="259"/>
      </w:pPr>
      <w:rPr>
        <w:rFonts w:hint="default"/>
        <w:lang w:val="pt-BR" w:eastAsia="pt-BR" w:bidi="pt-BR"/>
      </w:rPr>
    </w:lvl>
    <w:lvl w:ilvl="4" w:tplc="4FEA3B34">
      <w:numFmt w:val="bullet"/>
      <w:lvlText w:val="•"/>
      <w:lvlJc w:val="left"/>
      <w:pPr>
        <w:ind w:left="4874" w:hanging="259"/>
      </w:pPr>
      <w:rPr>
        <w:rFonts w:hint="default"/>
        <w:lang w:val="pt-BR" w:eastAsia="pt-BR" w:bidi="pt-BR"/>
      </w:rPr>
    </w:lvl>
    <w:lvl w:ilvl="5" w:tplc="948EA536">
      <w:numFmt w:val="bullet"/>
      <w:lvlText w:val="•"/>
      <w:lvlJc w:val="left"/>
      <w:pPr>
        <w:ind w:left="5873" w:hanging="259"/>
      </w:pPr>
      <w:rPr>
        <w:rFonts w:hint="default"/>
        <w:lang w:val="pt-BR" w:eastAsia="pt-BR" w:bidi="pt-BR"/>
      </w:rPr>
    </w:lvl>
    <w:lvl w:ilvl="6" w:tplc="7F3A539C">
      <w:numFmt w:val="bullet"/>
      <w:lvlText w:val="•"/>
      <w:lvlJc w:val="left"/>
      <w:pPr>
        <w:ind w:left="6871" w:hanging="259"/>
      </w:pPr>
      <w:rPr>
        <w:rFonts w:hint="default"/>
        <w:lang w:val="pt-BR" w:eastAsia="pt-BR" w:bidi="pt-BR"/>
      </w:rPr>
    </w:lvl>
    <w:lvl w:ilvl="7" w:tplc="20EC8294">
      <w:numFmt w:val="bullet"/>
      <w:lvlText w:val="•"/>
      <w:lvlJc w:val="left"/>
      <w:pPr>
        <w:ind w:left="7870" w:hanging="259"/>
      </w:pPr>
      <w:rPr>
        <w:rFonts w:hint="default"/>
        <w:lang w:val="pt-BR" w:eastAsia="pt-BR" w:bidi="pt-BR"/>
      </w:rPr>
    </w:lvl>
    <w:lvl w:ilvl="8" w:tplc="DFD476BA">
      <w:numFmt w:val="bullet"/>
      <w:lvlText w:val="•"/>
      <w:lvlJc w:val="left"/>
      <w:pPr>
        <w:ind w:left="8869" w:hanging="259"/>
      </w:pPr>
      <w:rPr>
        <w:rFonts w:hint="default"/>
        <w:lang w:val="pt-BR" w:eastAsia="pt-BR" w:bidi="pt-BR"/>
      </w:rPr>
    </w:lvl>
  </w:abstractNum>
  <w:abstractNum w:abstractNumId="9" w15:restartNumberingAfterBreak="0">
    <w:nsid w:val="1BDF6B23"/>
    <w:multiLevelType w:val="hybridMultilevel"/>
    <w:tmpl w:val="AD620838"/>
    <w:lvl w:ilvl="0" w:tplc="CAE4223A">
      <w:start w:val="1"/>
      <w:numFmt w:val="decimal"/>
      <w:lvlText w:val="%1)"/>
      <w:lvlJc w:val="left"/>
      <w:pPr>
        <w:ind w:left="882" w:hanging="257"/>
      </w:pPr>
      <w:rPr>
        <w:rFonts w:hint="default"/>
        <w:w w:val="100"/>
        <w:sz w:val="24"/>
        <w:szCs w:val="24"/>
        <w:u w:val="thick" w:color="000000"/>
        <w:lang w:val="pt-BR" w:eastAsia="pt-BR" w:bidi="pt-BR"/>
      </w:rPr>
    </w:lvl>
    <w:lvl w:ilvl="1" w:tplc="8FF644EC">
      <w:numFmt w:val="bullet"/>
      <w:lvlText w:val="•"/>
      <w:lvlJc w:val="left"/>
      <w:pPr>
        <w:ind w:left="1878" w:hanging="257"/>
      </w:pPr>
      <w:rPr>
        <w:rFonts w:hint="default"/>
        <w:lang w:val="pt-BR" w:eastAsia="pt-BR" w:bidi="pt-BR"/>
      </w:rPr>
    </w:lvl>
    <w:lvl w:ilvl="2" w:tplc="9FB0C4D2">
      <w:numFmt w:val="bullet"/>
      <w:lvlText w:val="•"/>
      <w:lvlJc w:val="left"/>
      <w:pPr>
        <w:ind w:left="2877" w:hanging="257"/>
      </w:pPr>
      <w:rPr>
        <w:rFonts w:hint="default"/>
        <w:lang w:val="pt-BR" w:eastAsia="pt-BR" w:bidi="pt-BR"/>
      </w:rPr>
    </w:lvl>
    <w:lvl w:ilvl="3" w:tplc="253490F0">
      <w:numFmt w:val="bullet"/>
      <w:lvlText w:val="•"/>
      <w:lvlJc w:val="left"/>
      <w:pPr>
        <w:ind w:left="3875" w:hanging="257"/>
      </w:pPr>
      <w:rPr>
        <w:rFonts w:hint="default"/>
        <w:lang w:val="pt-BR" w:eastAsia="pt-BR" w:bidi="pt-BR"/>
      </w:rPr>
    </w:lvl>
    <w:lvl w:ilvl="4" w:tplc="ECE234B4">
      <w:numFmt w:val="bullet"/>
      <w:lvlText w:val="•"/>
      <w:lvlJc w:val="left"/>
      <w:pPr>
        <w:ind w:left="4874" w:hanging="257"/>
      </w:pPr>
      <w:rPr>
        <w:rFonts w:hint="default"/>
        <w:lang w:val="pt-BR" w:eastAsia="pt-BR" w:bidi="pt-BR"/>
      </w:rPr>
    </w:lvl>
    <w:lvl w:ilvl="5" w:tplc="25849F52">
      <w:numFmt w:val="bullet"/>
      <w:lvlText w:val="•"/>
      <w:lvlJc w:val="left"/>
      <w:pPr>
        <w:ind w:left="5873" w:hanging="257"/>
      </w:pPr>
      <w:rPr>
        <w:rFonts w:hint="default"/>
        <w:lang w:val="pt-BR" w:eastAsia="pt-BR" w:bidi="pt-BR"/>
      </w:rPr>
    </w:lvl>
    <w:lvl w:ilvl="6" w:tplc="9B8E4326">
      <w:numFmt w:val="bullet"/>
      <w:lvlText w:val="•"/>
      <w:lvlJc w:val="left"/>
      <w:pPr>
        <w:ind w:left="6871" w:hanging="257"/>
      </w:pPr>
      <w:rPr>
        <w:rFonts w:hint="default"/>
        <w:lang w:val="pt-BR" w:eastAsia="pt-BR" w:bidi="pt-BR"/>
      </w:rPr>
    </w:lvl>
    <w:lvl w:ilvl="7" w:tplc="82322484">
      <w:numFmt w:val="bullet"/>
      <w:lvlText w:val="•"/>
      <w:lvlJc w:val="left"/>
      <w:pPr>
        <w:ind w:left="7870" w:hanging="257"/>
      </w:pPr>
      <w:rPr>
        <w:rFonts w:hint="default"/>
        <w:lang w:val="pt-BR" w:eastAsia="pt-BR" w:bidi="pt-BR"/>
      </w:rPr>
    </w:lvl>
    <w:lvl w:ilvl="8" w:tplc="3058E8DC">
      <w:numFmt w:val="bullet"/>
      <w:lvlText w:val="•"/>
      <w:lvlJc w:val="left"/>
      <w:pPr>
        <w:ind w:left="8869" w:hanging="257"/>
      </w:pPr>
      <w:rPr>
        <w:rFonts w:hint="default"/>
        <w:lang w:val="pt-BR" w:eastAsia="pt-BR" w:bidi="pt-BR"/>
      </w:rPr>
    </w:lvl>
  </w:abstractNum>
  <w:abstractNum w:abstractNumId="10" w15:restartNumberingAfterBreak="0">
    <w:nsid w:val="1F012607"/>
    <w:multiLevelType w:val="multilevel"/>
    <w:tmpl w:val="446C6BE2"/>
    <w:lvl w:ilvl="0">
      <w:start w:val="1"/>
      <w:numFmt w:val="lowerLetter"/>
      <w:lvlText w:val="%1)"/>
      <w:lvlJc w:val="left"/>
      <w:pPr>
        <w:ind w:left="882" w:hanging="25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82" w:hanging="36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77" w:hanging="36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75" w:hanging="3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74" w:hanging="3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3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3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3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363"/>
      </w:pPr>
      <w:rPr>
        <w:rFonts w:hint="default"/>
        <w:lang w:val="pt-BR" w:eastAsia="pt-BR" w:bidi="pt-BR"/>
      </w:rPr>
    </w:lvl>
  </w:abstractNum>
  <w:abstractNum w:abstractNumId="11" w15:restartNumberingAfterBreak="0">
    <w:nsid w:val="20422C35"/>
    <w:multiLevelType w:val="multilevel"/>
    <w:tmpl w:val="5592177A"/>
    <w:lvl w:ilvl="0">
      <w:start w:val="1"/>
      <w:numFmt w:val="decimal"/>
      <w:lvlText w:val="%1"/>
      <w:lvlJc w:val="left"/>
      <w:pPr>
        <w:ind w:left="1433" w:hanging="55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433" w:hanging="552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433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267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210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15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95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38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81" w:hanging="552"/>
      </w:pPr>
      <w:rPr>
        <w:rFonts w:hint="default"/>
        <w:lang w:val="pt-BR" w:eastAsia="pt-BR" w:bidi="pt-BR"/>
      </w:rPr>
    </w:lvl>
  </w:abstractNum>
  <w:abstractNum w:abstractNumId="12" w15:restartNumberingAfterBreak="0">
    <w:nsid w:val="23227D68"/>
    <w:multiLevelType w:val="multilevel"/>
    <w:tmpl w:val="948EA8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60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5002B46"/>
    <w:multiLevelType w:val="multilevel"/>
    <w:tmpl w:val="1E88B46E"/>
    <w:lvl w:ilvl="0">
      <w:start w:val="2"/>
      <w:numFmt w:val="decimal"/>
      <w:lvlText w:val="%1"/>
      <w:lvlJc w:val="left"/>
      <w:pPr>
        <w:ind w:left="882" w:hanging="73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82" w:hanging="73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2" w:hanging="737"/>
      </w:pPr>
      <w:rPr>
        <w:rFonts w:hint="default"/>
        <w:lang w:val="pt-BR" w:eastAsia="pt-BR" w:bidi="pt-BR"/>
      </w:rPr>
    </w:lvl>
    <w:lvl w:ilvl="3">
      <w:start w:val="6"/>
      <w:numFmt w:val="decimal"/>
      <w:lvlText w:val="%1.%2.%3.%4"/>
      <w:lvlJc w:val="left"/>
      <w:pPr>
        <w:ind w:left="882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start w:val="2"/>
      <w:numFmt w:val="decimal"/>
      <w:lvlText w:val="%1.%2.%3.%4.%5"/>
      <w:lvlJc w:val="left"/>
      <w:pPr>
        <w:ind w:left="1801" w:hanging="9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5">
      <w:numFmt w:val="bullet"/>
      <w:lvlText w:val="•"/>
      <w:lvlJc w:val="left"/>
      <w:pPr>
        <w:ind w:left="5829" w:hanging="9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36" w:hanging="9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44" w:hanging="9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51" w:hanging="920"/>
      </w:pPr>
      <w:rPr>
        <w:rFonts w:hint="default"/>
        <w:lang w:val="pt-BR" w:eastAsia="pt-BR" w:bidi="pt-BR"/>
      </w:rPr>
    </w:lvl>
  </w:abstractNum>
  <w:abstractNum w:abstractNumId="14" w15:restartNumberingAfterBreak="0">
    <w:nsid w:val="279C3C68"/>
    <w:multiLevelType w:val="hybridMultilevel"/>
    <w:tmpl w:val="38220318"/>
    <w:lvl w:ilvl="0" w:tplc="ED2081FC">
      <w:start w:val="2"/>
      <w:numFmt w:val="decimal"/>
      <w:lvlText w:val="%1-"/>
      <w:lvlJc w:val="left"/>
      <w:pPr>
        <w:ind w:left="882" w:hanging="2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18942AD4">
      <w:numFmt w:val="bullet"/>
      <w:lvlText w:val="•"/>
      <w:lvlJc w:val="left"/>
      <w:pPr>
        <w:ind w:left="1878" w:hanging="296"/>
      </w:pPr>
      <w:rPr>
        <w:rFonts w:hint="default"/>
        <w:lang w:val="pt-BR" w:eastAsia="pt-BR" w:bidi="pt-BR"/>
      </w:rPr>
    </w:lvl>
    <w:lvl w:ilvl="2" w:tplc="581A67EA">
      <w:numFmt w:val="bullet"/>
      <w:lvlText w:val="•"/>
      <w:lvlJc w:val="left"/>
      <w:pPr>
        <w:ind w:left="2877" w:hanging="296"/>
      </w:pPr>
      <w:rPr>
        <w:rFonts w:hint="default"/>
        <w:lang w:val="pt-BR" w:eastAsia="pt-BR" w:bidi="pt-BR"/>
      </w:rPr>
    </w:lvl>
    <w:lvl w:ilvl="3" w:tplc="E236E4F0">
      <w:numFmt w:val="bullet"/>
      <w:lvlText w:val="•"/>
      <w:lvlJc w:val="left"/>
      <w:pPr>
        <w:ind w:left="3875" w:hanging="296"/>
      </w:pPr>
      <w:rPr>
        <w:rFonts w:hint="default"/>
        <w:lang w:val="pt-BR" w:eastAsia="pt-BR" w:bidi="pt-BR"/>
      </w:rPr>
    </w:lvl>
    <w:lvl w:ilvl="4" w:tplc="5520FD7E">
      <w:numFmt w:val="bullet"/>
      <w:lvlText w:val="•"/>
      <w:lvlJc w:val="left"/>
      <w:pPr>
        <w:ind w:left="4874" w:hanging="296"/>
      </w:pPr>
      <w:rPr>
        <w:rFonts w:hint="default"/>
        <w:lang w:val="pt-BR" w:eastAsia="pt-BR" w:bidi="pt-BR"/>
      </w:rPr>
    </w:lvl>
    <w:lvl w:ilvl="5" w:tplc="68D88400">
      <w:numFmt w:val="bullet"/>
      <w:lvlText w:val="•"/>
      <w:lvlJc w:val="left"/>
      <w:pPr>
        <w:ind w:left="5873" w:hanging="296"/>
      </w:pPr>
      <w:rPr>
        <w:rFonts w:hint="default"/>
        <w:lang w:val="pt-BR" w:eastAsia="pt-BR" w:bidi="pt-BR"/>
      </w:rPr>
    </w:lvl>
    <w:lvl w:ilvl="6" w:tplc="8E445D8E">
      <w:numFmt w:val="bullet"/>
      <w:lvlText w:val="•"/>
      <w:lvlJc w:val="left"/>
      <w:pPr>
        <w:ind w:left="6871" w:hanging="296"/>
      </w:pPr>
      <w:rPr>
        <w:rFonts w:hint="default"/>
        <w:lang w:val="pt-BR" w:eastAsia="pt-BR" w:bidi="pt-BR"/>
      </w:rPr>
    </w:lvl>
    <w:lvl w:ilvl="7" w:tplc="99303872">
      <w:numFmt w:val="bullet"/>
      <w:lvlText w:val="•"/>
      <w:lvlJc w:val="left"/>
      <w:pPr>
        <w:ind w:left="7870" w:hanging="296"/>
      </w:pPr>
      <w:rPr>
        <w:rFonts w:hint="default"/>
        <w:lang w:val="pt-BR" w:eastAsia="pt-BR" w:bidi="pt-BR"/>
      </w:rPr>
    </w:lvl>
    <w:lvl w:ilvl="8" w:tplc="FA2CFE8A">
      <w:numFmt w:val="bullet"/>
      <w:lvlText w:val="•"/>
      <w:lvlJc w:val="left"/>
      <w:pPr>
        <w:ind w:left="8869" w:hanging="296"/>
      </w:pPr>
      <w:rPr>
        <w:rFonts w:hint="default"/>
        <w:lang w:val="pt-BR" w:eastAsia="pt-BR" w:bidi="pt-BR"/>
      </w:rPr>
    </w:lvl>
  </w:abstractNum>
  <w:abstractNum w:abstractNumId="15" w15:restartNumberingAfterBreak="0">
    <w:nsid w:val="2BF0627E"/>
    <w:multiLevelType w:val="multilevel"/>
    <w:tmpl w:val="60B0A126"/>
    <w:lvl w:ilvl="0">
      <w:start w:val="2"/>
      <w:numFmt w:val="decimal"/>
      <w:lvlText w:val="%1"/>
      <w:lvlJc w:val="left"/>
      <w:pPr>
        <w:ind w:left="1507" w:hanging="62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507" w:hanging="62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)"/>
      <w:lvlJc w:val="left"/>
      <w:pPr>
        <w:ind w:left="1507" w:hanging="62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618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882" w:hanging="9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5">
      <w:numFmt w:val="bullet"/>
      <w:lvlText w:val="•"/>
      <w:lvlJc w:val="left"/>
      <w:pPr>
        <w:ind w:left="5087" w:hanging="9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43" w:hanging="9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9" w:hanging="9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4" w:hanging="920"/>
      </w:pPr>
      <w:rPr>
        <w:rFonts w:hint="default"/>
        <w:lang w:val="pt-BR" w:eastAsia="pt-BR" w:bidi="pt-BR"/>
      </w:rPr>
    </w:lvl>
  </w:abstractNum>
  <w:abstractNum w:abstractNumId="16" w15:restartNumberingAfterBreak="0">
    <w:nsid w:val="2E3D03CB"/>
    <w:multiLevelType w:val="multilevel"/>
    <w:tmpl w:val="D30C06E6"/>
    <w:lvl w:ilvl="0">
      <w:start w:val="1"/>
      <w:numFmt w:val="decimal"/>
      <w:lvlText w:val="%1"/>
      <w:lvlJc w:val="left"/>
      <w:pPr>
        <w:ind w:left="10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51" w:hanging="370"/>
      </w:pPr>
      <w:rPr>
        <w:rFonts w:hint="default"/>
        <w:w w:val="100"/>
        <w:lang w:val="pt-BR" w:eastAsia="pt-BR" w:bidi="pt-BR"/>
      </w:rPr>
    </w:lvl>
    <w:lvl w:ilvl="2">
      <w:numFmt w:val="bullet"/>
      <w:lvlText w:val="•"/>
      <w:lvlJc w:val="left"/>
      <w:pPr>
        <w:ind w:left="2327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4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2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9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96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64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1" w:hanging="370"/>
      </w:pPr>
      <w:rPr>
        <w:rFonts w:hint="default"/>
        <w:lang w:val="pt-BR" w:eastAsia="pt-BR" w:bidi="pt-BR"/>
      </w:rPr>
    </w:lvl>
  </w:abstractNum>
  <w:abstractNum w:abstractNumId="17" w15:restartNumberingAfterBreak="0">
    <w:nsid w:val="33381E4F"/>
    <w:multiLevelType w:val="multilevel"/>
    <w:tmpl w:val="0FBE41BE"/>
    <w:lvl w:ilvl="0">
      <w:start w:val="1"/>
      <w:numFmt w:val="decimal"/>
      <w:lvlText w:val="%1"/>
      <w:lvlJc w:val="left"/>
      <w:pPr>
        <w:ind w:left="1556" w:hanging="67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556" w:hanging="675"/>
      </w:pPr>
      <w:rPr>
        <w:rFonts w:hint="default"/>
        <w:lang w:val="pt-BR" w:eastAsia="pt-BR" w:bidi="pt-BR"/>
      </w:rPr>
    </w:lvl>
    <w:lvl w:ilvl="2">
      <w:start w:val="10"/>
      <w:numFmt w:val="decimal"/>
      <w:lvlText w:val="%1.%2.%3"/>
      <w:lvlJc w:val="left"/>
      <w:pPr>
        <w:ind w:left="1556" w:hanging="67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351" w:hanging="6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282" w:hanging="6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13" w:hanging="6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143" w:hanging="6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74" w:hanging="6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05" w:hanging="675"/>
      </w:pPr>
      <w:rPr>
        <w:rFonts w:hint="default"/>
        <w:lang w:val="pt-BR" w:eastAsia="pt-BR" w:bidi="pt-BR"/>
      </w:rPr>
    </w:lvl>
  </w:abstractNum>
  <w:abstractNum w:abstractNumId="18" w15:restartNumberingAfterBreak="0">
    <w:nsid w:val="339B7212"/>
    <w:multiLevelType w:val="multilevel"/>
    <w:tmpl w:val="811EDA50"/>
    <w:lvl w:ilvl="0">
      <w:start w:val="2"/>
      <w:numFmt w:val="decimal"/>
      <w:lvlText w:val="%1"/>
      <w:lvlJc w:val="left"/>
      <w:pPr>
        <w:ind w:left="1618" w:hanging="73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18" w:hanging="73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18" w:hanging="737"/>
      </w:pPr>
      <w:rPr>
        <w:rFonts w:hint="default"/>
        <w:lang w:val="pt-BR" w:eastAsia="pt-BR" w:bidi="pt-BR"/>
      </w:rPr>
    </w:lvl>
    <w:lvl w:ilvl="3">
      <w:start w:val="4"/>
      <w:numFmt w:val="decimal"/>
      <w:lvlText w:val="%1.%2.%3.%4"/>
      <w:lvlJc w:val="left"/>
      <w:pPr>
        <w:ind w:left="1618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882" w:hanging="9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5">
      <w:numFmt w:val="bullet"/>
      <w:lvlText w:val="•"/>
      <w:lvlJc w:val="left"/>
      <w:pPr>
        <w:ind w:left="5729" w:hanging="9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6" w:hanging="9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84" w:hanging="9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1" w:hanging="920"/>
      </w:pPr>
      <w:rPr>
        <w:rFonts w:hint="default"/>
        <w:lang w:val="pt-BR" w:eastAsia="pt-BR" w:bidi="pt-BR"/>
      </w:rPr>
    </w:lvl>
  </w:abstractNum>
  <w:abstractNum w:abstractNumId="19" w15:restartNumberingAfterBreak="0">
    <w:nsid w:val="34BB273C"/>
    <w:multiLevelType w:val="hybridMultilevel"/>
    <w:tmpl w:val="9F72426C"/>
    <w:lvl w:ilvl="0" w:tplc="92B0DEEC">
      <w:start w:val="12"/>
      <w:numFmt w:val="upperRoman"/>
      <w:lvlText w:val="%1-"/>
      <w:lvlJc w:val="left"/>
      <w:pPr>
        <w:ind w:left="161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984417CE">
      <w:numFmt w:val="bullet"/>
      <w:lvlText w:val="•"/>
      <w:lvlJc w:val="left"/>
      <w:pPr>
        <w:ind w:left="1230" w:hanging="721"/>
      </w:pPr>
      <w:rPr>
        <w:rFonts w:hint="default"/>
        <w:lang w:val="pt-BR" w:eastAsia="pt-BR" w:bidi="pt-BR"/>
      </w:rPr>
    </w:lvl>
    <w:lvl w:ilvl="2" w:tplc="990A822E">
      <w:numFmt w:val="bullet"/>
      <w:lvlText w:val="•"/>
      <w:lvlJc w:val="left"/>
      <w:pPr>
        <w:ind w:left="2301" w:hanging="721"/>
      </w:pPr>
      <w:rPr>
        <w:rFonts w:hint="default"/>
        <w:lang w:val="pt-BR" w:eastAsia="pt-BR" w:bidi="pt-BR"/>
      </w:rPr>
    </w:lvl>
    <w:lvl w:ilvl="3" w:tplc="9096440E">
      <w:numFmt w:val="bullet"/>
      <w:lvlText w:val="•"/>
      <w:lvlJc w:val="left"/>
      <w:pPr>
        <w:ind w:left="3371" w:hanging="721"/>
      </w:pPr>
      <w:rPr>
        <w:rFonts w:hint="default"/>
        <w:lang w:val="pt-BR" w:eastAsia="pt-BR" w:bidi="pt-BR"/>
      </w:rPr>
    </w:lvl>
    <w:lvl w:ilvl="4" w:tplc="59E28B30">
      <w:numFmt w:val="bullet"/>
      <w:lvlText w:val="•"/>
      <w:lvlJc w:val="left"/>
      <w:pPr>
        <w:ind w:left="4442" w:hanging="721"/>
      </w:pPr>
      <w:rPr>
        <w:rFonts w:hint="default"/>
        <w:lang w:val="pt-BR" w:eastAsia="pt-BR" w:bidi="pt-BR"/>
      </w:rPr>
    </w:lvl>
    <w:lvl w:ilvl="5" w:tplc="2800E91A">
      <w:numFmt w:val="bullet"/>
      <w:lvlText w:val="•"/>
      <w:lvlJc w:val="left"/>
      <w:pPr>
        <w:ind w:left="5513" w:hanging="721"/>
      </w:pPr>
      <w:rPr>
        <w:rFonts w:hint="default"/>
        <w:lang w:val="pt-BR" w:eastAsia="pt-BR" w:bidi="pt-BR"/>
      </w:rPr>
    </w:lvl>
    <w:lvl w:ilvl="6" w:tplc="3F9003E6">
      <w:numFmt w:val="bullet"/>
      <w:lvlText w:val="•"/>
      <w:lvlJc w:val="left"/>
      <w:pPr>
        <w:ind w:left="6583" w:hanging="721"/>
      </w:pPr>
      <w:rPr>
        <w:rFonts w:hint="default"/>
        <w:lang w:val="pt-BR" w:eastAsia="pt-BR" w:bidi="pt-BR"/>
      </w:rPr>
    </w:lvl>
    <w:lvl w:ilvl="7" w:tplc="DC78821C">
      <w:numFmt w:val="bullet"/>
      <w:lvlText w:val="•"/>
      <w:lvlJc w:val="left"/>
      <w:pPr>
        <w:ind w:left="7654" w:hanging="721"/>
      </w:pPr>
      <w:rPr>
        <w:rFonts w:hint="default"/>
        <w:lang w:val="pt-BR" w:eastAsia="pt-BR" w:bidi="pt-BR"/>
      </w:rPr>
    </w:lvl>
    <w:lvl w:ilvl="8" w:tplc="FA203448">
      <w:numFmt w:val="bullet"/>
      <w:lvlText w:val="•"/>
      <w:lvlJc w:val="left"/>
      <w:pPr>
        <w:ind w:left="8725" w:hanging="721"/>
      </w:pPr>
      <w:rPr>
        <w:rFonts w:hint="default"/>
        <w:lang w:val="pt-BR" w:eastAsia="pt-BR" w:bidi="pt-BR"/>
      </w:rPr>
    </w:lvl>
  </w:abstractNum>
  <w:abstractNum w:abstractNumId="20" w15:restartNumberingAfterBreak="0">
    <w:nsid w:val="351A5FCE"/>
    <w:multiLevelType w:val="multilevel"/>
    <w:tmpl w:val="C9A66194"/>
    <w:lvl w:ilvl="0">
      <w:start w:val="1"/>
      <w:numFmt w:val="decimal"/>
      <w:lvlText w:val="%1"/>
      <w:lvlJc w:val="left"/>
      <w:pPr>
        <w:ind w:left="1249" w:hanging="36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249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165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27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90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5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15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78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41" w:hanging="368"/>
      </w:pPr>
      <w:rPr>
        <w:rFonts w:hint="default"/>
        <w:lang w:val="pt-BR" w:eastAsia="pt-BR" w:bidi="pt-BR"/>
      </w:rPr>
    </w:lvl>
  </w:abstractNum>
  <w:abstractNum w:abstractNumId="21" w15:restartNumberingAfterBreak="0">
    <w:nsid w:val="3769042E"/>
    <w:multiLevelType w:val="hybridMultilevel"/>
    <w:tmpl w:val="2026A4E6"/>
    <w:lvl w:ilvl="0" w:tplc="8A44F6F2">
      <w:start w:val="1"/>
      <w:numFmt w:val="lowerLetter"/>
      <w:lvlText w:val="%1)"/>
      <w:lvlJc w:val="left"/>
      <w:pPr>
        <w:ind w:left="882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9EAE678">
      <w:numFmt w:val="bullet"/>
      <w:lvlText w:val="•"/>
      <w:lvlJc w:val="left"/>
      <w:pPr>
        <w:ind w:left="1878" w:hanging="708"/>
      </w:pPr>
      <w:rPr>
        <w:rFonts w:hint="default"/>
        <w:lang w:val="pt-BR" w:eastAsia="pt-BR" w:bidi="pt-BR"/>
      </w:rPr>
    </w:lvl>
    <w:lvl w:ilvl="2" w:tplc="1E64632E">
      <w:numFmt w:val="bullet"/>
      <w:lvlText w:val="•"/>
      <w:lvlJc w:val="left"/>
      <w:pPr>
        <w:ind w:left="2877" w:hanging="708"/>
      </w:pPr>
      <w:rPr>
        <w:rFonts w:hint="default"/>
        <w:lang w:val="pt-BR" w:eastAsia="pt-BR" w:bidi="pt-BR"/>
      </w:rPr>
    </w:lvl>
    <w:lvl w:ilvl="3" w:tplc="4CB4EF26">
      <w:numFmt w:val="bullet"/>
      <w:lvlText w:val="•"/>
      <w:lvlJc w:val="left"/>
      <w:pPr>
        <w:ind w:left="3875" w:hanging="708"/>
      </w:pPr>
      <w:rPr>
        <w:rFonts w:hint="default"/>
        <w:lang w:val="pt-BR" w:eastAsia="pt-BR" w:bidi="pt-BR"/>
      </w:rPr>
    </w:lvl>
    <w:lvl w:ilvl="4" w:tplc="2500F662">
      <w:numFmt w:val="bullet"/>
      <w:lvlText w:val="•"/>
      <w:lvlJc w:val="left"/>
      <w:pPr>
        <w:ind w:left="4874" w:hanging="708"/>
      </w:pPr>
      <w:rPr>
        <w:rFonts w:hint="default"/>
        <w:lang w:val="pt-BR" w:eastAsia="pt-BR" w:bidi="pt-BR"/>
      </w:rPr>
    </w:lvl>
    <w:lvl w:ilvl="5" w:tplc="C5305C3A">
      <w:numFmt w:val="bullet"/>
      <w:lvlText w:val="•"/>
      <w:lvlJc w:val="left"/>
      <w:pPr>
        <w:ind w:left="5873" w:hanging="708"/>
      </w:pPr>
      <w:rPr>
        <w:rFonts w:hint="default"/>
        <w:lang w:val="pt-BR" w:eastAsia="pt-BR" w:bidi="pt-BR"/>
      </w:rPr>
    </w:lvl>
    <w:lvl w:ilvl="6" w:tplc="BAB2C7E6">
      <w:numFmt w:val="bullet"/>
      <w:lvlText w:val="•"/>
      <w:lvlJc w:val="left"/>
      <w:pPr>
        <w:ind w:left="6871" w:hanging="708"/>
      </w:pPr>
      <w:rPr>
        <w:rFonts w:hint="default"/>
        <w:lang w:val="pt-BR" w:eastAsia="pt-BR" w:bidi="pt-BR"/>
      </w:rPr>
    </w:lvl>
    <w:lvl w:ilvl="7" w:tplc="7B5CDD0A">
      <w:numFmt w:val="bullet"/>
      <w:lvlText w:val="•"/>
      <w:lvlJc w:val="left"/>
      <w:pPr>
        <w:ind w:left="7870" w:hanging="708"/>
      </w:pPr>
      <w:rPr>
        <w:rFonts w:hint="default"/>
        <w:lang w:val="pt-BR" w:eastAsia="pt-BR" w:bidi="pt-BR"/>
      </w:rPr>
    </w:lvl>
    <w:lvl w:ilvl="8" w:tplc="74DA6F22">
      <w:numFmt w:val="bullet"/>
      <w:lvlText w:val="•"/>
      <w:lvlJc w:val="left"/>
      <w:pPr>
        <w:ind w:left="8869" w:hanging="708"/>
      </w:pPr>
      <w:rPr>
        <w:rFonts w:hint="default"/>
        <w:lang w:val="pt-BR" w:eastAsia="pt-BR" w:bidi="pt-BR"/>
      </w:rPr>
    </w:lvl>
  </w:abstractNum>
  <w:abstractNum w:abstractNumId="22" w15:restartNumberingAfterBreak="0">
    <w:nsid w:val="3888004B"/>
    <w:multiLevelType w:val="multilevel"/>
    <w:tmpl w:val="DCEA9C5E"/>
    <w:lvl w:ilvl="0">
      <w:start w:val="2"/>
      <w:numFmt w:val="decimal"/>
      <w:lvlText w:val="%1"/>
      <w:lvlJc w:val="left"/>
      <w:pPr>
        <w:ind w:left="882" w:hanging="77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82" w:hanging="773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882" w:hanging="773"/>
      </w:pPr>
      <w:rPr>
        <w:rFonts w:hint="default"/>
        <w:lang w:val="pt-BR" w:eastAsia="pt-BR" w:bidi="pt-BR"/>
      </w:rPr>
    </w:lvl>
    <w:lvl w:ilvl="3">
      <w:start w:val="2"/>
      <w:numFmt w:val="decimal"/>
      <w:lvlText w:val="%1.%2.%3.%4"/>
      <w:lvlJc w:val="left"/>
      <w:pPr>
        <w:ind w:left="882" w:hanging="77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874" w:hanging="77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77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77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77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773"/>
      </w:pPr>
      <w:rPr>
        <w:rFonts w:hint="default"/>
        <w:lang w:val="pt-BR" w:eastAsia="pt-BR" w:bidi="pt-BR"/>
      </w:rPr>
    </w:lvl>
  </w:abstractNum>
  <w:abstractNum w:abstractNumId="23" w15:restartNumberingAfterBreak="0">
    <w:nsid w:val="3A0C134C"/>
    <w:multiLevelType w:val="multilevel"/>
    <w:tmpl w:val="3AFE80CA"/>
    <w:lvl w:ilvl="0">
      <w:start w:val="2"/>
      <w:numFmt w:val="decimal"/>
      <w:lvlText w:val="%1"/>
      <w:lvlJc w:val="left"/>
      <w:pPr>
        <w:ind w:left="2298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98" w:hanging="552"/>
        <w:jc w:val="righ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2298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869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726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58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39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29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153" w:hanging="552"/>
      </w:pPr>
      <w:rPr>
        <w:rFonts w:hint="default"/>
        <w:lang w:val="pt-BR" w:eastAsia="pt-BR" w:bidi="pt-BR"/>
      </w:rPr>
    </w:lvl>
  </w:abstractNum>
  <w:abstractNum w:abstractNumId="24" w15:restartNumberingAfterBreak="0">
    <w:nsid w:val="3B9B68CB"/>
    <w:multiLevelType w:val="hybridMultilevel"/>
    <w:tmpl w:val="0FD0EC72"/>
    <w:lvl w:ilvl="0" w:tplc="8FC86DEA">
      <w:start w:val="1"/>
      <w:numFmt w:val="decimal"/>
      <w:lvlText w:val="%1"/>
      <w:lvlJc w:val="left"/>
      <w:pPr>
        <w:ind w:left="10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D584C8E">
      <w:numFmt w:val="bullet"/>
      <w:lvlText w:val="•"/>
      <w:lvlJc w:val="left"/>
      <w:pPr>
        <w:ind w:left="1060" w:hanging="185"/>
      </w:pPr>
      <w:rPr>
        <w:rFonts w:hint="default"/>
        <w:lang w:val="pt-BR" w:eastAsia="pt-BR" w:bidi="pt-BR"/>
      </w:rPr>
    </w:lvl>
    <w:lvl w:ilvl="2" w:tplc="4F861D02">
      <w:numFmt w:val="bullet"/>
      <w:lvlText w:val="•"/>
      <w:lvlJc w:val="left"/>
      <w:pPr>
        <w:ind w:left="2149" w:hanging="185"/>
      </w:pPr>
      <w:rPr>
        <w:rFonts w:hint="default"/>
        <w:lang w:val="pt-BR" w:eastAsia="pt-BR" w:bidi="pt-BR"/>
      </w:rPr>
    </w:lvl>
    <w:lvl w:ilvl="3" w:tplc="2E7A5D16">
      <w:numFmt w:val="bullet"/>
      <w:lvlText w:val="•"/>
      <w:lvlJc w:val="left"/>
      <w:pPr>
        <w:ind w:left="3239" w:hanging="185"/>
      </w:pPr>
      <w:rPr>
        <w:rFonts w:hint="default"/>
        <w:lang w:val="pt-BR" w:eastAsia="pt-BR" w:bidi="pt-BR"/>
      </w:rPr>
    </w:lvl>
    <w:lvl w:ilvl="4" w:tplc="9A66D2D2">
      <w:numFmt w:val="bullet"/>
      <w:lvlText w:val="•"/>
      <w:lvlJc w:val="left"/>
      <w:pPr>
        <w:ind w:left="4328" w:hanging="185"/>
      </w:pPr>
      <w:rPr>
        <w:rFonts w:hint="default"/>
        <w:lang w:val="pt-BR" w:eastAsia="pt-BR" w:bidi="pt-BR"/>
      </w:rPr>
    </w:lvl>
    <w:lvl w:ilvl="5" w:tplc="7BC0F6D2">
      <w:numFmt w:val="bullet"/>
      <w:lvlText w:val="•"/>
      <w:lvlJc w:val="left"/>
      <w:pPr>
        <w:ind w:left="5418" w:hanging="185"/>
      </w:pPr>
      <w:rPr>
        <w:rFonts w:hint="default"/>
        <w:lang w:val="pt-BR" w:eastAsia="pt-BR" w:bidi="pt-BR"/>
      </w:rPr>
    </w:lvl>
    <w:lvl w:ilvl="6" w:tplc="8A7AE924">
      <w:numFmt w:val="bullet"/>
      <w:lvlText w:val="•"/>
      <w:lvlJc w:val="left"/>
      <w:pPr>
        <w:ind w:left="6508" w:hanging="185"/>
      </w:pPr>
      <w:rPr>
        <w:rFonts w:hint="default"/>
        <w:lang w:val="pt-BR" w:eastAsia="pt-BR" w:bidi="pt-BR"/>
      </w:rPr>
    </w:lvl>
    <w:lvl w:ilvl="7" w:tplc="B44AF8D2">
      <w:numFmt w:val="bullet"/>
      <w:lvlText w:val="•"/>
      <w:lvlJc w:val="left"/>
      <w:pPr>
        <w:ind w:left="7597" w:hanging="185"/>
      </w:pPr>
      <w:rPr>
        <w:rFonts w:hint="default"/>
        <w:lang w:val="pt-BR" w:eastAsia="pt-BR" w:bidi="pt-BR"/>
      </w:rPr>
    </w:lvl>
    <w:lvl w:ilvl="8" w:tplc="3042C01C">
      <w:numFmt w:val="bullet"/>
      <w:lvlText w:val="•"/>
      <w:lvlJc w:val="left"/>
      <w:pPr>
        <w:ind w:left="8687" w:hanging="185"/>
      </w:pPr>
      <w:rPr>
        <w:rFonts w:hint="default"/>
        <w:lang w:val="pt-BR" w:eastAsia="pt-BR" w:bidi="pt-BR"/>
      </w:rPr>
    </w:lvl>
  </w:abstractNum>
  <w:abstractNum w:abstractNumId="25" w15:restartNumberingAfterBreak="0">
    <w:nsid w:val="3CCF1E17"/>
    <w:multiLevelType w:val="multilevel"/>
    <w:tmpl w:val="36FE1084"/>
    <w:lvl w:ilvl="0">
      <w:start w:val="3"/>
      <w:numFmt w:val="decimal"/>
      <w:lvlText w:val="%1"/>
      <w:lvlJc w:val="left"/>
      <w:pPr>
        <w:ind w:left="10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82" w:hanging="37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49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9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8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8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8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97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87" w:hanging="370"/>
      </w:pPr>
      <w:rPr>
        <w:rFonts w:hint="default"/>
        <w:lang w:val="pt-BR" w:eastAsia="pt-BR" w:bidi="pt-BR"/>
      </w:rPr>
    </w:lvl>
  </w:abstractNum>
  <w:abstractNum w:abstractNumId="26" w15:restartNumberingAfterBreak="0">
    <w:nsid w:val="3ED10875"/>
    <w:multiLevelType w:val="multilevel"/>
    <w:tmpl w:val="04CC4666"/>
    <w:lvl w:ilvl="0">
      <w:start w:val="2"/>
      <w:numFmt w:val="decimal"/>
      <w:lvlText w:val="%1"/>
      <w:lvlJc w:val="left"/>
      <w:pPr>
        <w:ind w:left="1244" w:hanging="36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44" w:hanging="363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3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34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82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29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76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24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1" w:hanging="552"/>
      </w:pPr>
      <w:rPr>
        <w:rFonts w:hint="default"/>
        <w:lang w:val="pt-BR" w:eastAsia="pt-BR" w:bidi="pt-BR"/>
      </w:rPr>
    </w:lvl>
  </w:abstractNum>
  <w:abstractNum w:abstractNumId="27" w15:restartNumberingAfterBreak="0">
    <w:nsid w:val="40A66ED9"/>
    <w:multiLevelType w:val="hybridMultilevel"/>
    <w:tmpl w:val="9462F1BE"/>
    <w:lvl w:ilvl="0" w:tplc="B41ACD1C">
      <w:start w:val="1"/>
      <w:numFmt w:val="lowerLetter"/>
      <w:lvlText w:val="%1)"/>
      <w:lvlJc w:val="left"/>
      <w:pPr>
        <w:ind w:left="1141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50EDF5E">
      <w:numFmt w:val="bullet"/>
      <w:lvlText w:val="•"/>
      <w:lvlJc w:val="left"/>
      <w:pPr>
        <w:ind w:left="2112" w:hanging="259"/>
      </w:pPr>
      <w:rPr>
        <w:rFonts w:hint="default"/>
        <w:lang w:val="pt-BR" w:eastAsia="pt-BR" w:bidi="pt-BR"/>
      </w:rPr>
    </w:lvl>
    <w:lvl w:ilvl="2" w:tplc="D9682B8E">
      <w:numFmt w:val="bullet"/>
      <w:lvlText w:val="•"/>
      <w:lvlJc w:val="left"/>
      <w:pPr>
        <w:ind w:left="3085" w:hanging="259"/>
      </w:pPr>
      <w:rPr>
        <w:rFonts w:hint="default"/>
        <w:lang w:val="pt-BR" w:eastAsia="pt-BR" w:bidi="pt-BR"/>
      </w:rPr>
    </w:lvl>
    <w:lvl w:ilvl="3" w:tplc="38DA8AD2">
      <w:numFmt w:val="bullet"/>
      <w:lvlText w:val="•"/>
      <w:lvlJc w:val="left"/>
      <w:pPr>
        <w:ind w:left="4057" w:hanging="259"/>
      </w:pPr>
      <w:rPr>
        <w:rFonts w:hint="default"/>
        <w:lang w:val="pt-BR" w:eastAsia="pt-BR" w:bidi="pt-BR"/>
      </w:rPr>
    </w:lvl>
    <w:lvl w:ilvl="4" w:tplc="FBCA1D96">
      <w:numFmt w:val="bullet"/>
      <w:lvlText w:val="•"/>
      <w:lvlJc w:val="left"/>
      <w:pPr>
        <w:ind w:left="5030" w:hanging="259"/>
      </w:pPr>
      <w:rPr>
        <w:rFonts w:hint="default"/>
        <w:lang w:val="pt-BR" w:eastAsia="pt-BR" w:bidi="pt-BR"/>
      </w:rPr>
    </w:lvl>
    <w:lvl w:ilvl="5" w:tplc="7C4C10FC">
      <w:numFmt w:val="bullet"/>
      <w:lvlText w:val="•"/>
      <w:lvlJc w:val="left"/>
      <w:pPr>
        <w:ind w:left="6003" w:hanging="259"/>
      </w:pPr>
      <w:rPr>
        <w:rFonts w:hint="default"/>
        <w:lang w:val="pt-BR" w:eastAsia="pt-BR" w:bidi="pt-BR"/>
      </w:rPr>
    </w:lvl>
    <w:lvl w:ilvl="6" w:tplc="D548A144">
      <w:numFmt w:val="bullet"/>
      <w:lvlText w:val="•"/>
      <w:lvlJc w:val="left"/>
      <w:pPr>
        <w:ind w:left="6975" w:hanging="259"/>
      </w:pPr>
      <w:rPr>
        <w:rFonts w:hint="default"/>
        <w:lang w:val="pt-BR" w:eastAsia="pt-BR" w:bidi="pt-BR"/>
      </w:rPr>
    </w:lvl>
    <w:lvl w:ilvl="7" w:tplc="506CBF58">
      <w:numFmt w:val="bullet"/>
      <w:lvlText w:val="•"/>
      <w:lvlJc w:val="left"/>
      <w:pPr>
        <w:ind w:left="7948" w:hanging="259"/>
      </w:pPr>
      <w:rPr>
        <w:rFonts w:hint="default"/>
        <w:lang w:val="pt-BR" w:eastAsia="pt-BR" w:bidi="pt-BR"/>
      </w:rPr>
    </w:lvl>
    <w:lvl w:ilvl="8" w:tplc="372A9BA0">
      <w:numFmt w:val="bullet"/>
      <w:lvlText w:val="•"/>
      <w:lvlJc w:val="left"/>
      <w:pPr>
        <w:ind w:left="8921" w:hanging="259"/>
      </w:pPr>
      <w:rPr>
        <w:rFonts w:hint="default"/>
        <w:lang w:val="pt-BR" w:eastAsia="pt-BR" w:bidi="pt-BR"/>
      </w:rPr>
    </w:lvl>
  </w:abstractNum>
  <w:abstractNum w:abstractNumId="28" w15:restartNumberingAfterBreak="0">
    <w:nsid w:val="475B3C32"/>
    <w:multiLevelType w:val="multilevel"/>
    <w:tmpl w:val="405A12E6"/>
    <w:lvl w:ilvl="0">
      <w:start w:val="1"/>
      <w:numFmt w:val="decimal"/>
      <w:lvlText w:val="%1"/>
      <w:lvlJc w:val="left"/>
      <w:pPr>
        <w:ind w:left="1590" w:hanging="368"/>
        <w:jc w:val="righ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957" w:hanging="3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94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28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18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97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368"/>
      </w:pPr>
      <w:rPr>
        <w:rFonts w:hint="default"/>
        <w:lang w:val="pt-BR" w:eastAsia="pt-BR" w:bidi="pt-BR"/>
      </w:rPr>
    </w:lvl>
  </w:abstractNum>
  <w:abstractNum w:abstractNumId="29" w15:restartNumberingAfterBreak="0">
    <w:nsid w:val="47AE24EA"/>
    <w:multiLevelType w:val="hybridMultilevel"/>
    <w:tmpl w:val="CDEA326C"/>
    <w:lvl w:ilvl="0" w:tplc="A8A450A6">
      <w:start w:val="1"/>
      <w:numFmt w:val="decimal"/>
      <w:lvlText w:val="%1)"/>
      <w:lvlJc w:val="left"/>
      <w:pPr>
        <w:ind w:left="1141" w:hanging="26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608AEEBE">
      <w:start w:val="1"/>
      <w:numFmt w:val="lowerLetter"/>
      <w:lvlText w:val="%2)"/>
      <w:lvlJc w:val="left"/>
      <w:pPr>
        <w:ind w:left="88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 w:tplc="AD52BB5A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3" w:tplc="F7DA0C26">
      <w:numFmt w:val="bullet"/>
      <w:lvlText w:val="•"/>
      <w:lvlJc w:val="left"/>
      <w:pPr>
        <w:ind w:left="2513" w:hanging="259"/>
      </w:pPr>
      <w:rPr>
        <w:rFonts w:hint="default"/>
        <w:lang w:val="pt-BR" w:eastAsia="pt-BR" w:bidi="pt-BR"/>
      </w:rPr>
    </w:lvl>
    <w:lvl w:ilvl="4" w:tplc="614E79E2">
      <w:numFmt w:val="bullet"/>
      <w:lvlText w:val="•"/>
      <w:lvlJc w:val="left"/>
      <w:pPr>
        <w:ind w:left="3706" w:hanging="259"/>
      </w:pPr>
      <w:rPr>
        <w:rFonts w:hint="default"/>
        <w:lang w:val="pt-BR" w:eastAsia="pt-BR" w:bidi="pt-BR"/>
      </w:rPr>
    </w:lvl>
    <w:lvl w:ilvl="5" w:tplc="2F64916C">
      <w:numFmt w:val="bullet"/>
      <w:lvlText w:val="•"/>
      <w:lvlJc w:val="left"/>
      <w:pPr>
        <w:ind w:left="4899" w:hanging="259"/>
      </w:pPr>
      <w:rPr>
        <w:rFonts w:hint="default"/>
        <w:lang w:val="pt-BR" w:eastAsia="pt-BR" w:bidi="pt-BR"/>
      </w:rPr>
    </w:lvl>
    <w:lvl w:ilvl="6" w:tplc="4AF87876">
      <w:numFmt w:val="bullet"/>
      <w:lvlText w:val="•"/>
      <w:lvlJc w:val="left"/>
      <w:pPr>
        <w:ind w:left="6093" w:hanging="259"/>
      </w:pPr>
      <w:rPr>
        <w:rFonts w:hint="default"/>
        <w:lang w:val="pt-BR" w:eastAsia="pt-BR" w:bidi="pt-BR"/>
      </w:rPr>
    </w:lvl>
    <w:lvl w:ilvl="7" w:tplc="C22A54F2">
      <w:numFmt w:val="bullet"/>
      <w:lvlText w:val="•"/>
      <w:lvlJc w:val="left"/>
      <w:pPr>
        <w:ind w:left="7286" w:hanging="259"/>
      </w:pPr>
      <w:rPr>
        <w:rFonts w:hint="default"/>
        <w:lang w:val="pt-BR" w:eastAsia="pt-BR" w:bidi="pt-BR"/>
      </w:rPr>
    </w:lvl>
    <w:lvl w:ilvl="8" w:tplc="211455B6">
      <w:numFmt w:val="bullet"/>
      <w:lvlText w:val="•"/>
      <w:lvlJc w:val="left"/>
      <w:pPr>
        <w:ind w:left="8479" w:hanging="259"/>
      </w:pPr>
      <w:rPr>
        <w:rFonts w:hint="default"/>
        <w:lang w:val="pt-BR" w:eastAsia="pt-BR" w:bidi="pt-BR"/>
      </w:rPr>
    </w:lvl>
  </w:abstractNum>
  <w:abstractNum w:abstractNumId="30" w15:restartNumberingAfterBreak="0">
    <w:nsid w:val="4A8806B6"/>
    <w:multiLevelType w:val="multilevel"/>
    <w:tmpl w:val="53008DA8"/>
    <w:lvl w:ilvl="0">
      <w:start w:val="2"/>
      <w:numFmt w:val="decimal"/>
      <w:lvlText w:val="%1"/>
      <w:lvlJc w:val="left"/>
      <w:pPr>
        <w:ind w:left="882" w:hanging="73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82" w:hanging="73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2" w:hanging="737"/>
      </w:pPr>
      <w:rPr>
        <w:rFonts w:hint="default"/>
        <w:lang w:val="pt-BR" w:eastAsia="pt-BR" w:bidi="pt-BR"/>
      </w:rPr>
    </w:lvl>
    <w:lvl w:ilvl="3">
      <w:start w:val="2"/>
      <w:numFmt w:val="decimal"/>
      <w:lvlText w:val="%1.%2.%3.%4"/>
      <w:lvlJc w:val="left"/>
      <w:pPr>
        <w:ind w:left="882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882" w:hanging="9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5">
      <w:numFmt w:val="bullet"/>
      <w:lvlText w:val="•"/>
      <w:lvlJc w:val="left"/>
      <w:pPr>
        <w:ind w:left="5873" w:hanging="9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9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9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920"/>
      </w:pPr>
      <w:rPr>
        <w:rFonts w:hint="default"/>
        <w:lang w:val="pt-BR" w:eastAsia="pt-BR" w:bidi="pt-BR"/>
      </w:rPr>
    </w:lvl>
  </w:abstractNum>
  <w:abstractNum w:abstractNumId="31" w15:restartNumberingAfterBreak="0">
    <w:nsid w:val="57187DDA"/>
    <w:multiLevelType w:val="multilevel"/>
    <w:tmpl w:val="E2160D80"/>
    <w:lvl w:ilvl="0">
      <w:start w:val="2"/>
      <w:numFmt w:val="decimal"/>
      <w:lvlText w:val="%1"/>
      <w:lvlJc w:val="left"/>
      <w:pPr>
        <w:ind w:left="882" w:hanging="73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82" w:hanging="73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2" w:hanging="737"/>
      </w:pPr>
      <w:rPr>
        <w:rFonts w:hint="default"/>
        <w:lang w:val="pt-BR" w:eastAsia="pt-BR" w:bidi="pt-BR"/>
      </w:rPr>
    </w:lvl>
    <w:lvl w:ilvl="3">
      <w:start w:val="7"/>
      <w:numFmt w:val="decimal"/>
      <w:lvlText w:val="%1.%2.%3.%4"/>
      <w:lvlJc w:val="left"/>
      <w:pPr>
        <w:ind w:left="882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874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737"/>
      </w:pPr>
      <w:rPr>
        <w:rFonts w:hint="default"/>
        <w:lang w:val="pt-BR" w:eastAsia="pt-BR" w:bidi="pt-BR"/>
      </w:rPr>
    </w:lvl>
  </w:abstractNum>
  <w:abstractNum w:abstractNumId="32" w15:restartNumberingAfterBreak="0">
    <w:nsid w:val="5CF571BE"/>
    <w:multiLevelType w:val="hybridMultilevel"/>
    <w:tmpl w:val="A2A2BC64"/>
    <w:lvl w:ilvl="0" w:tplc="D7B4ACCA">
      <w:start w:val="7"/>
      <w:numFmt w:val="upperRoman"/>
      <w:lvlText w:val="%1"/>
      <w:lvlJc w:val="left"/>
      <w:pPr>
        <w:ind w:left="882" w:hanging="3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A309886">
      <w:numFmt w:val="bullet"/>
      <w:lvlText w:val="•"/>
      <w:lvlJc w:val="left"/>
      <w:pPr>
        <w:ind w:left="1878" w:hanging="334"/>
      </w:pPr>
      <w:rPr>
        <w:rFonts w:hint="default"/>
        <w:lang w:val="pt-BR" w:eastAsia="pt-BR" w:bidi="pt-BR"/>
      </w:rPr>
    </w:lvl>
    <w:lvl w:ilvl="2" w:tplc="B8729420">
      <w:numFmt w:val="bullet"/>
      <w:lvlText w:val="•"/>
      <w:lvlJc w:val="left"/>
      <w:pPr>
        <w:ind w:left="2877" w:hanging="334"/>
      </w:pPr>
      <w:rPr>
        <w:rFonts w:hint="default"/>
        <w:lang w:val="pt-BR" w:eastAsia="pt-BR" w:bidi="pt-BR"/>
      </w:rPr>
    </w:lvl>
    <w:lvl w:ilvl="3" w:tplc="2326CFFA">
      <w:numFmt w:val="bullet"/>
      <w:lvlText w:val="•"/>
      <w:lvlJc w:val="left"/>
      <w:pPr>
        <w:ind w:left="3875" w:hanging="334"/>
      </w:pPr>
      <w:rPr>
        <w:rFonts w:hint="default"/>
        <w:lang w:val="pt-BR" w:eastAsia="pt-BR" w:bidi="pt-BR"/>
      </w:rPr>
    </w:lvl>
    <w:lvl w:ilvl="4" w:tplc="6A8AAABC">
      <w:numFmt w:val="bullet"/>
      <w:lvlText w:val="•"/>
      <w:lvlJc w:val="left"/>
      <w:pPr>
        <w:ind w:left="4874" w:hanging="334"/>
      </w:pPr>
      <w:rPr>
        <w:rFonts w:hint="default"/>
        <w:lang w:val="pt-BR" w:eastAsia="pt-BR" w:bidi="pt-BR"/>
      </w:rPr>
    </w:lvl>
    <w:lvl w:ilvl="5" w:tplc="834A368C">
      <w:numFmt w:val="bullet"/>
      <w:lvlText w:val="•"/>
      <w:lvlJc w:val="left"/>
      <w:pPr>
        <w:ind w:left="5873" w:hanging="334"/>
      </w:pPr>
      <w:rPr>
        <w:rFonts w:hint="default"/>
        <w:lang w:val="pt-BR" w:eastAsia="pt-BR" w:bidi="pt-BR"/>
      </w:rPr>
    </w:lvl>
    <w:lvl w:ilvl="6" w:tplc="20C69B42">
      <w:numFmt w:val="bullet"/>
      <w:lvlText w:val="•"/>
      <w:lvlJc w:val="left"/>
      <w:pPr>
        <w:ind w:left="6871" w:hanging="334"/>
      </w:pPr>
      <w:rPr>
        <w:rFonts w:hint="default"/>
        <w:lang w:val="pt-BR" w:eastAsia="pt-BR" w:bidi="pt-BR"/>
      </w:rPr>
    </w:lvl>
    <w:lvl w:ilvl="7" w:tplc="D6309C04">
      <w:numFmt w:val="bullet"/>
      <w:lvlText w:val="•"/>
      <w:lvlJc w:val="left"/>
      <w:pPr>
        <w:ind w:left="7870" w:hanging="334"/>
      </w:pPr>
      <w:rPr>
        <w:rFonts w:hint="default"/>
        <w:lang w:val="pt-BR" w:eastAsia="pt-BR" w:bidi="pt-BR"/>
      </w:rPr>
    </w:lvl>
    <w:lvl w:ilvl="8" w:tplc="EA8E079E">
      <w:numFmt w:val="bullet"/>
      <w:lvlText w:val="•"/>
      <w:lvlJc w:val="left"/>
      <w:pPr>
        <w:ind w:left="8869" w:hanging="334"/>
      </w:pPr>
      <w:rPr>
        <w:rFonts w:hint="default"/>
        <w:lang w:val="pt-BR" w:eastAsia="pt-BR" w:bidi="pt-BR"/>
      </w:rPr>
    </w:lvl>
  </w:abstractNum>
  <w:abstractNum w:abstractNumId="33" w15:restartNumberingAfterBreak="0">
    <w:nsid w:val="60805CF6"/>
    <w:multiLevelType w:val="multilevel"/>
    <w:tmpl w:val="4D8455F8"/>
    <w:lvl w:ilvl="0">
      <w:start w:val="1"/>
      <w:numFmt w:val="decimal"/>
      <w:lvlText w:val="%1"/>
      <w:lvlJc w:val="left"/>
      <w:pPr>
        <w:ind w:left="882" w:hanging="442"/>
      </w:pPr>
      <w:rPr>
        <w:rFonts w:hint="default"/>
        <w:lang w:val="pt-BR" w:eastAsia="pt-BR" w:bidi="pt-BR"/>
      </w:rPr>
    </w:lvl>
    <w:lvl w:ilvl="1">
      <w:start w:val="3"/>
      <w:numFmt w:val="decimal"/>
      <w:lvlText w:val="%1.%2)"/>
      <w:lvlJc w:val="left"/>
      <w:pPr>
        <w:ind w:left="882" w:hanging="44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77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75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74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442"/>
      </w:pPr>
      <w:rPr>
        <w:rFonts w:hint="default"/>
        <w:lang w:val="pt-BR" w:eastAsia="pt-BR" w:bidi="pt-BR"/>
      </w:rPr>
    </w:lvl>
  </w:abstractNum>
  <w:abstractNum w:abstractNumId="34" w15:restartNumberingAfterBreak="0">
    <w:nsid w:val="619C5722"/>
    <w:multiLevelType w:val="multilevel"/>
    <w:tmpl w:val="76C6F314"/>
    <w:lvl w:ilvl="0">
      <w:start w:val="2"/>
      <w:numFmt w:val="decimal"/>
      <w:lvlText w:val="%1"/>
      <w:lvlJc w:val="left"/>
      <w:pPr>
        <w:ind w:left="1434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34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3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7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31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7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43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9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4" w:hanging="552"/>
      </w:pPr>
      <w:rPr>
        <w:rFonts w:hint="default"/>
        <w:lang w:val="pt-BR" w:eastAsia="pt-BR" w:bidi="pt-BR"/>
      </w:rPr>
    </w:lvl>
  </w:abstractNum>
  <w:abstractNum w:abstractNumId="35" w15:restartNumberingAfterBreak="0">
    <w:nsid w:val="636B3F1E"/>
    <w:multiLevelType w:val="hybridMultilevel"/>
    <w:tmpl w:val="477A9000"/>
    <w:lvl w:ilvl="0" w:tplc="DDAED582">
      <w:start w:val="1"/>
      <w:numFmt w:val="decimal"/>
      <w:lvlText w:val="%1)"/>
      <w:lvlJc w:val="left"/>
      <w:pPr>
        <w:ind w:left="882" w:hanging="259"/>
      </w:pPr>
      <w:rPr>
        <w:rFonts w:hint="default"/>
        <w:w w:val="100"/>
        <w:u w:val="single" w:color="000000"/>
        <w:lang w:val="pt-BR" w:eastAsia="pt-BR" w:bidi="pt-BR"/>
      </w:rPr>
    </w:lvl>
    <w:lvl w:ilvl="1" w:tplc="94422D16">
      <w:numFmt w:val="bullet"/>
      <w:lvlText w:val="•"/>
      <w:lvlJc w:val="left"/>
      <w:pPr>
        <w:ind w:left="1878" w:hanging="259"/>
      </w:pPr>
      <w:rPr>
        <w:rFonts w:hint="default"/>
        <w:lang w:val="pt-BR" w:eastAsia="pt-BR" w:bidi="pt-BR"/>
      </w:rPr>
    </w:lvl>
    <w:lvl w:ilvl="2" w:tplc="F2AC43EE">
      <w:numFmt w:val="bullet"/>
      <w:lvlText w:val="•"/>
      <w:lvlJc w:val="left"/>
      <w:pPr>
        <w:ind w:left="2877" w:hanging="259"/>
      </w:pPr>
      <w:rPr>
        <w:rFonts w:hint="default"/>
        <w:lang w:val="pt-BR" w:eastAsia="pt-BR" w:bidi="pt-BR"/>
      </w:rPr>
    </w:lvl>
    <w:lvl w:ilvl="3" w:tplc="6DF6FEB4">
      <w:numFmt w:val="bullet"/>
      <w:lvlText w:val="•"/>
      <w:lvlJc w:val="left"/>
      <w:pPr>
        <w:ind w:left="3875" w:hanging="259"/>
      </w:pPr>
      <w:rPr>
        <w:rFonts w:hint="default"/>
        <w:lang w:val="pt-BR" w:eastAsia="pt-BR" w:bidi="pt-BR"/>
      </w:rPr>
    </w:lvl>
    <w:lvl w:ilvl="4" w:tplc="F4A4E4A6">
      <w:numFmt w:val="bullet"/>
      <w:lvlText w:val="•"/>
      <w:lvlJc w:val="left"/>
      <w:pPr>
        <w:ind w:left="4874" w:hanging="259"/>
      </w:pPr>
      <w:rPr>
        <w:rFonts w:hint="default"/>
        <w:lang w:val="pt-BR" w:eastAsia="pt-BR" w:bidi="pt-BR"/>
      </w:rPr>
    </w:lvl>
    <w:lvl w:ilvl="5" w:tplc="3FCCD074">
      <w:numFmt w:val="bullet"/>
      <w:lvlText w:val="•"/>
      <w:lvlJc w:val="left"/>
      <w:pPr>
        <w:ind w:left="5873" w:hanging="259"/>
      </w:pPr>
      <w:rPr>
        <w:rFonts w:hint="default"/>
        <w:lang w:val="pt-BR" w:eastAsia="pt-BR" w:bidi="pt-BR"/>
      </w:rPr>
    </w:lvl>
    <w:lvl w:ilvl="6" w:tplc="9360308C">
      <w:numFmt w:val="bullet"/>
      <w:lvlText w:val="•"/>
      <w:lvlJc w:val="left"/>
      <w:pPr>
        <w:ind w:left="6871" w:hanging="259"/>
      </w:pPr>
      <w:rPr>
        <w:rFonts w:hint="default"/>
        <w:lang w:val="pt-BR" w:eastAsia="pt-BR" w:bidi="pt-BR"/>
      </w:rPr>
    </w:lvl>
    <w:lvl w:ilvl="7" w:tplc="DFF8E444">
      <w:numFmt w:val="bullet"/>
      <w:lvlText w:val="•"/>
      <w:lvlJc w:val="left"/>
      <w:pPr>
        <w:ind w:left="7870" w:hanging="259"/>
      </w:pPr>
      <w:rPr>
        <w:rFonts w:hint="default"/>
        <w:lang w:val="pt-BR" w:eastAsia="pt-BR" w:bidi="pt-BR"/>
      </w:rPr>
    </w:lvl>
    <w:lvl w:ilvl="8" w:tplc="957C44B8">
      <w:numFmt w:val="bullet"/>
      <w:lvlText w:val="•"/>
      <w:lvlJc w:val="left"/>
      <w:pPr>
        <w:ind w:left="8869" w:hanging="259"/>
      </w:pPr>
      <w:rPr>
        <w:rFonts w:hint="default"/>
        <w:lang w:val="pt-BR" w:eastAsia="pt-BR" w:bidi="pt-BR"/>
      </w:rPr>
    </w:lvl>
  </w:abstractNum>
  <w:abstractNum w:abstractNumId="36" w15:restartNumberingAfterBreak="0">
    <w:nsid w:val="6539022F"/>
    <w:multiLevelType w:val="multilevel"/>
    <w:tmpl w:val="CFE056FC"/>
    <w:lvl w:ilvl="0">
      <w:start w:val="2"/>
      <w:numFmt w:val="decimal"/>
      <w:lvlText w:val="%1"/>
      <w:lvlJc w:val="left"/>
      <w:pPr>
        <w:ind w:left="882" w:hanging="87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82" w:hanging="872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882" w:hanging="872"/>
      </w:pPr>
      <w:rPr>
        <w:rFonts w:hint="default"/>
        <w:lang w:val="pt-BR" w:eastAsia="pt-BR" w:bidi="pt-BR"/>
      </w:rPr>
    </w:lvl>
    <w:lvl w:ilvl="3">
      <w:start w:val="12"/>
      <w:numFmt w:val="decimal"/>
      <w:lvlText w:val="%1.%2.%3.%4"/>
      <w:lvlJc w:val="left"/>
      <w:pPr>
        <w:ind w:left="882" w:hanging="87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874" w:hanging="8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8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1" w:hanging="8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70" w:hanging="8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9" w:hanging="872"/>
      </w:pPr>
      <w:rPr>
        <w:rFonts w:hint="default"/>
        <w:lang w:val="pt-BR" w:eastAsia="pt-BR" w:bidi="pt-BR"/>
      </w:rPr>
    </w:lvl>
  </w:abstractNum>
  <w:abstractNum w:abstractNumId="37" w15:restartNumberingAfterBreak="0">
    <w:nsid w:val="69AD5D51"/>
    <w:multiLevelType w:val="multilevel"/>
    <w:tmpl w:val="67128FE6"/>
    <w:lvl w:ilvl="0">
      <w:start w:val="4"/>
      <w:numFmt w:val="upperRoman"/>
      <w:lvlText w:val="%1-"/>
      <w:lvlJc w:val="left"/>
      <w:pPr>
        <w:ind w:left="161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2"/>
      <w:lvlJc w:val="left"/>
      <w:pPr>
        <w:ind w:left="1066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2.%3"/>
      <w:lvlJc w:val="left"/>
      <w:pPr>
        <w:ind w:left="1957" w:hanging="3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073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99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13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39" w:hanging="368"/>
      </w:pPr>
      <w:rPr>
        <w:rFonts w:hint="default"/>
        <w:lang w:val="pt-BR" w:eastAsia="pt-BR" w:bidi="pt-BR"/>
      </w:rPr>
    </w:lvl>
  </w:abstractNum>
  <w:abstractNum w:abstractNumId="38" w15:restartNumberingAfterBreak="0">
    <w:nsid w:val="6B323D4E"/>
    <w:multiLevelType w:val="hybridMultilevel"/>
    <w:tmpl w:val="2A2C3396"/>
    <w:lvl w:ilvl="0" w:tplc="84E00E1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1DE9C06">
      <w:numFmt w:val="bullet"/>
      <w:lvlText w:val="–"/>
      <w:lvlJc w:val="left"/>
      <w:pPr>
        <w:ind w:left="882" w:hanging="2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 w:tplc="2AC88214">
      <w:numFmt w:val="bullet"/>
      <w:lvlText w:val="•"/>
      <w:lvlJc w:val="left"/>
      <w:pPr>
        <w:ind w:left="2877" w:hanging="200"/>
      </w:pPr>
      <w:rPr>
        <w:rFonts w:hint="default"/>
        <w:lang w:val="pt-BR" w:eastAsia="pt-BR" w:bidi="pt-BR"/>
      </w:rPr>
    </w:lvl>
    <w:lvl w:ilvl="3" w:tplc="9F40FA24">
      <w:numFmt w:val="bullet"/>
      <w:lvlText w:val="•"/>
      <w:lvlJc w:val="left"/>
      <w:pPr>
        <w:ind w:left="3875" w:hanging="200"/>
      </w:pPr>
      <w:rPr>
        <w:rFonts w:hint="default"/>
        <w:lang w:val="pt-BR" w:eastAsia="pt-BR" w:bidi="pt-BR"/>
      </w:rPr>
    </w:lvl>
    <w:lvl w:ilvl="4" w:tplc="C22804D6">
      <w:numFmt w:val="bullet"/>
      <w:lvlText w:val="•"/>
      <w:lvlJc w:val="left"/>
      <w:pPr>
        <w:ind w:left="4874" w:hanging="200"/>
      </w:pPr>
      <w:rPr>
        <w:rFonts w:hint="default"/>
        <w:lang w:val="pt-BR" w:eastAsia="pt-BR" w:bidi="pt-BR"/>
      </w:rPr>
    </w:lvl>
    <w:lvl w:ilvl="5" w:tplc="D0C6D2AA">
      <w:numFmt w:val="bullet"/>
      <w:lvlText w:val="•"/>
      <w:lvlJc w:val="left"/>
      <w:pPr>
        <w:ind w:left="5873" w:hanging="200"/>
      </w:pPr>
      <w:rPr>
        <w:rFonts w:hint="default"/>
        <w:lang w:val="pt-BR" w:eastAsia="pt-BR" w:bidi="pt-BR"/>
      </w:rPr>
    </w:lvl>
    <w:lvl w:ilvl="6" w:tplc="3CCCD63E">
      <w:numFmt w:val="bullet"/>
      <w:lvlText w:val="•"/>
      <w:lvlJc w:val="left"/>
      <w:pPr>
        <w:ind w:left="6871" w:hanging="200"/>
      </w:pPr>
      <w:rPr>
        <w:rFonts w:hint="default"/>
        <w:lang w:val="pt-BR" w:eastAsia="pt-BR" w:bidi="pt-BR"/>
      </w:rPr>
    </w:lvl>
    <w:lvl w:ilvl="7" w:tplc="B57E350A">
      <w:numFmt w:val="bullet"/>
      <w:lvlText w:val="•"/>
      <w:lvlJc w:val="left"/>
      <w:pPr>
        <w:ind w:left="7870" w:hanging="200"/>
      </w:pPr>
      <w:rPr>
        <w:rFonts w:hint="default"/>
        <w:lang w:val="pt-BR" w:eastAsia="pt-BR" w:bidi="pt-BR"/>
      </w:rPr>
    </w:lvl>
    <w:lvl w:ilvl="8" w:tplc="45120F6C">
      <w:numFmt w:val="bullet"/>
      <w:lvlText w:val="•"/>
      <w:lvlJc w:val="left"/>
      <w:pPr>
        <w:ind w:left="8869" w:hanging="200"/>
      </w:pPr>
      <w:rPr>
        <w:rFonts w:hint="default"/>
        <w:lang w:val="pt-BR" w:eastAsia="pt-BR" w:bidi="pt-BR"/>
      </w:rPr>
    </w:lvl>
  </w:abstractNum>
  <w:abstractNum w:abstractNumId="39" w15:restartNumberingAfterBreak="0">
    <w:nsid w:val="6BEA3982"/>
    <w:multiLevelType w:val="hybridMultilevel"/>
    <w:tmpl w:val="D106550A"/>
    <w:lvl w:ilvl="0" w:tplc="C1AA303E">
      <w:start w:val="1"/>
      <w:numFmt w:val="lowerLetter"/>
      <w:lvlText w:val="%1)"/>
      <w:lvlJc w:val="left"/>
      <w:pPr>
        <w:ind w:left="882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CB0A53C">
      <w:numFmt w:val="bullet"/>
      <w:lvlText w:val="•"/>
      <w:lvlJc w:val="left"/>
      <w:pPr>
        <w:ind w:left="1878" w:hanging="288"/>
      </w:pPr>
      <w:rPr>
        <w:rFonts w:hint="default"/>
        <w:lang w:val="pt-BR" w:eastAsia="pt-BR" w:bidi="pt-BR"/>
      </w:rPr>
    </w:lvl>
    <w:lvl w:ilvl="2" w:tplc="832EF2BE">
      <w:numFmt w:val="bullet"/>
      <w:lvlText w:val="•"/>
      <w:lvlJc w:val="left"/>
      <w:pPr>
        <w:ind w:left="2877" w:hanging="288"/>
      </w:pPr>
      <w:rPr>
        <w:rFonts w:hint="default"/>
        <w:lang w:val="pt-BR" w:eastAsia="pt-BR" w:bidi="pt-BR"/>
      </w:rPr>
    </w:lvl>
    <w:lvl w:ilvl="3" w:tplc="ECCAC610">
      <w:numFmt w:val="bullet"/>
      <w:lvlText w:val="•"/>
      <w:lvlJc w:val="left"/>
      <w:pPr>
        <w:ind w:left="3875" w:hanging="288"/>
      </w:pPr>
      <w:rPr>
        <w:rFonts w:hint="default"/>
        <w:lang w:val="pt-BR" w:eastAsia="pt-BR" w:bidi="pt-BR"/>
      </w:rPr>
    </w:lvl>
    <w:lvl w:ilvl="4" w:tplc="0E02D09A">
      <w:numFmt w:val="bullet"/>
      <w:lvlText w:val="•"/>
      <w:lvlJc w:val="left"/>
      <w:pPr>
        <w:ind w:left="4874" w:hanging="288"/>
      </w:pPr>
      <w:rPr>
        <w:rFonts w:hint="default"/>
        <w:lang w:val="pt-BR" w:eastAsia="pt-BR" w:bidi="pt-BR"/>
      </w:rPr>
    </w:lvl>
    <w:lvl w:ilvl="5" w:tplc="385C699A">
      <w:numFmt w:val="bullet"/>
      <w:lvlText w:val="•"/>
      <w:lvlJc w:val="left"/>
      <w:pPr>
        <w:ind w:left="5873" w:hanging="288"/>
      </w:pPr>
      <w:rPr>
        <w:rFonts w:hint="default"/>
        <w:lang w:val="pt-BR" w:eastAsia="pt-BR" w:bidi="pt-BR"/>
      </w:rPr>
    </w:lvl>
    <w:lvl w:ilvl="6" w:tplc="A7DE5FC8">
      <w:numFmt w:val="bullet"/>
      <w:lvlText w:val="•"/>
      <w:lvlJc w:val="left"/>
      <w:pPr>
        <w:ind w:left="6871" w:hanging="288"/>
      </w:pPr>
      <w:rPr>
        <w:rFonts w:hint="default"/>
        <w:lang w:val="pt-BR" w:eastAsia="pt-BR" w:bidi="pt-BR"/>
      </w:rPr>
    </w:lvl>
    <w:lvl w:ilvl="7" w:tplc="E31E73AA">
      <w:numFmt w:val="bullet"/>
      <w:lvlText w:val="•"/>
      <w:lvlJc w:val="left"/>
      <w:pPr>
        <w:ind w:left="7870" w:hanging="288"/>
      </w:pPr>
      <w:rPr>
        <w:rFonts w:hint="default"/>
        <w:lang w:val="pt-BR" w:eastAsia="pt-BR" w:bidi="pt-BR"/>
      </w:rPr>
    </w:lvl>
    <w:lvl w:ilvl="8" w:tplc="E3329E02">
      <w:numFmt w:val="bullet"/>
      <w:lvlText w:val="•"/>
      <w:lvlJc w:val="left"/>
      <w:pPr>
        <w:ind w:left="8869" w:hanging="288"/>
      </w:pPr>
      <w:rPr>
        <w:rFonts w:hint="default"/>
        <w:lang w:val="pt-BR" w:eastAsia="pt-BR" w:bidi="pt-BR"/>
      </w:rPr>
    </w:lvl>
  </w:abstractNum>
  <w:abstractNum w:abstractNumId="40" w15:restartNumberingAfterBreak="0">
    <w:nsid w:val="6E260092"/>
    <w:multiLevelType w:val="hybridMultilevel"/>
    <w:tmpl w:val="19D09204"/>
    <w:lvl w:ilvl="0" w:tplc="06A4228E">
      <w:start w:val="11"/>
      <w:numFmt w:val="upperRoman"/>
      <w:lvlText w:val="%1-"/>
      <w:lvlJc w:val="left"/>
      <w:pPr>
        <w:ind w:left="882" w:hanging="3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23CA59E2">
      <w:numFmt w:val="bullet"/>
      <w:lvlText w:val="•"/>
      <w:lvlJc w:val="left"/>
      <w:pPr>
        <w:ind w:left="1878" w:hanging="346"/>
      </w:pPr>
      <w:rPr>
        <w:rFonts w:hint="default"/>
        <w:lang w:val="pt-BR" w:eastAsia="pt-BR" w:bidi="pt-BR"/>
      </w:rPr>
    </w:lvl>
    <w:lvl w:ilvl="2" w:tplc="ADF05C60">
      <w:numFmt w:val="bullet"/>
      <w:lvlText w:val="•"/>
      <w:lvlJc w:val="left"/>
      <w:pPr>
        <w:ind w:left="2877" w:hanging="346"/>
      </w:pPr>
      <w:rPr>
        <w:rFonts w:hint="default"/>
        <w:lang w:val="pt-BR" w:eastAsia="pt-BR" w:bidi="pt-BR"/>
      </w:rPr>
    </w:lvl>
    <w:lvl w:ilvl="3" w:tplc="6472D6F6">
      <w:numFmt w:val="bullet"/>
      <w:lvlText w:val="•"/>
      <w:lvlJc w:val="left"/>
      <w:pPr>
        <w:ind w:left="3875" w:hanging="346"/>
      </w:pPr>
      <w:rPr>
        <w:rFonts w:hint="default"/>
        <w:lang w:val="pt-BR" w:eastAsia="pt-BR" w:bidi="pt-BR"/>
      </w:rPr>
    </w:lvl>
    <w:lvl w:ilvl="4" w:tplc="3754FBFC">
      <w:numFmt w:val="bullet"/>
      <w:lvlText w:val="•"/>
      <w:lvlJc w:val="left"/>
      <w:pPr>
        <w:ind w:left="4874" w:hanging="346"/>
      </w:pPr>
      <w:rPr>
        <w:rFonts w:hint="default"/>
        <w:lang w:val="pt-BR" w:eastAsia="pt-BR" w:bidi="pt-BR"/>
      </w:rPr>
    </w:lvl>
    <w:lvl w:ilvl="5" w:tplc="8B10454A">
      <w:numFmt w:val="bullet"/>
      <w:lvlText w:val="•"/>
      <w:lvlJc w:val="left"/>
      <w:pPr>
        <w:ind w:left="5873" w:hanging="346"/>
      </w:pPr>
      <w:rPr>
        <w:rFonts w:hint="default"/>
        <w:lang w:val="pt-BR" w:eastAsia="pt-BR" w:bidi="pt-BR"/>
      </w:rPr>
    </w:lvl>
    <w:lvl w:ilvl="6" w:tplc="7E5E658A">
      <w:numFmt w:val="bullet"/>
      <w:lvlText w:val="•"/>
      <w:lvlJc w:val="left"/>
      <w:pPr>
        <w:ind w:left="6871" w:hanging="346"/>
      </w:pPr>
      <w:rPr>
        <w:rFonts w:hint="default"/>
        <w:lang w:val="pt-BR" w:eastAsia="pt-BR" w:bidi="pt-BR"/>
      </w:rPr>
    </w:lvl>
    <w:lvl w:ilvl="7" w:tplc="EAA8E044">
      <w:numFmt w:val="bullet"/>
      <w:lvlText w:val="•"/>
      <w:lvlJc w:val="left"/>
      <w:pPr>
        <w:ind w:left="7870" w:hanging="346"/>
      </w:pPr>
      <w:rPr>
        <w:rFonts w:hint="default"/>
        <w:lang w:val="pt-BR" w:eastAsia="pt-BR" w:bidi="pt-BR"/>
      </w:rPr>
    </w:lvl>
    <w:lvl w:ilvl="8" w:tplc="21B8F840">
      <w:numFmt w:val="bullet"/>
      <w:lvlText w:val="•"/>
      <w:lvlJc w:val="left"/>
      <w:pPr>
        <w:ind w:left="8869" w:hanging="346"/>
      </w:pPr>
      <w:rPr>
        <w:rFonts w:hint="default"/>
        <w:lang w:val="pt-BR" w:eastAsia="pt-BR" w:bidi="pt-BR"/>
      </w:rPr>
    </w:lvl>
  </w:abstractNum>
  <w:abstractNum w:abstractNumId="41" w15:restartNumberingAfterBreak="0">
    <w:nsid w:val="717260F7"/>
    <w:multiLevelType w:val="hybridMultilevel"/>
    <w:tmpl w:val="681C5FE6"/>
    <w:lvl w:ilvl="0" w:tplc="8A34872C">
      <w:start w:val="3"/>
      <w:numFmt w:val="upperRoman"/>
      <w:lvlText w:val="%1-"/>
      <w:lvlJc w:val="left"/>
      <w:pPr>
        <w:ind w:left="1201" w:hanging="3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4C3AB99E">
      <w:numFmt w:val="bullet"/>
      <w:lvlText w:val="•"/>
      <w:lvlJc w:val="left"/>
      <w:pPr>
        <w:ind w:left="2166" w:hanging="320"/>
      </w:pPr>
      <w:rPr>
        <w:rFonts w:hint="default"/>
        <w:lang w:val="pt-BR" w:eastAsia="pt-BR" w:bidi="pt-BR"/>
      </w:rPr>
    </w:lvl>
    <w:lvl w:ilvl="2" w:tplc="5F02279C">
      <w:numFmt w:val="bullet"/>
      <w:lvlText w:val="•"/>
      <w:lvlJc w:val="left"/>
      <w:pPr>
        <w:ind w:left="3133" w:hanging="320"/>
      </w:pPr>
      <w:rPr>
        <w:rFonts w:hint="default"/>
        <w:lang w:val="pt-BR" w:eastAsia="pt-BR" w:bidi="pt-BR"/>
      </w:rPr>
    </w:lvl>
    <w:lvl w:ilvl="3" w:tplc="FAEE38AE">
      <w:numFmt w:val="bullet"/>
      <w:lvlText w:val="•"/>
      <w:lvlJc w:val="left"/>
      <w:pPr>
        <w:ind w:left="4099" w:hanging="320"/>
      </w:pPr>
      <w:rPr>
        <w:rFonts w:hint="default"/>
        <w:lang w:val="pt-BR" w:eastAsia="pt-BR" w:bidi="pt-BR"/>
      </w:rPr>
    </w:lvl>
    <w:lvl w:ilvl="4" w:tplc="EB441EFE">
      <w:numFmt w:val="bullet"/>
      <w:lvlText w:val="•"/>
      <w:lvlJc w:val="left"/>
      <w:pPr>
        <w:ind w:left="5066" w:hanging="320"/>
      </w:pPr>
      <w:rPr>
        <w:rFonts w:hint="default"/>
        <w:lang w:val="pt-BR" w:eastAsia="pt-BR" w:bidi="pt-BR"/>
      </w:rPr>
    </w:lvl>
    <w:lvl w:ilvl="5" w:tplc="6C6ABB0A">
      <w:numFmt w:val="bullet"/>
      <w:lvlText w:val="•"/>
      <w:lvlJc w:val="left"/>
      <w:pPr>
        <w:ind w:left="6033" w:hanging="320"/>
      </w:pPr>
      <w:rPr>
        <w:rFonts w:hint="default"/>
        <w:lang w:val="pt-BR" w:eastAsia="pt-BR" w:bidi="pt-BR"/>
      </w:rPr>
    </w:lvl>
    <w:lvl w:ilvl="6" w:tplc="0A62A86E">
      <w:numFmt w:val="bullet"/>
      <w:lvlText w:val="•"/>
      <w:lvlJc w:val="left"/>
      <w:pPr>
        <w:ind w:left="6999" w:hanging="320"/>
      </w:pPr>
      <w:rPr>
        <w:rFonts w:hint="default"/>
        <w:lang w:val="pt-BR" w:eastAsia="pt-BR" w:bidi="pt-BR"/>
      </w:rPr>
    </w:lvl>
    <w:lvl w:ilvl="7" w:tplc="EFE013E8">
      <w:numFmt w:val="bullet"/>
      <w:lvlText w:val="•"/>
      <w:lvlJc w:val="left"/>
      <w:pPr>
        <w:ind w:left="7966" w:hanging="320"/>
      </w:pPr>
      <w:rPr>
        <w:rFonts w:hint="default"/>
        <w:lang w:val="pt-BR" w:eastAsia="pt-BR" w:bidi="pt-BR"/>
      </w:rPr>
    </w:lvl>
    <w:lvl w:ilvl="8" w:tplc="190AE4E8">
      <w:numFmt w:val="bullet"/>
      <w:lvlText w:val="•"/>
      <w:lvlJc w:val="left"/>
      <w:pPr>
        <w:ind w:left="8933" w:hanging="320"/>
      </w:pPr>
      <w:rPr>
        <w:rFonts w:hint="default"/>
        <w:lang w:val="pt-BR" w:eastAsia="pt-BR" w:bidi="pt-BR"/>
      </w:rPr>
    </w:lvl>
  </w:abstractNum>
  <w:abstractNum w:abstractNumId="42" w15:restartNumberingAfterBreak="0">
    <w:nsid w:val="73901B00"/>
    <w:multiLevelType w:val="multilevel"/>
    <w:tmpl w:val="E126F63A"/>
    <w:lvl w:ilvl="0">
      <w:start w:val="2"/>
      <w:numFmt w:val="decimal"/>
      <w:lvlText w:val="%1"/>
      <w:lvlJc w:val="left"/>
      <w:pPr>
        <w:ind w:left="882" w:hanging="43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31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94" w:hanging="612"/>
      </w:pPr>
      <w:rPr>
        <w:rFonts w:hint="default"/>
        <w:b/>
        <w:bCs/>
        <w:w w:val="100"/>
        <w:lang w:val="pt-BR" w:eastAsia="pt-BR" w:bidi="pt-BR"/>
      </w:rPr>
    </w:lvl>
    <w:lvl w:ilvl="3">
      <w:numFmt w:val="bullet"/>
      <w:lvlText w:val="•"/>
      <w:lvlJc w:val="left"/>
      <w:pPr>
        <w:ind w:left="267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1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2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83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4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24" w:hanging="612"/>
      </w:pPr>
      <w:rPr>
        <w:rFonts w:hint="default"/>
        <w:lang w:val="pt-BR" w:eastAsia="pt-BR" w:bidi="pt-BR"/>
      </w:rPr>
    </w:lvl>
  </w:abstractNum>
  <w:abstractNum w:abstractNumId="43" w15:restartNumberingAfterBreak="0">
    <w:nsid w:val="77A074ED"/>
    <w:multiLevelType w:val="hybridMultilevel"/>
    <w:tmpl w:val="072A3692"/>
    <w:lvl w:ilvl="0" w:tplc="F7F05FC4">
      <w:start w:val="1"/>
      <w:numFmt w:val="lowerLetter"/>
      <w:lvlText w:val="%1)"/>
      <w:lvlJc w:val="left"/>
      <w:pPr>
        <w:ind w:left="1141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48D4DC">
      <w:numFmt w:val="bullet"/>
      <w:lvlText w:val="•"/>
      <w:lvlJc w:val="left"/>
      <w:pPr>
        <w:ind w:left="2112" w:hanging="259"/>
      </w:pPr>
      <w:rPr>
        <w:rFonts w:hint="default"/>
        <w:lang w:val="pt-BR" w:eastAsia="pt-BR" w:bidi="pt-BR"/>
      </w:rPr>
    </w:lvl>
    <w:lvl w:ilvl="2" w:tplc="9C108BF4">
      <w:numFmt w:val="bullet"/>
      <w:lvlText w:val="•"/>
      <w:lvlJc w:val="left"/>
      <w:pPr>
        <w:ind w:left="3085" w:hanging="259"/>
      </w:pPr>
      <w:rPr>
        <w:rFonts w:hint="default"/>
        <w:lang w:val="pt-BR" w:eastAsia="pt-BR" w:bidi="pt-BR"/>
      </w:rPr>
    </w:lvl>
    <w:lvl w:ilvl="3" w:tplc="9DCAFC74">
      <w:numFmt w:val="bullet"/>
      <w:lvlText w:val="•"/>
      <w:lvlJc w:val="left"/>
      <w:pPr>
        <w:ind w:left="4057" w:hanging="259"/>
      </w:pPr>
      <w:rPr>
        <w:rFonts w:hint="default"/>
        <w:lang w:val="pt-BR" w:eastAsia="pt-BR" w:bidi="pt-BR"/>
      </w:rPr>
    </w:lvl>
    <w:lvl w:ilvl="4" w:tplc="A66A9A6C">
      <w:numFmt w:val="bullet"/>
      <w:lvlText w:val="•"/>
      <w:lvlJc w:val="left"/>
      <w:pPr>
        <w:ind w:left="5030" w:hanging="259"/>
      </w:pPr>
      <w:rPr>
        <w:rFonts w:hint="default"/>
        <w:lang w:val="pt-BR" w:eastAsia="pt-BR" w:bidi="pt-BR"/>
      </w:rPr>
    </w:lvl>
    <w:lvl w:ilvl="5" w:tplc="C3C62252">
      <w:numFmt w:val="bullet"/>
      <w:lvlText w:val="•"/>
      <w:lvlJc w:val="left"/>
      <w:pPr>
        <w:ind w:left="6003" w:hanging="259"/>
      </w:pPr>
      <w:rPr>
        <w:rFonts w:hint="default"/>
        <w:lang w:val="pt-BR" w:eastAsia="pt-BR" w:bidi="pt-BR"/>
      </w:rPr>
    </w:lvl>
    <w:lvl w:ilvl="6" w:tplc="2AC63B64">
      <w:numFmt w:val="bullet"/>
      <w:lvlText w:val="•"/>
      <w:lvlJc w:val="left"/>
      <w:pPr>
        <w:ind w:left="6975" w:hanging="259"/>
      </w:pPr>
      <w:rPr>
        <w:rFonts w:hint="default"/>
        <w:lang w:val="pt-BR" w:eastAsia="pt-BR" w:bidi="pt-BR"/>
      </w:rPr>
    </w:lvl>
    <w:lvl w:ilvl="7" w:tplc="B34A9F8C">
      <w:numFmt w:val="bullet"/>
      <w:lvlText w:val="•"/>
      <w:lvlJc w:val="left"/>
      <w:pPr>
        <w:ind w:left="7948" w:hanging="259"/>
      </w:pPr>
      <w:rPr>
        <w:rFonts w:hint="default"/>
        <w:lang w:val="pt-BR" w:eastAsia="pt-BR" w:bidi="pt-BR"/>
      </w:rPr>
    </w:lvl>
    <w:lvl w:ilvl="8" w:tplc="6056273C">
      <w:numFmt w:val="bullet"/>
      <w:lvlText w:val="•"/>
      <w:lvlJc w:val="left"/>
      <w:pPr>
        <w:ind w:left="8921" w:hanging="259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39"/>
  </w:num>
  <w:num w:numId="3">
    <w:abstractNumId w:val="4"/>
  </w:num>
  <w:num w:numId="4">
    <w:abstractNumId w:val="3"/>
  </w:num>
  <w:num w:numId="5">
    <w:abstractNumId w:val="43"/>
  </w:num>
  <w:num w:numId="6">
    <w:abstractNumId w:val="27"/>
  </w:num>
  <w:num w:numId="7">
    <w:abstractNumId w:val="35"/>
  </w:num>
  <w:num w:numId="8">
    <w:abstractNumId w:val="40"/>
  </w:num>
  <w:num w:numId="9">
    <w:abstractNumId w:val="9"/>
  </w:num>
  <w:num w:numId="10">
    <w:abstractNumId w:val="38"/>
  </w:num>
  <w:num w:numId="11">
    <w:abstractNumId w:val="42"/>
  </w:num>
  <w:num w:numId="12">
    <w:abstractNumId w:val="26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32"/>
  </w:num>
  <w:num w:numId="18">
    <w:abstractNumId w:val="24"/>
  </w:num>
  <w:num w:numId="19">
    <w:abstractNumId w:val="25"/>
  </w:num>
  <w:num w:numId="20">
    <w:abstractNumId w:val="8"/>
  </w:num>
  <w:num w:numId="21">
    <w:abstractNumId w:val="6"/>
  </w:num>
  <w:num w:numId="22">
    <w:abstractNumId w:val="21"/>
  </w:num>
  <w:num w:numId="23">
    <w:abstractNumId w:val="36"/>
  </w:num>
  <w:num w:numId="24">
    <w:abstractNumId w:val="1"/>
  </w:num>
  <w:num w:numId="25">
    <w:abstractNumId w:val="22"/>
  </w:num>
  <w:num w:numId="26">
    <w:abstractNumId w:val="34"/>
  </w:num>
  <w:num w:numId="27">
    <w:abstractNumId w:val="31"/>
  </w:num>
  <w:num w:numId="28">
    <w:abstractNumId w:val="13"/>
  </w:num>
  <w:num w:numId="29">
    <w:abstractNumId w:val="2"/>
  </w:num>
  <w:num w:numId="30">
    <w:abstractNumId w:val="18"/>
  </w:num>
  <w:num w:numId="31">
    <w:abstractNumId w:val="30"/>
  </w:num>
  <w:num w:numId="32">
    <w:abstractNumId w:val="15"/>
  </w:num>
  <w:num w:numId="33">
    <w:abstractNumId w:val="7"/>
  </w:num>
  <w:num w:numId="34">
    <w:abstractNumId w:val="20"/>
  </w:num>
  <w:num w:numId="35">
    <w:abstractNumId w:val="29"/>
  </w:num>
  <w:num w:numId="36">
    <w:abstractNumId w:val="33"/>
  </w:num>
  <w:num w:numId="37">
    <w:abstractNumId w:val="41"/>
  </w:num>
  <w:num w:numId="38">
    <w:abstractNumId w:val="5"/>
  </w:num>
  <w:num w:numId="39">
    <w:abstractNumId w:val="19"/>
  </w:num>
  <w:num w:numId="40">
    <w:abstractNumId w:val="0"/>
  </w:num>
  <w:num w:numId="41">
    <w:abstractNumId w:val="23"/>
  </w:num>
  <w:num w:numId="42">
    <w:abstractNumId w:val="28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B"/>
    <w:rsid w:val="000609AB"/>
    <w:rsid w:val="002930C2"/>
    <w:rsid w:val="0036127E"/>
    <w:rsid w:val="007C3A91"/>
    <w:rsid w:val="00AD0D47"/>
    <w:rsid w:val="00D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CB91-8B13-49EC-8E9E-33941B99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30C2"/>
    <w:pPr>
      <w:widowControl w:val="0"/>
      <w:autoSpaceDE w:val="0"/>
      <w:autoSpaceDN w:val="0"/>
      <w:spacing w:after="0" w:line="240" w:lineRule="auto"/>
      <w:ind w:left="882"/>
      <w:outlineLvl w:val="0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930C2"/>
    <w:rPr>
      <w:rFonts w:ascii="Arial" w:eastAsia="Arial" w:hAnsi="Arial" w:cs="Arial"/>
      <w:b/>
      <w:bCs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93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30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30C2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1"/>
    <w:qFormat/>
    <w:rsid w:val="002930C2"/>
    <w:pPr>
      <w:widowControl w:val="0"/>
      <w:autoSpaceDE w:val="0"/>
      <w:autoSpaceDN w:val="0"/>
      <w:spacing w:after="0" w:line="240" w:lineRule="auto"/>
      <w:ind w:left="882"/>
    </w:pPr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930C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0C2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0C2"/>
    <w:rPr>
      <w:rFonts w:ascii="Segoe UI" w:eastAsia="Arial" w:hAnsi="Segoe UI" w:cs="Segoe UI"/>
      <w:sz w:val="18"/>
      <w:szCs w:val="18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930C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2930C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930C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rsid w:val="002930C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.sp.gov.b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18453</Words>
  <Characters>99650</Characters>
  <Application>Microsoft Office Word</Application>
  <DocSecurity>0</DocSecurity>
  <Lines>830</Lines>
  <Paragraphs>235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Lourdes Fiorin</dc:creator>
  <cp:keywords/>
  <dc:description/>
  <cp:lastModifiedBy>Cristiane Marcelina De Jesus</cp:lastModifiedBy>
  <cp:revision>2</cp:revision>
  <cp:lastPrinted>2019-10-02T15:39:00Z</cp:lastPrinted>
  <dcterms:created xsi:type="dcterms:W3CDTF">2019-10-02T15:40:00Z</dcterms:created>
  <dcterms:modified xsi:type="dcterms:W3CDTF">2019-10-02T15:40:00Z</dcterms:modified>
</cp:coreProperties>
</file>